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A64AF7" w14:textId="77777777" w:rsidR="00A60FEE" w:rsidRPr="00B0281D" w:rsidRDefault="00A60FEE" w:rsidP="00A60FEE">
      <w:pPr>
        <w:spacing w:before="120"/>
        <w:rPr>
          <w:rFonts w:cs="Lucida Grande"/>
          <w:b/>
          <w:color w:val="808080" w:themeColor="background1" w:themeShade="80"/>
          <w:sz w:val="24"/>
          <w:szCs w:val="24"/>
        </w:rPr>
      </w:pPr>
    </w:p>
    <w:p w14:paraId="60A64AF8" w14:textId="77777777" w:rsidR="00A60FEE" w:rsidRPr="00AF0263" w:rsidRDefault="00A60FEE" w:rsidP="00AF0263">
      <w:pPr>
        <w:pStyle w:val="Title"/>
      </w:pPr>
      <w:r w:rsidRPr="00AF0263">
        <w:t>SPACE</w:t>
      </w:r>
    </w:p>
    <w:p w14:paraId="60A64AF9" w14:textId="77777777" w:rsidR="00A60FEE" w:rsidRPr="00B0281D" w:rsidRDefault="00A60FEE" w:rsidP="00A60FEE">
      <w:pPr>
        <w:pStyle w:val="Heading1"/>
        <w:rPr>
          <w:sz w:val="24"/>
          <w:szCs w:val="24"/>
        </w:rPr>
      </w:pPr>
      <w:r w:rsidRPr="00B0281D">
        <w:rPr>
          <w:sz w:val="24"/>
          <w:szCs w:val="24"/>
        </w:rPr>
        <w:t>Quantities for the SPACE Unit</w:t>
      </w:r>
    </w:p>
    <w:p w14:paraId="60A64AFA" w14:textId="77777777" w:rsidR="00A60FEE" w:rsidRPr="00B0281D" w:rsidRDefault="00A60FEE" w:rsidP="00A60FEE">
      <w:pPr>
        <w:spacing w:before="120"/>
        <w:rPr>
          <w:sz w:val="24"/>
          <w:szCs w:val="24"/>
        </w:rPr>
      </w:pPr>
      <w:r w:rsidRPr="00B0281D">
        <w:rPr>
          <w:sz w:val="24"/>
          <w:szCs w:val="24"/>
        </w:rPr>
        <w:t>For this unit copy and complete the table.</w:t>
      </w:r>
    </w:p>
    <w:tbl>
      <w:tblPr>
        <w:tblStyle w:val="LightList-Accent2"/>
        <w:tblW w:w="10138" w:type="dxa"/>
        <w:tblBorders>
          <w:insideH w:val="single" w:sz="8" w:space="0" w:color="C0504D" w:themeColor="accent2"/>
          <w:insideV w:val="single" w:sz="8" w:space="0" w:color="C0504D" w:themeColor="accent2"/>
        </w:tblBorders>
        <w:tblLayout w:type="fixed"/>
        <w:tblLook w:val="04A0" w:firstRow="1" w:lastRow="0" w:firstColumn="1" w:lastColumn="0" w:noHBand="0" w:noVBand="1"/>
      </w:tblPr>
      <w:tblGrid>
        <w:gridCol w:w="2802"/>
        <w:gridCol w:w="992"/>
        <w:gridCol w:w="3685"/>
        <w:gridCol w:w="1276"/>
        <w:gridCol w:w="1383"/>
      </w:tblGrid>
      <w:tr w:rsidR="00A60FEE" w:rsidRPr="00B0281D" w14:paraId="60A64B00" w14:textId="77777777" w:rsidTr="000322C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</w:tcPr>
          <w:p w14:paraId="60A64AFB" w14:textId="77777777" w:rsidR="00A60FEE" w:rsidRPr="00B0281D" w:rsidRDefault="00A60FEE" w:rsidP="00410E28">
            <w:pPr>
              <w:spacing w:before="120"/>
              <w:jc w:val="center"/>
              <w:rPr>
                <w:b w:val="0"/>
                <w:sz w:val="24"/>
                <w:szCs w:val="24"/>
              </w:rPr>
            </w:pPr>
            <w:r w:rsidRPr="00B0281D">
              <w:rPr>
                <w:b w:val="0"/>
                <w:sz w:val="24"/>
                <w:szCs w:val="24"/>
              </w:rPr>
              <w:t>Quantity</w:t>
            </w:r>
          </w:p>
        </w:tc>
        <w:tc>
          <w:tcPr>
            <w:tcW w:w="992" w:type="dxa"/>
          </w:tcPr>
          <w:p w14:paraId="60A64AFC" w14:textId="77777777" w:rsidR="00A60FEE" w:rsidRPr="00B0281D" w:rsidRDefault="00A60FEE" w:rsidP="00410E28">
            <w:pPr>
              <w:spacing w:before="1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4"/>
                <w:szCs w:val="24"/>
              </w:rPr>
            </w:pPr>
            <w:r w:rsidRPr="00B0281D">
              <w:rPr>
                <w:b w:val="0"/>
                <w:sz w:val="24"/>
                <w:szCs w:val="24"/>
              </w:rPr>
              <w:t>Symbol</w:t>
            </w:r>
          </w:p>
        </w:tc>
        <w:tc>
          <w:tcPr>
            <w:tcW w:w="3685" w:type="dxa"/>
          </w:tcPr>
          <w:p w14:paraId="60A64AFD" w14:textId="77777777" w:rsidR="00A60FEE" w:rsidRPr="00B0281D" w:rsidRDefault="00A60FEE" w:rsidP="00410E28">
            <w:pPr>
              <w:spacing w:before="1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4"/>
                <w:szCs w:val="24"/>
              </w:rPr>
            </w:pPr>
            <w:r w:rsidRPr="00B0281D">
              <w:rPr>
                <w:b w:val="0"/>
                <w:sz w:val="24"/>
                <w:szCs w:val="24"/>
              </w:rPr>
              <w:t>Unit</w:t>
            </w:r>
          </w:p>
        </w:tc>
        <w:tc>
          <w:tcPr>
            <w:tcW w:w="1276" w:type="dxa"/>
          </w:tcPr>
          <w:p w14:paraId="60A64AFE" w14:textId="77777777" w:rsidR="00A60FEE" w:rsidRPr="00B0281D" w:rsidRDefault="00A60FEE" w:rsidP="00410E28">
            <w:pPr>
              <w:spacing w:before="1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4"/>
                <w:szCs w:val="24"/>
              </w:rPr>
            </w:pPr>
            <w:r w:rsidRPr="00B0281D">
              <w:rPr>
                <w:b w:val="0"/>
                <w:sz w:val="24"/>
                <w:szCs w:val="24"/>
              </w:rPr>
              <w:t>Unit Symbol</w:t>
            </w:r>
          </w:p>
        </w:tc>
        <w:tc>
          <w:tcPr>
            <w:tcW w:w="1383" w:type="dxa"/>
          </w:tcPr>
          <w:p w14:paraId="60A64AFF" w14:textId="77777777" w:rsidR="00A60FEE" w:rsidRPr="00B0281D" w:rsidRDefault="00A60FEE" w:rsidP="00410E28">
            <w:pPr>
              <w:spacing w:before="1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4"/>
                <w:szCs w:val="24"/>
              </w:rPr>
            </w:pPr>
            <w:r w:rsidRPr="00B0281D">
              <w:rPr>
                <w:b w:val="0"/>
                <w:sz w:val="24"/>
                <w:szCs w:val="24"/>
              </w:rPr>
              <w:t>Scalar / Vector</w:t>
            </w:r>
          </w:p>
        </w:tc>
      </w:tr>
      <w:tr w:rsidR="00A60FEE" w:rsidRPr="00B0281D" w14:paraId="60A64B06" w14:textId="77777777" w:rsidTr="000322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60A64B01" w14:textId="77777777" w:rsidR="00A60FEE" w:rsidRPr="00B0281D" w:rsidRDefault="00A60FEE" w:rsidP="00410E28">
            <w:pPr>
              <w:spacing w:before="120"/>
              <w:rPr>
                <w:b w:val="0"/>
                <w:sz w:val="24"/>
                <w:szCs w:val="24"/>
              </w:rPr>
            </w:pPr>
            <w:r w:rsidRPr="00B0281D">
              <w:rPr>
                <w:b w:val="0"/>
                <w:sz w:val="24"/>
                <w:szCs w:val="24"/>
              </w:rPr>
              <w:t>Period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</w:tcPr>
          <w:p w14:paraId="60A64B02" w14:textId="0CA8555E" w:rsidR="00A60FEE" w:rsidRPr="00B0281D" w:rsidRDefault="00A60FEE" w:rsidP="00410E28">
            <w:pPr>
              <w:spacing w:before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one" w:sz="0" w:space="0" w:color="auto"/>
              <w:bottom w:val="none" w:sz="0" w:space="0" w:color="auto"/>
            </w:tcBorders>
          </w:tcPr>
          <w:p w14:paraId="60A64B03" w14:textId="40B220FD" w:rsidR="00A60FEE" w:rsidRPr="00B0281D" w:rsidRDefault="00A60FEE" w:rsidP="00410E28">
            <w:pPr>
              <w:spacing w:before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one" w:sz="0" w:space="0" w:color="auto"/>
              <w:bottom w:val="none" w:sz="0" w:space="0" w:color="auto"/>
            </w:tcBorders>
          </w:tcPr>
          <w:p w14:paraId="60A64B04" w14:textId="29947DFD" w:rsidR="00A60FEE" w:rsidRPr="00B0281D" w:rsidRDefault="00A60FEE" w:rsidP="00410E28">
            <w:pPr>
              <w:spacing w:before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1383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60A64B05" w14:textId="000DB990" w:rsidR="00A60FEE" w:rsidRPr="00B0281D" w:rsidRDefault="00A60FEE" w:rsidP="00410E28">
            <w:pPr>
              <w:spacing w:before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  <w:sz w:val="24"/>
                <w:szCs w:val="24"/>
              </w:rPr>
            </w:pPr>
          </w:p>
        </w:tc>
      </w:tr>
      <w:tr w:rsidR="00A60FEE" w:rsidRPr="00B0281D" w14:paraId="60A64B0C" w14:textId="77777777" w:rsidTr="000322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</w:tcPr>
          <w:p w14:paraId="60A64B07" w14:textId="77777777" w:rsidR="00A60FEE" w:rsidRPr="00B0281D" w:rsidRDefault="00A60FEE" w:rsidP="00410E28">
            <w:pPr>
              <w:spacing w:before="120"/>
              <w:rPr>
                <w:b w:val="0"/>
                <w:sz w:val="24"/>
                <w:szCs w:val="24"/>
              </w:rPr>
            </w:pPr>
            <w:r w:rsidRPr="00B0281D">
              <w:rPr>
                <w:b w:val="0"/>
                <w:sz w:val="24"/>
                <w:szCs w:val="24"/>
              </w:rPr>
              <w:t>Distance</w:t>
            </w:r>
          </w:p>
        </w:tc>
        <w:tc>
          <w:tcPr>
            <w:tcW w:w="992" w:type="dxa"/>
          </w:tcPr>
          <w:p w14:paraId="60A64B08" w14:textId="154E779B" w:rsidR="00A60FEE" w:rsidRPr="00B0281D" w:rsidRDefault="00A60FEE" w:rsidP="00410E28">
            <w:pPr>
              <w:spacing w:before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3685" w:type="dxa"/>
          </w:tcPr>
          <w:p w14:paraId="60A64B09" w14:textId="6169076B" w:rsidR="00A60FEE" w:rsidRPr="00B0281D" w:rsidRDefault="00A60FEE" w:rsidP="00410E28">
            <w:pPr>
              <w:spacing w:before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0A64B0A" w14:textId="0F20339F" w:rsidR="00A60FEE" w:rsidRPr="00B0281D" w:rsidRDefault="00A60FEE" w:rsidP="00410E28">
            <w:pPr>
              <w:spacing w:before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1383" w:type="dxa"/>
          </w:tcPr>
          <w:p w14:paraId="60A64B0B" w14:textId="30DFA741" w:rsidR="00A60FEE" w:rsidRPr="00B0281D" w:rsidRDefault="00A60FEE" w:rsidP="00410E28">
            <w:pPr>
              <w:spacing w:before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FF0000"/>
                <w:sz w:val="24"/>
                <w:szCs w:val="24"/>
              </w:rPr>
            </w:pPr>
          </w:p>
        </w:tc>
      </w:tr>
      <w:tr w:rsidR="00A60FEE" w:rsidRPr="00B0281D" w14:paraId="60A64B12" w14:textId="77777777" w:rsidTr="000322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60A64B0D" w14:textId="77777777" w:rsidR="00A60FEE" w:rsidRPr="00B0281D" w:rsidRDefault="00A60FEE" w:rsidP="00410E28">
            <w:pPr>
              <w:spacing w:before="120"/>
              <w:rPr>
                <w:b w:val="0"/>
                <w:sz w:val="24"/>
                <w:szCs w:val="24"/>
              </w:rPr>
            </w:pPr>
            <w:r w:rsidRPr="00B0281D">
              <w:rPr>
                <w:b w:val="0"/>
                <w:sz w:val="24"/>
                <w:szCs w:val="24"/>
              </w:rPr>
              <w:t>Time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</w:tcPr>
          <w:p w14:paraId="60A64B0E" w14:textId="203206DD" w:rsidR="00A60FEE" w:rsidRPr="00B0281D" w:rsidRDefault="00A60FEE" w:rsidP="00410E28">
            <w:pPr>
              <w:spacing w:before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one" w:sz="0" w:space="0" w:color="auto"/>
              <w:bottom w:val="none" w:sz="0" w:space="0" w:color="auto"/>
            </w:tcBorders>
          </w:tcPr>
          <w:p w14:paraId="60A64B0F" w14:textId="2EC6EAFF" w:rsidR="00A60FEE" w:rsidRPr="00B0281D" w:rsidRDefault="00A60FEE" w:rsidP="00410E28">
            <w:pPr>
              <w:spacing w:before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one" w:sz="0" w:space="0" w:color="auto"/>
              <w:bottom w:val="none" w:sz="0" w:space="0" w:color="auto"/>
            </w:tcBorders>
          </w:tcPr>
          <w:p w14:paraId="60A64B10" w14:textId="3C80A857" w:rsidR="00A60FEE" w:rsidRPr="00B0281D" w:rsidRDefault="00A60FEE" w:rsidP="00410E28">
            <w:pPr>
              <w:spacing w:before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1383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60A64B11" w14:textId="7E4F1FB7" w:rsidR="00A60FEE" w:rsidRPr="00B0281D" w:rsidRDefault="00A60FEE" w:rsidP="00410E28">
            <w:pPr>
              <w:spacing w:before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  <w:sz w:val="24"/>
                <w:szCs w:val="24"/>
              </w:rPr>
            </w:pPr>
          </w:p>
        </w:tc>
      </w:tr>
      <w:tr w:rsidR="00A60FEE" w:rsidRPr="00B0281D" w14:paraId="60A64B18" w14:textId="77777777" w:rsidTr="000322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</w:tcPr>
          <w:p w14:paraId="60A64B13" w14:textId="77777777" w:rsidR="00A60FEE" w:rsidRPr="00B0281D" w:rsidRDefault="00A60FEE" w:rsidP="00410E28">
            <w:pPr>
              <w:spacing w:before="120"/>
              <w:rPr>
                <w:b w:val="0"/>
                <w:sz w:val="24"/>
                <w:szCs w:val="24"/>
              </w:rPr>
            </w:pPr>
            <w:r w:rsidRPr="00B0281D">
              <w:rPr>
                <w:b w:val="0"/>
                <w:sz w:val="24"/>
                <w:szCs w:val="24"/>
              </w:rPr>
              <w:t>Speed</w:t>
            </w:r>
          </w:p>
        </w:tc>
        <w:tc>
          <w:tcPr>
            <w:tcW w:w="992" w:type="dxa"/>
          </w:tcPr>
          <w:p w14:paraId="60A64B14" w14:textId="0782142F" w:rsidR="00A60FEE" w:rsidRPr="00B0281D" w:rsidRDefault="00A60FEE" w:rsidP="00410E28">
            <w:pPr>
              <w:spacing w:before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3685" w:type="dxa"/>
          </w:tcPr>
          <w:p w14:paraId="60A64B15" w14:textId="08F0588F" w:rsidR="00A60FEE" w:rsidRPr="00B0281D" w:rsidRDefault="00A60FEE" w:rsidP="00410E28">
            <w:pPr>
              <w:spacing w:before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0A64B16" w14:textId="7B2D039B" w:rsidR="00A60FEE" w:rsidRPr="00B0281D" w:rsidRDefault="00A60FEE" w:rsidP="00410E28">
            <w:pPr>
              <w:spacing w:before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1383" w:type="dxa"/>
          </w:tcPr>
          <w:p w14:paraId="60A64B17" w14:textId="3A3E180A" w:rsidR="00A60FEE" w:rsidRPr="00B0281D" w:rsidRDefault="00A60FEE" w:rsidP="00410E28">
            <w:pPr>
              <w:spacing w:before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FF0000"/>
                <w:sz w:val="24"/>
                <w:szCs w:val="24"/>
              </w:rPr>
            </w:pPr>
          </w:p>
        </w:tc>
      </w:tr>
      <w:tr w:rsidR="00A60FEE" w:rsidRPr="00B0281D" w14:paraId="60A64B1E" w14:textId="77777777" w:rsidTr="000322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60A64B19" w14:textId="77777777" w:rsidR="00A60FEE" w:rsidRPr="00B0281D" w:rsidRDefault="00A60FEE" w:rsidP="00410E28">
            <w:pPr>
              <w:spacing w:before="120"/>
              <w:rPr>
                <w:b w:val="0"/>
                <w:sz w:val="24"/>
                <w:szCs w:val="24"/>
              </w:rPr>
            </w:pPr>
            <w:r w:rsidRPr="00B0281D">
              <w:rPr>
                <w:b w:val="0"/>
                <w:sz w:val="24"/>
                <w:szCs w:val="24"/>
              </w:rPr>
              <w:t>Light year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</w:tcPr>
          <w:p w14:paraId="60A64B1A" w14:textId="65EB07DB" w:rsidR="00A60FEE" w:rsidRPr="00B0281D" w:rsidRDefault="00A60FEE" w:rsidP="00410E28">
            <w:pPr>
              <w:spacing w:before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one" w:sz="0" w:space="0" w:color="auto"/>
              <w:bottom w:val="none" w:sz="0" w:space="0" w:color="auto"/>
            </w:tcBorders>
          </w:tcPr>
          <w:p w14:paraId="60A64B1B" w14:textId="498DF489" w:rsidR="00A60FEE" w:rsidRPr="00B0281D" w:rsidRDefault="00A60FEE" w:rsidP="00410E28">
            <w:pPr>
              <w:spacing w:before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one" w:sz="0" w:space="0" w:color="auto"/>
              <w:bottom w:val="none" w:sz="0" w:space="0" w:color="auto"/>
            </w:tcBorders>
          </w:tcPr>
          <w:p w14:paraId="60A64B1C" w14:textId="39D2081C" w:rsidR="00A60FEE" w:rsidRPr="00B0281D" w:rsidRDefault="00A60FEE" w:rsidP="00410E28">
            <w:pPr>
              <w:spacing w:before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1383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60A64B1D" w14:textId="244D0553" w:rsidR="00A60FEE" w:rsidRPr="00B0281D" w:rsidRDefault="00A60FEE" w:rsidP="00410E28">
            <w:pPr>
              <w:spacing w:before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  <w:sz w:val="24"/>
                <w:szCs w:val="24"/>
              </w:rPr>
            </w:pPr>
          </w:p>
        </w:tc>
      </w:tr>
      <w:tr w:rsidR="00A60FEE" w:rsidRPr="00B0281D" w14:paraId="60A64B24" w14:textId="77777777" w:rsidTr="000322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</w:tcPr>
          <w:p w14:paraId="60A64B1F" w14:textId="77777777" w:rsidR="00A60FEE" w:rsidRPr="00B0281D" w:rsidRDefault="00A60FEE" w:rsidP="00410E28">
            <w:pPr>
              <w:spacing w:before="120"/>
              <w:rPr>
                <w:b w:val="0"/>
                <w:sz w:val="24"/>
                <w:szCs w:val="24"/>
              </w:rPr>
            </w:pPr>
            <w:r w:rsidRPr="00B0281D">
              <w:rPr>
                <w:b w:val="0"/>
                <w:sz w:val="24"/>
                <w:szCs w:val="24"/>
              </w:rPr>
              <w:t>Force</w:t>
            </w:r>
          </w:p>
        </w:tc>
        <w:tc>
          <w:tcPr>
            <w:tcW w:w="992" w:type="dxa"/>
          </w:tcPr>
          <w:p w14:paraId="60A64B20" w14:textId="4CCEE420" w:rsidR="00A60FEE" w:rsidRPr="00B0281D" w:rsidRDefault="00A60FEE" w:rsidP="00410E28">
            <w:pPr>
              <w:spacing w:before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3685" w:type="dxa"/>
          </w:tcPr>
          <w:p w14:paraId="60A64B21" w14:textId="42AB9DBB" w:rsidR="00A60FEE" w:rsidRPr="00B0281D" w:rsidRDefault="00A60FEE" w:rsidP="00410E28">
            <w:pPr>
              <w:spacing w:before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0A64B22" w14:textId="06248915" w:rsidR="00A60FEE" w:rsidRPr="00B0281D" w:rsidRDefault="00A60FEE" w:rsidP="00410E28">
            <w:pPr>
              <w:spacing w:before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1383" w:type="dxa"/>
          </w:tcPr>
          <w:p w14:paraId="60A64B23" w14:textId="04993F78" w:rsidR="00A60FEE" w:rsidRPr="00B0281D" w:rsidRDefault="00A60FEE" w:rsidP="00410E28">
            <w:pPr>
              <w:spacing w:before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FF0000"/>
                <w:sz w:val="24"/>
                <w:szCs w:val="24"/>
              </w:rPr>
            </w:pPr>
          </w:p>
        </w:tc>
      </w:tr>
      <w:tr w:rsidR="00A60FEE" w:rsidRPr="00B0281D" w14:paraId="60A64B2A" w14:textId="77777777" w:rsidTr="000322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</w:tcPr>
          <w:p w14:paraId="60A64B25" w14:textId="77777777" w:rsidR="00A60FEE" w:rsidRPr="00B0281D" w:rsidRDefault="00A60FEE" w:rsidP="00410E28">
            <w:pPr>
              <w:spacing w:before="120"/>
              <w:rPr>
                <w:b w:val="0"/>
                <w:sz w:val="24"/>
                <w:szCs w:val="24"/>
              </w:rPr>
            </w:pPr>
            <w:r w:rsidRPr="00B0281D">
              <w:rPr>
                <w:b w:val="0"/>
                <w:sz w:val="24"/>
                <w:szCs w:val="24"/>
              </w:rPr>
              <w:t>Mass</w:t>
            </w:r>
          </w:p>
        </w:tc>
        <w:tc>
          <w:tcPr>
            <w:tcW w:w="992" w:type="dxa"/>
          </w:tcPr>
          <w:p w14:paraId="60A64B26" w14:textId="05B3D979" w:rsidR="00A60FEE" w:rsidRPr="00B0281D" w:rsidRDefault="00A60FEE" w:rsidP="00410E28">
            <w:pPr>
              <w:spacing w:before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3685" w:type="dxa"/>
          </w:tcPr>
          <w:p w14:paraId="60A64B27" w14:textId="52C90AE5" w:rsidR="00A60FEE" w:rsidRPr="00B0281D" w:rsidRDefault="00A60FEE" w:rsidP="00410E28">
            <w:pPr>
              <w:spacing w:before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0A64B28" w14:textId="3ACFD91D" w:rsidR="00A60FEE" w:rsidRPr="00B0281D" w:rsidRDefault="00A60FEE" w:rsidP="00410E28">
            <w:pPr>
              <w:spacing w:before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1383" w:type="dxa"/>
          </w:tcPr>
          <w:p w14:paraId="60A64B29" w14:textId="38128D9F" w:rsidR="00A60FEE" w:rsidRPr="00B0281D" w:rsidRDefault="00A60FEE" w:rsidP="00410E28">
            <w:pPr>
              <w:spacing w:before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  <w:sz w:val="24"/>
                <w:szCs w:val="24"/>
              </w:rPr>
            </w:pPr>
          </w:p>
        </w:tc>
      </w:tr>
      <w:tr w:rsidR="000322C0" w:rsidRPr="00B0281D" w14:paraId="60A64B30" w14:textId="77777777" w:rsidTr="000322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</w:tcPr>
          <w:p w14:paraId="60A64B2B" w14:textId="77777777" w:rsidR="000322C0" w:rsidRPr="00B0281D" w:rsidRDefault="000322C0" w:rsidP="00410E28">
            <w:pPr>
              <w:spacing w:before="120"/>
              <w:rPr>
                <w:b w:val="0"/>
                <w:sz w:val="24"/>
                <w:szCs w:val="24"/>
              </w:rPr>
            </w:pPr>
            <w:r w:rsidRPr="00B0281D">
              <w:rPr>
                <w:b w:val="0"/>
                <w:sz w:val="24"/>
                <w:szCs w:val="24"/>
              </w:rPr>
              <w:t>Weight</w:t>
            </w:r>
          </w:p>
        </w:tc>
        <w:tc>
          <w:tcPr>
            <w:tcW w:w="992" w:type="dxa"/>
          </w:tcPr>
          <w:p w14:paraId="60A64B2C" w14:textId="50E8917B" w:rsidR="000322C0" w:rsidRPr="00B0281D" w:rsidRDefault="000322C0" w:rsidP="00410E28">
            <w:pPr>
              <w:spacing w:before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3685" w:type="dxa"/>
          </w:tcPr>
          <w:p w14:paraId="60A64B2D" w14:textId="6BF27E6A" w:rsidR="000322C0" w:rsidRPr="00B0281D" w:rsidRDefault="000322C0" w:rsidP="00410E28">
            <w:pPr>
              <w:spacing w:before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0A64B2E" w14:textId="31001A02" w:rsidR="000322C0" w:rsidRPr="00B0281D" w:rsidRDefault="000322C0" w:rsidP="00410E28">
            <w:pPr>
              <w:spacing w:before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1383" w:type="dxa"/>
          </w:tcPr>
          <w:p w14:paraId="60A64B2F" w14:textId="5FAAA81C" w:rsidR="000322C0" w:rsidRPr="00B0281D" w:rsidRDefault="000322C0" w:rsidP="00410E28">
            <w:pPr>
              <w:spacing w:before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FF0000"/>
                <w:sz w:val="24"/>
                <w:szCs w:val="24"/>
              </w:rPr>
            </w:pPr>
          </w:p>
        </w:tc>
      </w:tr>
      <w:tr w:rsidR="000322C0" w:rsidRPr="00B0281D" w14:paraId="60A64B37" w14:textId="77777777" w:rsidTr="000322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</w:tcPr>
          <w:p w14:paraId="60A64B31" w14:textId="77777777" w:rsidR="000322C0" w:rsidRPr="00B0281D" w:rsidRDefault="000322C0" w:rsidP="00410E28">
            <w:pPr>
              <w:spacing w:before="120"/>
              <w:rPr>
                <w:b w:val="0"/>
                <w:sz w:val="24"/>
                <w:szCs w:val="24"/>
              </w:rPr>
            </w:pPr>
            <w:r w:rsidRPr="00B0281D">
              <w:rPr>
                <w:b w:val="0"/>
                <w:sz w:val="24"/>
                <w:szCs w:val="24"/>
              </w:rPr>
              <w:t>Acceleration</w:t>
            </w:r>
          </w:p>
        </w:tc>
        <w:tc>
          <w:tcPr>
            <w:tcW w:w="992" w:type="dxa"/>
          </w:tcPr>
          <w:p w14:paraId="60A64B32" w14:textId="0772F50C" w:rsidR="000322C0" w:rsidRPr="00B0281D" w:rsidRDefault="000322C0" w:rsidP="00410E28">
            <w:pPr>
              <w:spacing w:before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3685" w:type="dxa"/>
          </w:tcPr>
          <w:p w14:paraId="60A64B34" w14:textId="5D259FDE" w:rsidR="000322C0" w:rsidRPr="00B0281D" w:rsidRDefault="000322C0" w:rsidP="00410E28">
            <w:pPr>
              <w:spacing w:before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0A64B35" w14:textId="0598078B" w:rsidR="000322C0" w:rsidRPr="00B0281D" w:rsidRDefault="000322C0" w:rsidP="00410E28">
            <w:pPr>
              <w:spacing w:before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1383" w:type="dxa"/>
          </w:tcPr>
          <w:p w14:paraId="60A64B36" w14:textId="052207F5" w:rsidR="000322C0" w:rsidRPr="00B0281D" w:rsidRDefault="000322C0" w:rsidP="00410E28">
            <w:pPr>
              <w:spacing w:before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  <w:sz w:val="24"/>
                <w:szCs w:val="24"/>
              </w:rPr>
            </w:pPr>
          </w:p>
        </w:tc>
      </w:tr>
      <w:tr w:rsidR="000322C0" w:rsidRPr="00B0281D" w14:paraId="60A64B3D" w14:textId="77777777" w:rsidTr="000322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</w:tcPr>
          <w:p w14:paraId="60A64B38" w14:textId="77777777" w:rsidR="000322C0" w:rsidRPr="00B0281D" w:rsidRDefault="000322C0" w:rsidP="00410E28">
            <w:pPr>
              <w:spacing w:before="120"/>
              <w:rPr>
                <w:b w:val="0"/>
                <w:sz w:val="24"/>
                <w:szCs w:val="24"/>
              </w:rPr>
            </w:pPr>
            <w:r w:rsidRPr="00B0281D">
              <w:rPr>
                <w:b w:val="0"/>
                <w:sz w:val="24"/>
                <w:szCs w:val="24"/>
              </w:rPr>
              <w:t>Gravitational field strength</w:t>
            </w:r>
          </w:p>
        </w:tc>
        <w:tc>
          <w:tcPr>
            <w:tcW w:w="992" w:type="dxa"/>
          </w:tcPr>
          <w:p w14:paraId="60A64B39" w14:textId="55F3440E" w:rsidR="000322C0" w:rsidRPr="00B0281D" w:rsidRDefault="000322C0" w:rsidP="00410E28">
            <w:pPr>
              <w:spacing w:before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3685" w:type="dxa"/>
          </w:tcPr>
          <w:p w14:paraId="60A64B3A" w14:textId="4E6A0FF7" w:rsidR="000322C0" w:rsidRPr="00B0281D" w:rsidRDefault="000322C0" w:rsidP="00410E28">
            <w:pPr>
              <w:spacing w:before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0A64B3B" w14:textId="1A8DD67C" w:rsidR="000322C0" w:rsidRPr="00B0281D" w:rsidRDefault="000322C0" w:rsidP="00410E28">
            <w:pPr>
              <w:spacing w:before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1383" w:type="dxa"/>
          </w:tcPr>
          <w:p w14:paraId="60A64B3C" w14:textId="602F8854" w:rsidR="000322C0" w:rsidRPr="00B0281D" w:rsidRDefault="000322C0" w:rsidP="00410E28">
            <w:pPr>
              <w:spacing w:before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FF0000"/>
                <w:sz w:val="24"/>
                <w:szCs w:val="24"/>
              </w:rPr>
            </w:pPr>
          </w:p>
        </w:tc>
      </w:tr>
    </w:tbl>
    <w:p w14:paraId="60A64B3E" w14:textId="77777777" w:rsidR="00A60FEE" w:rsidRPr="00B0281D" w:rsidRDefault="00A60FEE" w:rsidP="00A60FEE">
      <w:pPr>
        <w:pStyle w:val="Heading1"/>
        <w:rPr>
          <w:sz w:val="24"/>
          <w:szCs w:val="24"/>
        </w:rPr>
      </w:pPr>
      <w:r w:rsidRPr="00B0281D">
        <w:rPr>
          <w:sz w:val="24"/>
          <w:szCs w:val="24"/>
        </w:rPr>
        <w:t>The SPACE unit in numbers</w:t>
      </w:r>
    </w:p>
    <w:tbl>
      <w:tblPr>
        <w:tblStyle w:val="LightList-Accent2"/>
        <w:tblW w:w="9890" w:type="dxa"/>
        <w:tblBorders>
          <w:insideH w:val="single" w:sz="8" w:space="0" w:color="C0504D" w:themeColor="accent2"/>
          <w:insideV w:val="single" w:sz="8" w:space="0" w:color="C0504D" w:themeColor="accent2"/>
        </w:tblBorders>
        <w:tblLook w:val="04A0" w:firstRow="1" w:lastRow="0" w:firstColumn="1" w:lastColumn="0" w:noHBand="0" w:noVBand="1"/>
      </w:tblPr>
      <w:tblGrid>
        <w:gridCol w:w="7054"/>
        <w:gridCol w:w="709"/>
        <w:gridCol w:w="2127"/>
      </w:tblGrid>
      <w:tr w:rsidR="00A60FEE" w:rsidRPr="00B0281D" w14:paraId="60A64B41" w14:textId="77777777" w:rsidTr="000322C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63" w:type="dxa"/>
            <w:gridSpan w:val="2"/>
          </w:tcPr>
          <w:p w14:paraId="60A64B3F" w14:textId="77777777" w:rsidR="00A60FEE" w:rsidRPr="00B0281D" w:rsidRDefault="00A60FEE" w:rsidP="00410E28">
            <w:pPr>
              <w:spacing w:before="120" w:after="120"/>
              <w:rPr>
                <w:sz w:val="24"/>
                <w:szCs w:val="24"/>
              </w:rPr>
            </w:pPr>
            <w:r w:rsidRPr="00B0281D">
              <w:rPr>
                <w:sz w:val="24"/>
                <w:szCs w:val="24"/>
              </w:rPr>
              <w:t>Quantity</w:t>
            </w:r>
          </w:p>
        </w:tc>
        <w:tc>
          <w:tcPr>
            <w:tcW w:w="2127" w:type="dxa"/>
          </w:tcPr>
          <w:p w14:paraId="60A64B40" w14:textId="77777777" w:rsidR="00A60FEE" w:rsidRPr="00B0281D" w:rsidRDefault="00A60FEE" w:rsidP="00410E28">
            <w:pPr>
              <w:spacing w:before="120"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0281D">
              <w:rPr>
                <w:sz w:val="24"/>
                <w:szCs w:val="24"/>
              </w:rPr>
              <w:t>Value</w:t>
            </w:r>
          </w:p>
        </w:tc>
      </w:tr>
      <w:tr w:rsidR="00A60FEE" w:rsidRPr="00B0281D" w14:paraId="60A64B44" w14:textId="77777777" w:rsidTr="000322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4" w:type="dxa"/>
            <w:vAlign w:val="center"/>
          </w:tcPr>
          <w:p w14:paraId="60A64B42" w14:textId="77777777" w:rsidR="00A60FEE" w:rsidRPr="00B0281D" w:rsidRDefault="00A60FEE" w:rsidP="00410E28">
            <w:pPr>
              <w:widowControl w:val="0"/>
              <w:tabs>
                <w:tab w:val="center" w:pos="432"/>
                <w:tab w:val="num" w:pos="1152"/>
              </w:tabs>
              <w:autoSpaceDE w:val="0"/>
              <w:autoSpaceDN w:val="0"/>
              <w:adjustRightInd w:val="0"/>
              <w:spacing w:before="120" w:after="120"/>
              <w:jc w:val="left"/>
              <w:rPr>
                <w:rFonts w:cs="Arial"/>
                <w:b w:val="0"/>
                <w:sz w:val="24"/>
                <w:szCs w:val="24"/>
              </w:rPr>
            </w:pPr>
            <w:r w:rsidRPr="00B0281D">
              <w:rPr>
                <w:rFonts w:cs="Arial"/>
                <w:b w:val="0"/>
                <w:sz w:val="24"/>
                <w:szCs w:val="24"/>
              </w:rPr>
              <w:t>State the age of the universe.</w:t>
            </w:r>
          </w:p>
        </w:tc>
        <w:tc>
          <w:tcPr>
            <w:tcW w:w="2836" w:type="dxa"/>
            <w:gridSpan w:val="2"/>
          </w:tcPr>
          <w:p w14:paraId="60A64B43" w14:textId="7086B84E" w:rsidR="00A60FEE" w:rsidRPr="00B0281D" w:rsidRDefault="00A60FEE" w:rsidP="00410E28">
            <w:pPr>
              <w:spacing w:before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  <w:sz w:val="24"/>
                <w:szCs w:val="24"/>
              </w:rPr>
            </w:pPr>
          </w:p>
        </w:tc>
      </w:tr>
      <w:tr w:rsidR="00A60FEE" w:rsidRPr="00B0281D" w14:paraId="60A64B47" w14:textId="77777777" w:rsidTr="000322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4" w:type="dxa"/>
            <w:vAlign w:val="center"/>
          </w:tcPr>
          <w:p w14:paraId="60A64B45" w14:textId="77777777" w:rsidR="00A60FEE" w:rsidRPr="00B0281D" w:rsidRDefault="00A60FEE" w:rsidP="00410E28">
            <w:pPr>
              <w:widowControl w:val="0"/>
              <w:tabs>
                <w:tab w:val="center" w:pos="432"/>
                <w:tab w:val="num" w:pos="1152"/>
              </w:tabs>
              <w:autoSpaceDE w:val="0"/>
              <w:autoSpaceDN w:val="0"/>
              <w:adjustRightInd w:val="0"/>
              <w:spacing w:before="120" w:after="120"/>
              <w:jc w:val="left"/>
              <w:rPr>
                <w:rFonts w:cs="Arial"/>
                <w:b w:val="0"/>
                <w:sz w:val="24"/>
                <w:szCs w:val="24"/>
              </w:rPr>
            </w:pPr>
            <w:r w:rsidRPr="00B0281D">
              <w:rPr>
                <w:rFonts w:cs="Arial"/>
                <w:b w:val="0"/>
                <w:sz w:val="24"/>
                <w:szCs w:val="24"/>
              </w:rPr>
              <w:t>State the distance represented by one light year.</w:t>
            </w:r>
          </w:p>
        </w:tc>
        <w:tc>
          <w:tcPr>
            <w:tcW w:w="2836" w:type="dxa"/>
            <w:gridSpan w:val="2"/>
          </w:tcPr>
          <w:p w14:paraId="60A64B46" w14:textId="7B5985C3" w:rsidR="00A60FEE" w:rsidRPr="00B0281D" w:rsidRDefault="00A60FEE" w:rsidP="00410E28">
            <w:pPr>
              <w:spacing w:before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FF0000"/>
                <w:sz w:val="24"/>
                <w:szCs w:val="24"/>
              </w:rPr>
            </w:pPr>
          </w:p>
        </w:tc>
      </w:tr>
      <w:tr w:rsidR="00A60FEE" w:rsidRPr="00B0281D" w14:paraId="60A64B4A" w14:textId="77777777" w:rsidTr="000322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4" w:type="dxa"/>
            <w:vAlign w:val="center"/>
          </w:tcPr>
          <w:p w14:paraId="60A64B48" w14:textId="77777777" w:rsidR="00A60FEE" w:rsidRPr="00B0281D" w:rsidRDefault="00A60FEE" w:rsidP="00410E28">
            <w:pPr>
              <w:widowControl w:val="0"/>
              <w:tabs>
                <w:tab w:val="center" w:pos="432"/>
                <w:tab w:val="num" w:pos="1152"/>
              </w:tabs>
              <w:autoSpaceDE w:val="0"/>
              <w:autoSpaceDN w:val="0"/>
              <w:adjustRightInd w:val="0"/>
              <w:spacing w:before="120" w:after="120"/>
              <w:jc w:val="left"/>
              <w:rPr>
                <w:rFonts w:cs="Arial"/>
                <w:b w:val="0"/>
                <w:sz w:val="24"/>
                <w:szCs w:val="24"/>
              </w:rPr>
            </w:pPr>
            <w:r w:rsidRPr="00B0281D">
              <w:rPr>
                <w:rFonts w:cs="Arial"/>
                <w:b w:val="0"/>
                <w:sz w:val="24"/>
                <w:szCs w:val="24"/>
              </w:rPr>
              <w:t>State the gravitational field strength on Earth.</w:t>
            </w:r>
          </w:p>
        </w:tc>
        <w:tc>
          <w:tcPr>
            <w:tcW w:w="2836" w:type="dxa"/>
            <w:gridSpan w:val="2"/>
          </w:tcPr>
          <w:p w14:paraId="60A64B49" w14:textId="346D8CBE" w:rsidR="00A60FEE" w:rsidRPr="00B0281D" w:rsidRDefault="00A60FEE" w:rsidP="00410E28">
            <w:pPr>
              <w:spacing w:before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  <w:sz w:val="24"/>
                <w:szCs w:val="24"/>
              </w:rPr>
            </w:pPr>
          </w:p>
        </w:tc>
      </w:tr>
      <w:tr w:rsidR="00A60FEE" w:rsidRPr="00B0281D" w14:paraId="60A64B4D" w14:textId="77777777" w:rsidTr="000322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4" w:type="dxa"/>
            <w:vAlign w:val="center"/>
          </w:tcPr>
          <w:p w14:paraId="60A64B4B" w14:textId="77777777" w:rsidR="00A60FEE" w:rsidRPr="00B0281D" w:rsidRDefault="00A60FEE" w:rsidP="00410E28">
            <w:pPr>
              <w:widowControl w:val="0"/>
              <w:tabs>
                <w:tab w:val="center" w:pos="432"/>
                <w:tab w:val="num" w:pos="1152"/>
              </w:tabs>
              <w:autoSpaceDE w:val="0"/>
              <w:autoSpaceDN w:val="0"/>
              <w:adjustRightInd w:val="0"/>
              <w:spacing w:before="120" w:after="120"/>
              <w:jc w:val="left"/>
              <w:rPr>
                <w:rFonts w:cs="Arial"/>
                <w:b w:val="0"/>
                <w:sz w:val="24"/>
                <w:szCs w:val="24"/>
              </w:rPr>
            </w:pPr>
            <w:r w:rsidRPr="00B0281D">
              <w:rPr>
                <w:rFonts w:cs="Arial"/>
                <w:b w:val="0"/>
                <w:sz w:val="24"/>
                <w:szCs w:val="24"/>
              </w:rPr>
              <w:t>State the height of a geostationary satellite above the Earth’s surface.</w:t>
            </w:r>
          </w:p>
        </w:tc>
        <w:tc>
          <w:tcPr>
            <w:tcW w:w="2836" w:type="dxa"/>
            <w:gridSpan w:val="2"/>
          </w:tcPr>
          <w:p w14:paraId="60A64B4C" w14:textId="69BD1516" w:rsidR="00A60FEE" w:rsidRPr="00B0281D" w:rsidRDefault="00A60FEE" w:rsidP="00410E28">
            <w:pPr>
              <w:spacing w:before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FF0000"/>
                <w:sz w:val="24"/>
                <w:szCs w:val="24"/>
              </w:rPr>
            </w:pPr>
          </w:p>
        </w:tc>
      </w:tr>
      <w:tr w:rsidR="00A60FEE" w:rsidRPr="00B0281D" w14:paraId="60A64B50" w14:textId="77777777" w:rsidTr="000322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4" w:type="dxa"/>
            <w:vAlign w:val="center"/>
          </w:tcPr>
          <w:p w14:paraId="60A64B4E" w14:textId="77777777" w:rsidR="00A60FEE" w:rsidRPr="00B0281D" w:rsidRDefault="00A60FEE" w:rsidP="00410E28">
            <w:pPr>
              <w:widowControl w:val="0"/>
              <w:tabs>
                <w:tab w:val="center" w:pos="432"/>
                <w:tab w:val="num" w:pos="1152"/>
              </w:tabs>
              <w:autoSpaceDE w:val="0"/>
              <w:autoSpaceDN w:val="0"/>
              <w:adjustRightInd w:val="0"/>
              <w:spacing w:before="120" w:after="120"/>
              <w:jc w:val="left"/>
              <w:rPr>
                <w:rFonts w:cs="Arial"/>
                <w:b w:val="0"/>
                <w:sz w:val="24"/>
                <w:szCs w:val="24"/>
              </w:rPr>
            </w:pPr>
            <w:r w:rsidRPr="00B0281D">
              <w:rPr>
                <w:rFonts w:cs="Arial"/>
                <w:b w:val="0"/>
                <w:sz w:val="24"/>
                <w:szCs w:val="24"/>
              </w:rPr>
              <w:t>State the time for the Earth to spin once on its axis.</w:t>
            </w:r>
          </w:p>
        </w:tc>
        <w:tc>
          <w:tcPr>
            <w:tcW w:w="2836" w:type="dxa"/>
            <w:gridSpan w:val="2"/>
          </w:tcPr>
          <w:p w14:paraId="60A64B4F" w14:textId="15DED273" w:rsidR="00A60FEE" w:rsidRPr="00B0281D" w:rsidRDefault="00A60FEE" w:rsidP="00410E28">
            <w:pPr>
              <w:spacing w:before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  <w:sz w:val="24"/>
                <w:szCs w:val="24"/>
              </w:rPr>
            </w:pPr>
          </w:p>
        </w:tc>
      </w:tr>
      <w:tr w:rsidR="00A60FEE" w:rsidRPr="00B0281D" w14:paraId="60A64B53" w14:textId="77777777" w:rsidTr="000322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4" w:type="dxa"/>
            <w:vAlign w:val="center"/>
          </w:tcPr>
          <w:p w14:paraId="60A64B51" w14:textId="77777777" w:rsidR="00A60FEE" w:rsidRPr="00B0281D" w:rsidRDefault="00A60FEE" w:rsidP="00410E28">
            <w:pPr>
              <w:widowControl w:val="0"/>
              <w:tabs>
                <w:tab w:val="center" w:pos="432"/>
                <w:tab w:val="num" w:pos="1152"/>
              </w:tabs>
              <w:autoSpaceDE w:val="0"/>
              <w:autoSpaceDN w:val="0"/>
              <w:adjustRightInd w:val="0"/>
              <w:spacing w:before="120" w:after="120"/>
              <w:jc w:val="left"/>
              <w:rPr>
                <w:rFonts w:cs="Arial"/>
                <w:b w:val="0"/>
                <w:sz w:val="24"/>
                <w:szCs w:val="24"/>
              </w:rPr>
            </w:pPr>
            <w:r w:rsidRPr="00B0281D">
              <w:rPr>
                <w:rFonts w:cs="Arial"/>
                <w:b w:val="0"/>
                <w:sz w:val="24"/>
                <w:szCs w:val="24"/>
              </w:rPr>
              <w:t>State the time taken for the Earth to orbit the Sun</w:t>
            </w:r>
          </w:p>
        </w:tc>
        <w:tc>
          <w:tcPr>
            <w:tcW w:w="2836" w:type="dxa"/>
            <w:gridSpan w:val="2"/>
          </w:tcPr>
          <w:p w14:paraId="60A64B52" w14:textId="203C3702" w:rsidR="00A60FEE" w:rsidRPr="00B0281D" w:rsidRDefault="00A60FEE" w:rsidP="00410E28">
            <w:pPr>
              <w:spacing w:before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FF0000"/>
                <w:sz w:val="24"/>
                <w:szCs w:val="24"/>
              </w:rPr>
            </w:pPr>
          </w:p>
        </w:tc>
      </w:tr>
      <w:tr w:rsidR="00A60FEE" w:rsidRPr="00B0281D" w14:paraId="60A64B56" w14:textId="77777777" w:rsidTr="000322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4" w:type="dxa"/>
            <w:vAlign w:val="center"/>
          </w:tcPr>
          <w:p w14:paraId="60A64B54" w14:textId="77777777" w:rsidR="00A60FEE" w:rsidRPr="00B0281D" w:rsidRDefault="00A60FEE" w:rsidP="00410E28">
            <w:pPr>
              <w:widowControl w:val="0"/>
              <w:tabs>
                <w:tab w:val="center" w:pos="432"/>
                <w:tab w:val="num" w:pos="1152"/>
              </w:tabs>
              <w:autoSpaceDE w:val="0"/>
              <w:autoSpaceDN w:val="0"/>
              <w:adjustRightInd w:val="0"/>
              <w:spacing w:before="120" w:after="120"/>
              <w:jc w:val="left"/>
              <w:rPr>
                <w:rFonts w:cs="Arial"/>
                <w:b w:val="0"/>
                <w:sz w:val="24"/>
                <w:szCs w:val="24"/>
              </w:rPr>
            </w:pPr>
            <w:r w:rsidRPr="00B0281D">
              <w:rPr>
                <w:rFonts w:cs="Arial"/>
                <w:b w:val="0"/>
                <w:sz w:val="24"/>
                <w:szCs w:val="24"/>
              </w:rPr>
              <w:t>State the speed of light in air.</w:t>
            </w:r>
          </w:p>
        </w:tc>
        <w:tc>
          <w:tcPr>
            <w:tcW w:w="2836" w:type="dxa"/>
            <w:gridSpan w:val="2"/>
          </w:tcPr>
          <w:p w14:paraId="60A64B55" w14:textId="4117082A" w:rsidR="00A60FEE" w:rsidRPr="00B0281D" w:rsidRDefault="00A60FEE" w:rsidP="00410E28">
            <w:pPr>
              <w:spacing w:before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  <w:sz w:val="24"/>
                <w:szCs w:val="24"/>
              </w:rPr>
            </w:pPr>
          </w:p>
        </w:tc>
      </w:tr>
      <w:tr w:rsidR="00A60FEE" w:rsidRPr="00B0281D" w14:paraId="60A64B59" w14:textId="77777777" w:rsidTr="000322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4" w:type="dxa"/>
            <w:vAlign w:val="center"/>
          </w:tcPr>
          <w:p w14:paraId="60A64B57" w14:textId="77777777" w:rsidR="00A60FEE" w:rsidRPr="00B0281D" w:rsidRDefault="00A60FEE" w:rsidP="00410E28">
            <w:pPr>
              <w:widowControl w:val="0"/>
              <w:tabs>
                <w:tab w:val="center" w:pos="432"/>
                <w:tab w:val="num" w:pos="1152"/>
              </w:tabs>
              <w:autoSpaceDE w:val="0"/>
              <w:autoSpaceDN w:val="0"/>
              <w:adjustRightInd w:val="0"/>
              <w:spacing w:before="120" w:after="120"/>
              <w:jc w:val="left"/>
              <w:rPr>
                <w:rFonts w:cs="Arial"/>
                <w:b w:val="0"/>
                <w:sz w:val="24"/>
                <w:szCs w:val="24"/>
              </w:rPr>
            </w:pPr>
            <w:r w:rsidRPr="00B0281D">
              <w:rPr>
                <w:rFonts w:cs="Arial"/>
                <w:b w:val="0"/>
                <w:sz w:val="24"/>
                <w:szCs w:val="24"/>
              </w:rPr>
              <w:t>State the speed of light across the vacuum of space.</w:t>
            </w:r>
          </w:p>
        </w:tc>
        <w:tc>
          <w:tcPr>
            <w:tcW w:w="2836" w:type="dxa"/>
            <w:gridSpan w:val="2"/>
          </w:tcPr>
          <w:p w14:paraId="60A64B58" w14:textId="2BA11531" w:rsidR="00A60FEE" w:rsidRPr="00B0281D" w:rsidRDefault="00A60FEE" w:rsidP="00410E28">
            <w:pPr>
              <w:spacing w:before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FF0000"/>
                <w:sz w:val="24"/>
                <w:szCs w:val="24"/>
              </w:rPr>
            </w:pPr>
          </w:p>
        </w:tc>
      </w:tr>
      <w:tr w:rsidR="00A60FEE" w:rsidRPr="00B0281D" w14:paraId="60A64B5C" w14:textId="77777777" w:rsidTr="000322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4" w:type="dxa"/>
            <w:vAlign w:val="center"/>
          </w:tcPr>
          <w:p w14:paraId="60A64B5A" w14:textId="77777777" w:rsidR="00A60FEE" w:rsidRPr="00B0281D" w:rsidRDefault="00A60FEE" w:rsidP="00410E28">
            <w:pPr>
              <w:widowControl w:val="0"/>
              <w:tabs>
                <w:tab w:val="center" w:pos="432"/>
                <w:tab w:val="num" w:pos="1152"/>
              </w:tabs>
              <w:autoSpaceDE w:val="0"/>
              <w:autoSpaceDN w:val="0"/>
              <w:adjustRightInd w:val="0"/>
              <w:spacing w:before="120" w:after="120"/>
              <w:jc w:val="left"/>
              <w:rPr>
                <w:rFonts w:cs="Arial"/>
                <w:b w:val="0"/>
                <w:sz w:val="24"/>
                <w:szCs w:val="24"/>
              </w:rPr>
            </w:pPr>
            <w:r w:rsidRPr="00B0281D">
              <w:rPr>
                <w:rFonts w:cs="Arial"/>
                <w:b w:val="0"/>
                <w:sz w:val="24"/>
                <w:szCs w:val="24"/>
              </w:rPr>
              <w:lastRenderedPageBreak/>
              <w:t>State the initial acceleration of an object when dropped close to the Earth’s surface.</w:t>
            </w:r>
          </w:p>
        </w:tc>
        <w:tc>
          <w:tcPr>
            <w:tcW w:w="2836" w:type="dxa"/>
            <w:gridSpan w:val="2"/>
          </w:tcPr>
          <w:p w14:paraId="60A64B5B" w14:textId="5DB6BBC9" w:rsidR="00A60FEE" w:rsidRPr="00B0281D" w:rsidRDefault="00A60FEE" w:rsidP="000579DF">
            <w:pPr>
              <w:spacing w:before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  <w:sz w:val="24"/>
                <w:szCs w:val="24"/>
              </w:rPr>
            </w:pPr>
          </w:p>
        </w:tc>
      </w:tr>
      <w:tr w:rsidR="00A60FEE" w:rsidRPr="00B0281D" w14:paraId="60A64B5F" w14:textId="77777777" w:rsidTr="000322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4" w:type="dxa"/>
            <w:vAlign w:val="center"/>
          </w:tcPr>
          <w:p w14:paraId="60A64B5D" w14:textId="77777777" w:rsidR="00A60FEE" w:rsidRPr="00B0281D" w:rsidRDefault="00A60FEE" w:rsidP="00410E28">
            <w:pPr>
              <w:widowControl w:val="0"/>
              <w:tabs>
                <w:tab w:val="center" w:pos="432"/>
                <w:tab w:val="num" w:pos="1152"/>
              </w:tabs>
              <w:autoSpaceDE w:val="0"/>
              <w:autoSpaceDN w:val="0"/>
              <w:adjustRightInd w:val="0"/>
              <w:spacing w:before="120" w:after="120"/>
              <w:jc w:val="left"/>
              <w:rPr>
                <w:rFonts w:cs="Arial"/>
                <w:b w:val="0"/>
                <w:sz w:val="24"/>
                <w:szCs w:val="24"/>
              </w:rPr>
            </w:pPr>
            <w:r w:rsidRPr="00B0281D">
              <w:rPr>
                <w:rFonts w:cs="Arial"/>
                <w:b w:val="0"/>
                <w:sz w:val="24"/>
                <w:szCs w:val="24"/>
              </w:rPr>
              <w:t>State the wavelength of red light</w:t>
            </w:r>
          </w:p>
        </w:tc>
        <w:tc>
          <w:tcPr>
            <w:tcW w:w="2836" w:type="dxa"/>
            <w:gridSpan w:val="2"/>
          </w:tcPr>
          <w:p w14:paraId="60A64B5E" w14:textId="464EF6B2" w:rsidR="00A60FEE" w:rsidRPr="00B0281D" w:rsidRDefault="00A60FEE" w:rsidP="00410E28">
            <w:pPr>
              <w:spacing w:before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FF0000"/>
                <w:sz w:val="24"/>
                <w:szCs w:val="24"/>
              </w:rPr>
            </w:pPr>
          </w:p>
        </w:tc>
      </w:tr>
      <w:tr w:rsidR="00A60FEE" w:rsidRPr="00B0281D" w14:paraId="60A64B62" w14:textId="77777777" w:rsidTr="000322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4" w:type="dxa"/>
            <w:vAlign w:val="center"/>
          </w:tcPr>
          <w:p w14:paraId="60A64B60" w14:textId="77777777" w:rsidR="00A60FEE" w:rsidRPr="00B0281D" w:rsidRDefault="00A60FEE" w:rsidP="00410E28">
            <w:pPr>
              <w:widowControl w:val="0"/>
              <w:tabs>
                <w:tab w:val="center" w:pos="432"/>
                <w:tab w:val="num" w:pos="1152"/>
              </w:tabs>
              <w:autoSpaceDE w:val="0"/>
              <w:autoSpaceDN w:val="0"/>
              <w:adjustRightInd w:val="0"/>
              <w:spacing w:before="120" w:after="120"/>
              <w:jc w:val="left"/>
              <w:rPr>
                <w:rFonts w:cs="Arial"/>
                <w:b w:val="0"/>
                <w:sz w:val="24"/>
                <w:szCs w:val="24"/>
              </w:rPr>
            </w:pPr>
            <w:r w:rsidRPr="00B0281D">
              <w:rPr>
                <w:rFonts w:cs="Arial"/>
                <w:b w:val="0"/>
                <w:sz w:val="24"/>
                <w:szCs w:val="24"/>
              </w:rPr>
              <w:t>State the wavelength of violet light.</w:t>
            </w:r>
          </w:p>
        </w:tc>
        <w:tc>
          <w:tcPr>
            <w:tcW w:w="2836" w:type="dxa"/>
            <w:gridSpan w:val="2"/>
          </w:tcPr>
          <w:p w14:paraId="60A64B61" w14:textId="5E5ADAFC" w:rsidR="00A60FEE" w:rsidRPr="00B0281D" w:rsidRDefault="00A60FEE" w:rsidP="00410E28">
            <w:pPr>
              <w:spacing w:before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  <w:sz w:val="24"/>
                <w:szCs w:val="24"/>
              </w:rPr>
            </w:pPr>
          </w:p>
        </w:tc>
      </w:tr>
    </w:tbl>
    <w:p w14:paraId="60A64B63" w14:textId="77777777" w:rsidR="00A60FEE" w:rsidRPr="00B0281D" w:rsidRDefault="00A60FEE" w:rsidP="00A60FEE">
      <w:pPr>
        <w:rPr>
          <w:sz w:val="24"/>
          <w:szCs w:val="24"/>
        </w:rPr>
      </w:pPr>
    </w:p>
    <w:tbl>
      <w:tblPr>
        <w:tblStyle w:val="TableGrid"/>
        <w:tblW w:w="10141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101"/>
        <w:gridCol w:w="9040"/>
      </w:tblGrid>
      <w:tr w:rsidR="00A60FEE" w:rsidRPr="00B0281D" w14:paraId="60A64B66" w14:textId="77777777" w:rsidTr="003B3A9F">
        <w:trPr>
          <w:tblHeader/>
        </w:trPr>
        <w:tc>
          <w:tcPr>
            <w:tcW w:w="1101" w:type="dxa"/>
            <w:shd w:val="clear" w:color="auto" w:fill="DDD9C3" w:themeFill="background2" w:themeFillShade="E6"/>
          </w:tcPr>
          <w:p w14:paraId="60A64B64" w14:textId="77777777" w:rsidR="00A60FEE" w:rsidRPr="00B0281D" w:rsidRDefault="00A60FEE" w:rsidP="00410E28">
            <w:pPr>
              <w:spacing w:before="120" w:after="120"/>
              <w:rPr>
                <w:rFonts w:eastAsia="Times New Roman" w:cs="Times New Roman"/>
                <w:b/>
                <w:sz w:val="24"/>
                <w:szCs w:val="24"/>
                <w:lang w:eastAsia="en-GB"/>
              </w:rPr>
            </w:pPr>
            <w:r w:rsidRPr="00B0281D">
              <w:rPr>
                <w:rFonts w:eastAsia="Times New Roman" w:cs="Times New Roman"/>
                <w:b/>
                <w:sz w:val="24"/>
                <w:szCs w:val="24"/>
                <w:lang w:eastAsia="en-GB"/>
              </w:rPr>
              <w:t>No.</w:t>
            </w:r>
          </w:p>
        </w:tc>
        <w:tc>
          <w:tcPr>
            <w:tcW w:w="9040" w:type="dxa"/>
            <w:shd w:val="clear" w:color="auto" w:fill="DDD9C3" w:themeFill="background2" w:themeFillShade="E6"/>
            <w:vAlign w:val="center"/>
          </w:tcPr>
          <w:p w14:paraId="60A64B65" w14:textId="77777777" w:rsidR="00A60FEE" w:rsidRPr="00B0281D" w:rsidRDefault="00A60FEE" w:rsidP="00410E28">
            <w:pPr>
              <w:spacing w:before="120" w:after="120"/>
              <w:rPr>
                <w:rFonts w:eastAsia="Times New Roman" w:cs="Times New Roman"/>
                <w:b/>
                <w:sz w:val="24"/>
                <w:szCs w:val="24"/>
                <w:lang w:eastAsia="en-GB"/>
              </w:rPr>
            </w:pPr>
            <w:r w:rsidRPr="00B0281D">
              <w:rPr>
                <w:rFonts w:eastAsia="Times New Roman" w:cs="Times New Roman"/>
                <w:b/>
                <w:sz w:val="24"/>
                <w:szCs w:val="24"/>
                <w:lang w:eastAsia="en-GB"/>
              </w:rPr>
              <w:t xml:space="preserve">Content </w:t>
            </w:r>
          </w:p>
        </w:tc>
      </w:tr>
      <w:tr w:rsidR="00A60FEE" w:rsidRPr="00B0281D" w14:paraId="60A64B68" w14:textId="77777777" w:rsidTr="003B3A9F">
        <w:tc>
          <w:tcPr>
            <w:tcW w:w="10141" w:type="dxa"/>
            <w:gridSpan w:val="2"/>
            <w:tcBorders>
              <w:bottom w:val="single" w:sz="4" w:space="0" w:color="000000" w:themeColor="text1"/>
            </w:tcBorders>
            <w:shd w:val="clear" w:color="auto" w:fill="8DB3E2" w:themeFill="text2" w:themeFillTint="66"/>
            <w:vAlign w:val="center"/>
          </w:tcPr>
          <w:p w14:paraId="60A64B67" w14:textId="77777777" w:rsidR="00A60FEE" w:rsidRPr="00B0281D" w:rsidRDefault="00A60FEE" w:rsidP="00F4503E">
            <w:pPr>
              <w:pStyle w:val="Heading1"/>
            </w:pPr>
            <w:r w:rsidRPr="00B0281D">
              <w:rPr>
                <w:rFonts w:eastAsia="Times New Roman"/>
                <w:lang w:eastAsia="en-GB"/>
              </w:rPr>
              <w:t>Space Exploration</w:t>
            </w:r>
          </w:p>
        </w:tc>
      </w:tr>
      <w:tr w:rsidR="00A60FEE" w:rsidRPr="00B0281D" w14:paraId="60A64B6B" w14:textId="77777777" w:rsidTr="00BA3367">
        <w:tc>
          <w:tcPr>
            <w:tcW w:w="1101" w:type="dxa"/>
            <w:tcBorders>
              <w:bottom w:val="single" w:sz="4" w:space="0" w:color="000000" w:themeColor="text1"/>
            </w:tcBorders>
            <w:shd w:val="pct12" w:color="auto" w:fill="auto"/>
            <w:vAlign w:val="center"/>
          </w:tcPr>
          <w:p w14:paraId="60A64B69" w14:textId="77777777" w:rsidR="00A60FEE" w:rsidRPr="00B0281D" w:rsidRDefault="00A60FEE" w:rsidP="00410E28">
            <w:pPr>
              <w:spacing w:before="120" w:line="276" w:lineRule="auto"/>
              <w:jc w:val="left"/>
              <w:rPr>
                <w:rFonts w:cs="Lucida Grande"/>
                <w:b/>
                <w:sz w:val="24"/>
                <w:szCs w:val="24"/>
              </w:rPr>
            </w:pPr>
            <w:r w:rsidRPr="00B0281D">
              <w:rPr>
                <w:rFonts w:cs="Lucida Grande"/>
                <w:b/>
                <w:sz w:val="24"/>
                <w:szCs w:val="24"/>
              </w:rPr>
              <w:t>7.1</w:t>
            </w:r>
          </w:p>
        </w:tc>
        <w:tc>
          <w:tcPr>
            <w:tcW w:w="9040" w:type="dxa"/>
            <w:tcBorders>
              <w:bottom w:val="single" w:sz="4" w:space="0" w:color="000000" w:themeColor="text1"/>
            </w:tcBorders>
            <w:shd w:val="pct12" w:color="auto" w:fill="auto"/>
            <w:vAlign w:val="center"/>
          </w:tcPr>
          <w:p w14:paraId="60A64B6A" w14:textId="77777777" w:rsidR="00A60FEE" w:rsidRPr="00B0281D" w:rsidRDefault="00A60FEE" w:rsidP="00410E28">
            <w:pPr>
              <w:spacing w:before="120" w:line="276" w:lineRule="auto"/>
              <w:jc w:val="left"/>
              <w:rPr>
                <w:sz w:val="24"/>
                <w:szCs w:val="24"/>
              </w:rPr>
            </w:pPr>
            <w:r w:rsidRPr="00B0281D">
              <w:rPr>
                <w:sz w:val="24"/>
                <w:szCs w:val="24"/>
              </w:rPr>
              <w:t xml:space="preserve">I have a basic understanding  of the Universe </w:t>
            </w:r>
            <w:hyperlink r:id="rId8" w:history="1">
              <w:r w:rsidRPr="00B0281D">
                <w:rPr>
                  <w:rStyle w:val="Hyperlink"/>
                  <w:rFonts w:cs="Arial"/>
                  <w:sz w:val="24"/>
                  <w:szCs w:val="24"/>
                </w:rPr>
                <w:t>https://map.gsfc.nasa.gov/universe/uni_life.html</w:t>
              </w:r>
            </w:hyperlink>
          </w:p>
        </w:tc>
      </w:tr>
      <w:tr w:rsidR="00BB13BD" w:rsidRPr="00B0281D" w14:paraId="60A64B6E" w14:textId="77777777" w:rsidTr="00BA3367">
        <w:tc>
          <w:tcPr>
            <w:tcW w:w="1101" w:type="dxa"/>
            <w:vAlign w:val="center"/>
          </w:tcPr>
          <w:p w14:paraId="60A64B6C" w14:textId="77777777" w:rsidR="00BB13BD" w:rsidRPr="00B0281D" w:rsidRDefault="00BB13BD" w:rsidP="00410E28">
            <w:pPr>
              <w:spacing w:before="120"/>
              <w:jc w:val="left"/>
              <w:rPr>
                <w:rFonts w:cs="Lucida Grande"/>
                <w:sz w:val="24"/>
                <w:szCs w:val="24"/>
              </w:rPr>
            </w:pPr>
            <w:r w:rsidRPr="00B0281D">
              <w:rPr>
                <w:rFonts w:cs="Lucida Grande"/>
                <w:sz w:val="24"/>
                <w:szCs w:val="24"/>
              </w:rPr>
              <w:t>7.1.1</w:t>
            </w:r>
          </w:p>
        </w:tc>
        <w:tc>
          <w:tcPr>
            <w:tcW w:w="9040" w:type="dxa"/>
            <w:vAlign w:val="center"/>
          </w:tcPr>
          <w:p w14:paraId="60A64B6D" w14:textId="77777777" w:rsidR="00BB13BD" w:rsidRPr="00B0281D" w:rsidRDefault="00BB13BD" w:rsidP="00410E28">
            <w:pPr>
              <w:spacing w:before="120"/>
              <w:jc w:val="left"/>
              <w:rPr>
                <w:sz w:val="24"/>
                <w:szCs w:val="24"/>
              </w:rPr>
            </w:pPr>
            <w:r w:rsidRPr="00B0281D">
              <w:rPr>
                <w:sz w:val="24"/>
                <w:szCs w:val="24"/>
              </w:rPr>
              <w:t xml:space="preserve">Write a paragraph explaining our current understanding of the Universe. </w:t>
            </w:r>
            <w:r w:rsidRPr="00B0281D">
              <w:rPr>
                <w:i/>
                <w:sz w:val="24"/>
                <w:szCs w:val="24"/>
              </w:rPr>
              <w:t xml:space="preserve">Reference correctly any source used- </w:t>
            </w:r>
            <w:r w:rsidRPr="00B0281D">
              <w:rPr>
                <w:b/>
                <w:i/>
                <w:sz w:val="24"/>
                <w:szCs w:val="24"/>
              </w:rPr>
              <w:t>DO NOT COPY, practice referencing and using sources for your assignment</w:t>
            </w:r>
            <w:r w:rsidRPr="00B0281D">
              <w:rPr>
                <w:sz w:val="24"/>
                <w:szCs w:val="24"/>
              </w:rPr>
              <w:t>.</w:t>
            </w:r>
          </w:p>
        </w:tc>
      </w:tr>
      <w:tr w:rsidR="00BB13BD" w:rsidRPr="00B0281D" w14:paraId="60A64B71" w14:textId="77777777" w:rsidTr="003B3A9F">
        <w:tc>
          <w:tcPr>
            <w:tcW w:w="1101" w:type="dxa"/>
            <w:vAlign w:val="center"/>
          </w:tcPr>
          <w:p w14:paraId="60A64B6F" w14:textId="77777777" w:rsidR="00BB13BD" w:rsidRPr="00B0281D" w:rsidRDefault="00BA3367" w:rsidP="00410E28">
            <w:pPr>
              <w:spacing w:before="120"/>
              <w:jc w:val="left"/>
              <w:rPr>
                <w:rFonts w:cs="Lucida Grande"/>
                <w:sz w:val="24"/>
                <w:szCs w:val="24"/>
              </w:rPr>
            </w:pPr>
            <w:r w:rsidRPr="00B0281D">
              <w:rPr>
                <w:rFonts w:cs="Lucida Grande"/>
                <w:sz w:val="24"/>
                <w:szCs w:val="24"/>
              </w:rPr>
              <w:t>7.1.1</w:t>
            </w:r>
          </w:p>
        </w:tc>
        <w:tc>
          <w:tcPr>
            <w:tcW w:w="9040" w:type="dxa"/>
            <w:vAlign w:val="center"/>
          </w:tcPr>
          <w:p w14:paraId="60A64B70" w14:textId="5E8FEAF5" w:rsidR="00BB13BD" w:rsidRPr="00B0281D" w:rsidRDefault="00BB13BD" w:rsidP="00FD4C60">
            <w:pPr>
              <w:spacing w:before="120"/>
              <w:jc w:val="left"/>
              <w:rPr>
                <w:color w:val="FF0000"/>
                <w:sz w:val="24"/>
                <w:szCs w:val="24"/>
              </w:rPr>
            </w:pPr>
          </w:p>
        </w:tc>
      </w:tr>
      <w:tr w:rsidR="00BB13BD" w:rsidRPr="00B0281D" w14:paraId="60A64B74" w14:textId="77777777" w:rsidTr="003B3A9F">
        <w:tc>
          <w:tcPr>
            <w:tcW w:w="1101" w:type="dxa"/>
            <w:shd w:val="clear" w:color="auto" w:fill="D9D9D9" w:themeFill="background1" w:themeFillShade="D9"/>
            <w:vAlign w:val="center"/>
          </w:tcPr>
          <w:p w14:paraId="60A64B72" w14:textId="77777777" w:rsidR="00BB13BD" w:rsidRPr="00B0281D" w:rsidRDefault="00BB13BD" w:rsidP="00410E28">
            <w:pPr>
              <w:spacing w:before="120" w:line="276" w:lineRule="auto"/>
              <w:jc w:val="left"/>
              <w:rPr>
                <w:rFonts w:cs="Lucida Grande"/>
                <w:b/>
                <w:sz w:val="24"/>
                <w:szCs w:val="24"/>
              </w:rPr>
            </w:pPr>
            <w:r w:rsidRPr="00B0281D">
              <w:rPr>
                <w:rFonts w:cs="Lucida Grande"/>
                <w:b/>
                <w:sz w:val="24"/>
                <w:szCs w:val="24"/>
              </w:rPr>
              <w:t>7.2</w:t>
            </w:r>
          </w:p>
        </w:tc>
        <w:tc>
          <w:tcPr>
            <w:tcW w:w="9040" w:type="dxa"/>
            <w:shd w:val="clear" w:color="auto" w:fill="D9D9D9" w:themeFill="background1" w:themeFillShade="D9"/>
            <w:vAlign w:val="center"/>
          </w:tcPr>
          <w:p w14:paraId="60A64B73" w14:textId="77777777" w:rsidR="00BB13BD" w:rsidRPr="00B0281D" w:rsidRDefault="00BB13BD" w:rsidP="00410E28">
            <w:pPr>
              <w:spacing w:before="120" w:line="276" w:lineRule="auto"/>
              <w:rPr>
                <w:sz w:val="24"/>
                <w:szCs w:val="24"/>
              </w:rPr>
            </w:pPr>
            <w:r w:rsidRPr="00B0281D">
              <w:rPr>
                <w:rFonts w:eastAsia="Times New Roman"/>
                <w:sz w:val="24"/>
                <w:szCs w:val="24"/>
                <w:lang w:eastAsia="en-GB"/>
              </w:rPr>
              <w:t xml:space="preserve">I can use the following terms </w:t>
            </w:r>
            <w:r w:rsidRPr="00B0281D">
              <w:rPr>
                <w:sz w:val="24"/>
                <w:szCs w:val="24"/>
              </w:rPr>
              <w:t xml:space="preserve">correctly and in context: planet, dwarf planet, moon, Sun, asteroid, solar system, star, exoplanet, galaxy, and universe. </w:t>
            </w:r>
          </w:p>
        </w:tc>
      </w:tr>
      <w:tr w:rsidR="00BB13BD" w:rsidRPr="00B0281D" w14:paraId="60A64B79" w14:textId="77777777" w:rsidTr="003B3A9F">
        <w:tc>
          <w:tcPr>
            <w:tcW w:w="1101" w:type="dxa"/>
            <w:vAlign w:val="center"/>
          </w:tcPr>
          <w:p w14:paraId="60A64B75" w14:textId="77777777" w:rsidR="00BB13BD" w:rsidRPr="00B0281D" w:rsidRDefault="00BB13BD" w:rsidP="00410E28">
            <w:pPr>
              <w:spacing w:before="120"/>
              <w:jc w:val="left"/>
              <w:rPr>
                <w:rFonts w:cs="Lucida Grande"/>
                <w:sz w:val="24"/>
                <w:szCs w:val="24"/>
              </w:rPr>
            </w:pPr>
            <w:r w:rsidRPr="00B0281D">
              <w:rPr>
                <w:rFonts w:cs="Lucida Grande"/>
                <w:sz w:val="24"/>
                <w:szCs w:val="24"/>
              </w:rPr>
              <w:t>7.2.1</w:t>
            </w:r>
          </w:p>
        </w:tc>
        <w:tc>
          <w:tcPr>
            <w:tcW w:w="9040" w:type="dxa"/>
            <w:vAlign w:val="center"/>
          </w:tcPr>
          <w:p w14:paraId="60A64B76" w14:textId="77777777" w:rsidR="00BB13BD" w:rsidRPr="00B0281D" w:rsidRDefault="00BB13BD" w:rsidP="00410E28">
            <w:pPr>
              <w:spacing w:before="120"/>
              <w:rPr>
                <w:sz w:val="24"/>
                <w:szCs w:val="24"/>
              </w:rPr>
            </w:pPr>
            <w:r w:rsidRPr="00B0281D">
              <w:rPr>
                <w:sz w:val="24"/>
                <w:szCs w:val="24"/>
              </w:rPr>
              <w:t xml:space="preserve">List the following in order of </w:t>
            </w:r>
            <w:r w:rsidRPr="00B0281D">
              <w:rPr>
                <w:b/>
                <w:color w:val="FF0000"/>
                <w:sz w:val="24"/>
                <w:szCs w:val="24"/>
              </w:rPr>
              <w:t>decreasing size</w:t>
            </w:r>
            <w:r w:rsidRPr="00B0281D">
              <w:rPr>
                <w:sz w:val="24"/>
                <w:szCs w:val="24"/>
              </w:rPr>
              <w:t>:</w:t>
            </w:r>
          </w:p>
          <w:p w14:paraId="60A64B78" w14:textId="1D430B51" w:rsidR="00BB13BD" w:rsidRPr="00B0281D" w:rsidRDefault="00BB13BD" w:rsidP="00410E28">
            <w:pPr>
              <w:spacing w:before="120"/>
              <w:rPr>
                <w:sz w:val="24"/>
                <w:szCs w:val="24"/>
              </w:rPr>
            </w:pPr>
            <w:r w:rsidRPr="00B0281D">
              <w:rPr>
                <w:i/>
                <w:sz w:val="24"/>
                <w:szCs w:val="24"/>
              </w:rPr>
              <w:t>planet, dwarf planet, moon, sun, asteroid, solar system, star, exoplanet, galaxy, universe</w:t>
            </w:r>
            <w:r w:rsidRPr="00B0281D">
              <w:rPr>
                <w:sz w:val="24"/>
                <w:szCs w:val="24"/>
              </w:rPr>
              <w:t>.</w:t>
            </w:r>
          </w:p>
        </w:tc>
      </w:tr>
      <w:tr w:rsidR="00BB13BD" w:rsidRPr="00B0281D" w14:paraId="60A64B9D" w14:textId="77777777" w:rsidTr="003B3A9F">
        <w:trPr>
          <w:cantSplit/>
        </w:trPr>
        <w:tc>
          <w:tcPr>
            <w:tcW w:w="1101" w:type="dxa"/>
            <w:vAlign w:val="center"/>
          </w:tcPr>
          <w:p w14:paraId="60A64B7A" w14:textId="77777777" w:rsidR="00BB13BD" w:rsidRPr="00B0281D" w:rsidRDefault="00BB13BD" w:rsidP="00410E28">
            <w:pPr>
              <w:spacing w:before="120"/>
              <w:jc w:val="left"/>
              <w:rPr>
                <w:rFonts w:cs="Lucida Grande"/>
                <w:sz w:val="24"/>
                <w:szCs w:val="24"/>
              </w:rPr>
            </w:pPr>
            <w:r w:rsidRPr="00B0281D">
              <w:rPr>
                <w:rFonts w:cs="Lucida Grande"/>
                <w:sz w:val="24"/>
                <w:szCs w:val="24"/>
              </w:rPr>
              <w:t>7.2.2</w:t>
            </w:r>
          </w:p>
        </w:tc>
        <w:tc>
          <w:tcPr>
            <w:tcW w:w="9040" w:type="dxa"/>
            <w:vAlign w:val="center"/>
          </w:tcPr>
          <w:p w14:paraId="60A64B7B" w14:textId="77777777" w:rsidR="00BB13BD" w:rsidRPr="00B0281D" w:rsidRDefault="00BB13BD" w:rsidP="00410E28">
            <w:pPr>
              <w:spacing w:before="120"/>
              <w:rPr>
                <w:sz w:val="24"/>
                <w:szCs w:val="24"/>
              </w:rPr>
            </w:pPr>
            <w:r w:rsidRPr="00B0281D">
              <w:rPr>
                <w:sz w:val="24"/>
                <w:szCs w:val="24"/>
              </w:rPr>
              <w:t>Define each of the following terms:</w:t>
            </w:r>
          </w:p>
          <w:p w14:paraId="60A64B7C" w14:textId="77777777" w:rsidR="00BB13BD" w:rsidRPr="00B0281D" w:rsidRDefault="00BB13BD" w:rsidP="00410E28">
            <w:pPr>
              <w:spacing w:before="120"/>
              <w:rPr>
                <w:sz w:val="24"/>
                <w:szCs w:val="24"/>
              </w:rPr>
            </w:pPr>
            <w:r w:rsidRPr="00B0281D">
              <w:rPr>
                <w:i/>
                <w:sz w:val="24"/>
                <w:szCs w:val="24"/>
              </w:rPr>
              <w:t>planet, dwarf planet, moon, sun, asteroid, solar system, star, exoplanet, galaxy, universe</w:t>
            </w:r>
            <w:r w:rsidRPr="00B0281D">
              <w:rPr>
                <w:sz w:val="24"/>
                <w:szCs w:val="24"/>
              </w:rPr>
              <w:t>.</w:t>
            </w:r>
          </w:p>
          <w:p w14:paraId="60A64B7D" w14:textId="77777777" w:rsidR="00BB13BD" w:rsidRPr="00B0281D" w:rsidRDefault="00BB13BD" w:rsidP="00BB13BD">
            <w:pPr>
              <w:spacing w:before="120" w:line="276" w:lineRule="auto"/>
              <w:rPr>
                <w:sz w:val="24"/>
                <w:szCs w:val="24"/>
              </w:rPr>
            </w:pPr>
          </w:p>
          <w:p w14:paraId="60A64B9C" w14:textId="77777777" w:rsidR="00BB13BD" w:rsidRPr="00B0281D" w:rsidRDefault="00BB13BD" w:rsidP="00410E28">
            <w:pPr>
              <w:spacing w:before="120"/>
              <w:rPr>
                <w:sz w:val="24"/>
                <w:szCs w:val="24"/>
              </w:rPr>
            </w:pPr>
          </w:p>
        </w:tc>
      </w:tr>
      <w:tr w:rsidR="00BB13BD" w:rsidRPr="00B0281D" w14:paraId="60A64BA0" w14:textId="77777777" w:rsidTr="003B3A9F">
        <w:trPr>
          <w:cantSplit/>
        </w:trPr>
        <w:tc>
          <w:tcPr>
            <w:tcW w:w="1101" w:type="dxa"/>
            <w:shd w:val="clear" w:color="auto" w:fill="D9D9D9" w:themeFill="background1" w:themeFillShade="D9"/>
            <w:vAlign w:val="center"/>
          </w:tcPr>
          <w:p w14:paraId="60A64B9E" w14:textId="77777777" w:rsidR="00BB13BD" w:rsidRPr="00B0281D" w:rsidRDefault="00BB13BD" w:rsidP="00410E28">
            <w:pPr>
              <w:spacing w:before="120" w:line="276" w:lineRule="auto"/>
              <w:jc w:val="left"/>
              <w:rPr>
                <w:rFonts w:cs="Lucida Grande"/>
                <w:b/>
                <w:sz w:val="24"/>
                <w:szCs w:val="24"/>
              </w:rPr>
            </w:pPr>
            <w:r w:rsidRPr="00B0281D">
              <w:rPr>
                <w:rFonts w:cs="Lucida Grande"/>
                <w:b/>
                <w:sz w:val="24"/>
                <w:szCs w:val="24"/>
              </w:rPr>
              <w:t>7.3</w:t>
            </w:r>
          </w:p>
        </w:tc>
        <w:tc>
          <w:tcPr>
            <w:tcW w:w="9040" w:type="dxa"/>
            <w:shd w:val="clear" w:color="auto" w:fill="D9D9D9" w:themeFill="background1" w:themeFillShade="D9"/>
            <w:vAlign w:val="center"/>
          </w:tcPr>
          <w:p w14:paraId="60A64B9F" w14:textId="77777777" w:rsidR="00BB13BD" w:rsidRPr="00B0281D" w:rsidRDefault="00BB13BD" w:rsidP="00410E28">
            <w:pPr>
              <w:spacing w:before="120" w:line="276" w:lineRule="auto"/>
              <w:rPr>
                <w:sz w:val="24"/>
                <w:szCs w:val="24"/>
              </w:rPr>
            </w:pPr>
            <w:r w:rsidRPr="00B0281D">
              <w:rPr>
                <w:sz w:val="24"/>
                <w:szCs w:val="24"/>
              </w:rPr>
              <w:t>I am aware of the benefits of satellites.</w:t>
            </w:r>
          </w:p>
        </w:tc>
      </w:tr>
      <w:tr w:rsidR="00BB13BD" w:rsidRPr="00B0281D" w14:paraId="60A64BA3" w14:textId="77777777" w:rsidTr="003B3A9F">
        <w:trPr>
          <w:cantSplit/>
        </w:trPr>
        <w:tc>
          <w:tcPr>
            <w:tcW w:w="1101" w:type="dxa"/>
            <w:vAlign w:val="center"/>
          </w:tcPr>
          <w:p w14:paraId="60A64BA1" w14:textId="77777777" w:rsidR="00BB13BD" w:rsidRPr="00B0281D" w:rsidRDefault="00BB13BD" w:rsidP="00410E28">
            <w:pPr>
              <w:spacing w:before="120"/>
              <w:jc w:val="left"/>
              <w:rPr>
                <w:rFonts w:cs="Lucida Grande"/>
                <w:sz w:val="24"/>
                <w:szCs w:val="24"/>
              </w:rPr>
            </w:pPr>
            <w:r w:rsidRPr="00B0281D">
              <w:rPr>
                <w:rFonts w:cs="Lucida Grande"/>
                <w:sz w:val="24"/>
                <w:szCs w:val="24"/>
              </w:rPr>
              <w:t>7.3.1</w:t>
            </w:r>
          </w:p>
        </w:tc>
        <w:tc>
          <w:tcPr>
            <w:tcW w:w="9040" w:type="dxa"/>
            <w:vAlign w:val="center"/>
          </w:tcPr>
          <w:p w14:paraId="60A64BA2" w14:textId="77777777" w:rsidR="00BB13BD" w:rsidRPr="00B0281D" w:rsidRDefault="00BB13BD" w:rsidP="00410E28">
            <w:pPr>
              <w:spacing w:before="120"/>
              <w:rPr>
                <w:sz w:val="24"/>
                <w:szCs w:val="24"/>
              </w:rPr>
            </w:pPr>
            <w:r w:rsidRPr="00B0281D">
              <w:rPr>
                <w:sz w:val="24"/>
                <w:szCs w:val="24"/>
              </w:rPr>
              <w:t>Give some uses of satellites placed in orbit above the Earth.</w:t>
            </w:r>
          </w:p>
        </w:tc>
      </w:tr>
      <w:tr w:rsidR="00AA3857" w:rsidRPr="00B0281D" w14:paraId="60A64BA6" w14:textId="77777777" w:rsidTr="003B3A9F">
        <w:trPr>
          <w:cantSplit/>
        </w:trPr>
        <w:tc>
          <w:tcPr>
            <w:tcW w:w="1101" w:type="dxa"/>
            <w:vAlign w:val="center"/>
          </w:tcPr>
          <w:p w14:paraId="60A64BA4" w14:textId="77777777" w:rsidR="00AA3857" w:rsidRPr="00B0281D" w:rsidRDefault="00AA3857" w:rsidP="00410E28">
            <w:pPr>
              <w:spacing w:before="120"/>
              <w:jc w:val="left"/>
              <w:rPr>
                <w:rFonts w:cs="Lucida Grande"/>
                <w:sz w:val="24"/>
                <w:szCs w:val="24"/>
              </w:rPr>
            </w:pPr>
          </w:p>
        </w:tc>
        <w:tc>
          <w:tcPr>
            <w:tcW w:w="9040" w:type="dxa"/>
            <w:vAlign w:val="center"/>
          </w:tcPr>
          <w:p w14:paraId="60A64BA5" w14:textId="3FADAD89" w:rsidR="00AA3857" w:rsidRPr="00B0281D" w:rsidRDefault="00AA3857" w:rsidP="00410E28">
            <w:pPr>
              <w:spacing w:before="120"/>
              <w:rPr>
                <w:b/>
                <w:sz w:val="24"/>
                <w:szCs w:val="24"/>
              </w:rPr>
            </w:pPr>
          </w:p>
        </w:tc>
      </w:tr>
      <w:tr w:rsidR="00BB13BD" w:rsidRPr="00B0281D" w14:paraId="60A64BAA" w14:textId="77777777" w:rsidTr="003B3A9F">
        <w:trPr>
          <w:cantSplit/>
        </w:trPr>
        <w:tc>
          <w:tcPr>
            <w:tcW w:w="1101" w:type="dxa"/>
          </w:tcPr>
          <w:p w14:paraId="60A64BA7" w14:textId="77777777" w:rsidR="00BB13BD" w:rsidRPr="00B0281D" w:rsidRDefault="00BB13BD" w:rsidP="00410E28">
            <w:pPr>
              <w:spacing w:before="120"/>
              <w:jc w:val="left"/>
              <w:rPr>
                <w:rFonts w:cs="Lucida Grande"/>
                <w:sz w:val="24"/>
                <w:szCs w:val="24"/>
              </w:rPr>
            </w:pPr>
            <w:r w:rsidRPr="00B0281D">
              <w:rPr>
                <w:rFonts w:cs="Lucida Grande"/>
                <w:sz w:val="24"/>
                <w:szCs w:val="24"/>
              </w:rPr>
              <w:t>7.3.2</w:t>
            </w:r>
          </w:p>
        </w:tc>
        <w:tc>
          <w:tcPr>
            <w:tcW w:w="9040" w:type="dxa"/>
            <w:vAlign w:val="center"/>
          </w:tcPr>
          <w:p w14:paraId="60A64BA9" w14:textId="354659B3" w:rsidR="00F24F69" w:rsidRPr="00B0281D" w:rsidRDefault="00BB13BD" w:rsidP="00410E28">
            <w:pPr>
              <w:spacing w:before="120"/>
              <w:rPr>
                <w:sz w:val="24"/>
                <w:szCs w:val="24"/>
              </w:rPr>
            </w:pPr>
            <w:r w:rsidRPr="00B0281D">
              <w:rPr>
                <w:sz w:val="24"/>
                <w:szCs w:val="24"/>
              </w:rPr>
              <w:t>Explain how the force of gravity keeps a satellite in orbit.</w:t>
            </w:r>
          </w:p>
        </w:tc>
      </w:tr>
      <w:tr w:rsidR="00BB13BD" w:rsidRPr="00B0281D" w14:paraId="60A64BC3" w14:textId="77777777" w:rsidTr="00AE3201">
        <w:trPr>
          <w:cantSplit/>
          <w:trHeight w:val="2538"/>
        </w:trPr>
        <w:tc>
          <w:tcPr>
            <w:tcW w:w="1101" w:type="dxa"/>
          </w:tcPr>
          <w:p w14:paraId="60A64BAB" w14:textId="77777777" w:rsidR="00BB13BD" w:rsidRPr="00B0281D" w:rsidRDefault="00BB13BD" w:rsidP="00410E28">
            <w:pPr>
              <w:spacing w:before="120"/>
              <w:jc w:val="left"/>
              <w:rPr>
                <w:rFonts w:cs="Lucida Grande"/>
                <w:sz w:val="24"/>
                <w:szCs w:val="24"/>
              </w:rPr>
            </w:pPr>
            <w:r w:rsidRPr="00B0281D">
              <w:rPr>
                <w:rFonts w:cs="Lucida Grande"/>
                <w:sz w:val="24"/>
                <w:szCs w:val="24"/>
              </w:rPr>
              <w:lastRenderedPageBreak/>
              <w:t>7.3.3</w:t>
            </w:r>
          </w:p>
        </w:tc>
        <w:tc>
          <w:tcPr>
            <w:tcW w:w="9040" w:type="dxa"/>
          </w:tcPr>
          <w:p w14:paraId="60A64BAC" w14:textId="77777777" w:rsidR="00BB13BD" w:rsidRPr="00B0281D" w:rsidRDefault="00BB13BD" w:rsidP="00AE3201">
            <w:pPr>
              <w:spacing w:before="120"/>
              <w:jc w:val="left"/>
              <w:rPr>
                <w:sz w:val="24"/>
                <w:szCs w:val="24"/>
              </w:rPr>
            </w:pPr>
            <w:r w:rsidRPr="00B0281D">
              <w:rPr>
                <w:sz w:val="24"/>
                <w:szCs w:val="24"/>
              </w:rPr>
              <w:t xml:space="preserve">Two examples of satellites placed in space are the ISS and the Hubble Telescope. </w:t>
            </w:r>
          </w:p>
          <w:p w14:paraId="60A64BAD" w14:textId="77777777" w:rsidR="00BB13BD" w:rsidRPr="00B0281D" w:rsidRDefault="00BB13BD" w:rsidP="00AE3201">
            <w:pPr>
              <w:spacing w:before="120"/>
              <w:jc w:val="left"/>
              <w:rPr>
                <w:sz w:val="24"/>
                <w:szCs w:val="24"/>
              </w:rPr>
            </w:pPr>
            <w:r w:rsidRPr="00B0281D">
              <w:rPr>
                <w:sz w:val="24"/>
                <w:szCs w:val="24"/>
              </w:rPr>
              <w:t xml:space="preserve">For </w:t>
            </w:r>
            <w:r w:rsidRPr="00B0281D">
              <w:rPr>
                <w:b/>
                <w:sz w:val="24"/>
                <w:szCs w:val="24"/>
              </w:rPr>
              <w:t>each</w:t>
            </w:r>
            <w:r w:rsidRPr="00B0281D">
              <w:rPr>
                <w:sz w:val="24"/>
                <w:szCs w:val="24"/>
              </w:rPr>
              <w:t xml:space="preserve"> of these satellites:</w:t>
            </w:r>
          </w:p>
          <w:p w14:paraId="60A64BAE" w14:textId="77777777" w:rsidR="00BB13BD" w:rsidRPr="00B0281D" w:rsidRDefault="00BB13BD" w:rsidP="00AE3201">
            <w:pPr>
              <w:pStyle w:val="ListParagraph"/>
              <w:numPr>
                <w:ilvl w:val="0"/>
                <w:numId w:val="1"/>
              </w:numPr>
              <w:spacing w:before="120"/>
              <w:jc w:val="left"/>
              <w:rPr>
                <w:sz w:val="24"/>
                <w:szCs w:val="24"/>
              </w:rPr>
            </w:pPr>
            <w:r w:rsidRPr="00B0281D">
              <w:rPr>
                <w:sz w:val="24"/>
                <w:szCs w:val="24"/>
              </w:rPr>
              <w:t>State the purpose for it being placed in orbit.</w:t>
            </w:r>
          </w:p>
          <w:p w14:paraId="60A64BAF" w14:textId="77777777" w:rsidR="00BB13BD" w:rsidRPr="00B0281D" w:rsidRDefault="00BB13BD" w:rsidP="00AE3201">
            <w:pPr>
              <w:pStyle w:val="ListParagraph"/>
              <w:numPr>
                <w:ilvl w:val="0"/>
                <w:numId w:val="1"/>
              </w:numPr>
              <w:spacing w:before="120"/>
              <w:jc w:val="left"/>
              <w:rPr>
                <w:sz w:val="24"/>
                <w:szCs w:val="24"/>
              </w:rPr>
            </w:pPr>
            <w:r w:rsidRPr="00B0281D">
              <w:rPr>
                <w:sz w:val="24"/>
                <w:szCs w:val="24"/>
              </w:rPr>
              <w:t>Describe when the satellite was placed in orbit</w:t>
            </w:r>
          </w:p>
          <w:p w14:paraId="60A64BC2" w14:textId="35D8CE19" w:rsidR="001904FD" w:rsidRPr="00B0281D" w:rsidRDefault="00BB13BD" w:rsidP="00AE3201">
            <w:pPr>
              <w:pStyle w:val="ListParagraph"/>
              <w:numPr>
                <w:ilvl w:val="0"/>
                <w:numId w:val="1"/>
              </w:numPr>
              <w:spacing w:before="120"/>
              <w:jc w:val="left"/>
              <w:rPr>
                <w:sz w:val="24"/>
                <w:szCs w:val="24"/>
              </w:rPr>
            </w:pPr>
            <w:r w:rsidRPr="00B0281D">
              <w:rPr>
                <w:sz w:val="24"/>
                <w:szCs w:val="24"/>
              </w:rPr>
              <w:t>How has our understanding of our Universe altered due to research from the satellite?</w:t>
            </w:r>
          </w:p>
        </w:tc>
      </w:tr>
      <w:tr w:rsidR="00BB13BD" w:rsidRPr="00B0281D" w14:paraId="60A64BC6" w14:textId="77777777" w:rsidTr="003B3A9F">
        <w:trPr>
          <w:cantSplit/>
        </w:trPr>
        <w:tc>
          <w:tcPr>
            <w:tcW w:w="1101" w:type="dxa"/>
            <w:shd w:val="clear" w:color="auto" w:fill="D9D9D9" w:themeFill="background1" w:themeFillShade="D9"/>
            <w:vAlign w:val="center"/>
          </w:tcPr>
          <w:p w14:paraId="60A64BC4" w14:textId="77777777" w:rsidR="00BB13BD" w:rsidRPr="00B0281D" w:rsidRDefault="00BB13BD" w:rsidP="00410E28">
            <w:pPr>
              <w:spacing w:before="120" w:line="276" w:lineRule="auto"/>
              <w:jc w:val="left"/>
              <w:rPr>
                <w:rFonts w:cs="Lucida Grande"/>
                <w:b/>
                <w:sz w:val="24"/>
                <w:szCs w:val="24"/>
              </w:rPr>
            </w:pPr>
            <w:r w:rsidRPr="00B0281D">
              <w:rPr>
                <w:rFonts w:cs="Lucida Grande"/>
                <w:b/>
                <w:sz w:val="24"/>
                <w:szCs w:val="24"/>
              </w:rPr>
              <w:t>7.4</w:t>
            </w:r>
          </w:p>
        </w:tc>
        <w:tc>
          <w:tcPr>
            <w:tcW w:w="9040" w:type="dxa"/>
            <w:shd w:val="clear" w:color="auto" w:fill="D9D9D9" w:themeFill="background1" w:themeFillShade="D9"/>
            <w:vAlign w:val="center"/>
          </w:tcPr>
          <w:p w14:paraId="60A64BC5" w14:textId="77777777" w:rsidR="00BB13BD" w:rsidRPr="00B0281D" w:rsidRDefault="00BB13BD" w:rsidP="00410E28">
            <w:pPr>
              <w:spacing w:before="120" w:line="276" w:lineRule="auto"/>
              <w:rPr>
                <w:sz w:val="24"/>
                <w:szCs w:val="24"/>
              </w:rPr>
            </w:pPr>
            <w:r w:rsidRPr="00B0281D">
              <w:rPr>
                <w:sz w:val="24"/>
                <w:szCs w:val="24"/>
              </w:rPr>
              <w:t xml:space="preserve">I know the period and orbital height of a geostationary satellite. </w:t>
            </w:r>
          </w:p>
        </w:tc>
      </w:tr>
      <w:tr w:rsidR="00BB13BD" w:rsidRPr="00B0281D" w14:paraId="60A64BCA" w14:textId="77777777" w:rsidTr="003B3A9F">
        <w:trPr>
          <w:cantSplit/>
        </w:trPr>
        <w:tc>
          <w:tcPr>
            <w:tcW w:w="1101" w:type="dxa"/>
            <w:vAlign w:val="center"/>
          </w:tcPr>
          <w:p w14:paraId="60A64BC7" w14:textId="77777777" w:rsidR="00BB13BD" w:rsidRPr="00B0281D" w:rsidRDefault="00BB13BD" w:rsidP="00410E28">
            <w:pPr>
              <w:spacing w:before="120"/>
              <w:jc w:val="left"/>
              <w:rPr>
                <w:rFonts w:cs="Lucida Grande"/>
                <w:sz w:val="24"/>
                <w:szCs w:val="24"/>
              </w:rPr>
            </w:pPr>
            <w:r w:rsidRPr="00B0281D">
              <w:rPr>
                <w:rFonts w:cs="Lucida Grande"/>
                <w:sz w:val="24"/>
                <w:szCs w:val="24"/>
              </w:rPr>
              <w:t>7.4.1</w:t>
            </w:r>
          </w:p>
        </w:tc>
        <w:tc>
          <w:tcPr>
            <w:tcW w:w="9040" w:type="dxa"/>
            <w:vAlign w:val="center"/>
          </w:tcPr>
          <w:p w14:paraId="60A64BC9" w14:textId="3DD48AF1" w:rsidR="00AE26F3" w:rsidRPr="00B0281D" w:rsidRDefault="00BB13BD" w:rsidP="00410E28">
            <w:pPr>
              <w:spacing w:before="120"/>
              <w:rPr>
                <w:sz w:val="24"/>
                <w:szCs w:val="24"/>
              </w:rPr>
            </w:pPr>
            <w:r w:rsidRPr="00B0281D">
              <w:rPr>
                <w:sz w:val="24"/>
                <w:szCs w:val="24"/>
              </w:rPr>
              <w:t>Define the term geostationary or geosynchronous orbit.</w:t>
            </w:r>
          </w:p>
        </w:tc>
      </w:tr>
      <w:tr w:rsidR="00BB13BD" w:rsidRPr="00B0281D" w14:paraId="60A64BCE" w14:textId="77777777" w:rsidTr="003B3A9F">
        <w:trPr>
          <w:cantSplit/>
        </w:trPr>
        <w:tc>
          <w:tcPr>
            <w:tcW w:w="1101" w:type="dxa"/>
            <w:vAlign w:val="center"/>
          </w:tcPr>
          <w:p w14:paraId="60A64BCB" w14:textId="77777777" w:rsidR="00BB13BD" w:rsidRPr="00B0281D" w:rsidRDefault="00BB13BD" w:rsidP="00410E28">
            <w:pPr>
              <w:spacing w:before="120"/>
              <w:jc w:val="left"/>
              <w:rPr>
                <w:rFonts w:cs="Lucida Grande"/>
                <w:sz w:val="24"/>
                <w:szCs w:val="24"/>
              </w:rPr>
            </w:pPr>
            <w:r w:rsidRPr="00B0281D">
              <w:rPr>
                <w:rFonts w:cs="Lucida Grande"/>
                <w:sz w:val="24"/>
                <w:szCs w:val="24"/>
              </w:rPr>
              <w:t>7.4.2</w:t>
            </w:r>
          </w:p>
        </w:tc>
        <w:tc>
          <w:tcPr>
            <w:tcW w:w="9040" w:type="dxa"/>
            <w:vAlign w:val="center"/>
          </w:tcPr>
          <w:p w14:paraId="60A64BCD" w14:textId="313159B4" w:rsidR="00AE26F3" w:rsidRPr="00B0281D" w:rsidRDefault="00BB13BD" w:rsidP="00AE3201">
            <w:pPr>
              <w:spacing w:before="120"/>
              <w:rPr>
                <w:b/>
                <w:color w:val="FF0000"/>
                <w:sz w:val="24"/>
                <w:szCs w:val="24"/>
              </w:rPr>
            </w:pPr>
            <w:r w:rsidRPr="00B0281D">
              <w:rPr>
                <w:sz w:val="24"/>
                <w:szCs w:val="24"/>
              </w:rPr>
              <w:t>State the height, above the Earth’s surface of a satellite placed in geostationary orbit.</w:t>
            </w:r>
          </w:p>
        </w:tc>
      </w:tr>
      <w:tr w:rsidR="00BB13BD" w:rsidRPr="00B0281D" w14:paraId="60A64BD2" w14:textId="77777777" w:rsidTr="003B3A9F">
        <w:trPr>
          <w:cantSplit/>
        </w:trPr>
        <w:tc>
          <w:tcPr>
            <w:tcW w:w="1101" w:type="dxa"/>
            <w:vAlign w:val="center"/>
          </w:tcPr>
          <w:p w14:paraId="60A64BCF" w14:textId="77777777" w:rsidR="00BB13BD" w:rsidRPr="00B0281D" w:rsidRDefault="00BB13BD" w:rsidP="00410E28">
            <w:pPr>
              <w:spacing w:before="120"/>
              <w:jc w:val="left"/>
              <w:rPr>
                <w:rFonts w:cs="Lucida Grande"/>
                <w:sz w:val="24"/>
                <w:szCs w:val="24"/>
              </w:rPr>
            </w:pPr>
            <w:r w:rsidRPr="00B0281D">
              <w:rPr>
                <w:rFonts w:cs="Lucida Grande"/>
                <w:sz w:val="24"/>
                <w:szCs w:val="24"/>
              </w:rPr>
              <w:t>7.4.3</w:t>
            </w:r>
          </w:p>
        </w:tc>
        <w:tc>
          <w:tcPr>
            <w:tcW w:w="9040" w:type="dxa"/>
            <w:vAlign w:val="center"/>
          </w:tcPr>
          <w:p w14:paraId="60A64BD1" w14:textId="379CC129" w:rsidR="00BB13BD" w:rsidRPr="00B0281D" w:rsidRDefault="00BB13BD" w:rsidP="00D92D41">
            <w:pPr>
              <w:spacing w:before="120"/>
              <w:rPr>
                <w:sz w:val="24"/>
                <w:szCs w:val="24"/>
              </w:rPr>
            </w:pPr>
            <w:r w:rsidRPr="00B0281D">
              <w:rPr>
                <w:sz w:val="24"/>
                <w:szCs w:val="24"/>
              </w:rPr>
              <w:t>State the time taken for a geostationary satellite to orbit the Earth</w:t>
            </w:r>
          </w:p>
        </w:tc>
      </w:tr>
      <w:tr w:rsidR="00BB13BD" w:rsidRPr="00B0281D" w14:paraId="60A64BD6" w14:textId="77777777" w:rsidTr="003B3A9F">
        <w:trPr>
          <w:cantSplit/>
        </w:trPr>
        <w:tc>
          <w:tcPr>
            <w:tcW w:w="1101" w:type="dxa"/>
            <w:vAlign w:val="center"/>
          </w:tcPr>
          <w:p w14:paraId="60A64BD3" w14:textId="77777777" w:rsidR="00BB13BD" w:rsidRPr="00B0281D" w:rsidRDefault="00BB13BD" w:rsidP="00410E28">
            <w:pPr>
              <w:spacing w:before="120"/>
              <w:jc w:val="left"/>
              <w:rPr>
                <w:rFonts w:cs="Lucida Grande"/>
                <w:sz w:val="24"/>
                <w:szCs w:val="24"/>
              </w:rPr>
            </w:pPr>
            <w:r w:rsidRPr="00B0281D">
              <w:rPr>
                <w:rFonts w:cs="Lucida Grande"/>
                <w:sz w:val="24"/>
                <w:szCs w:val="24"/>
              </w:rPr>
              <w:t>7.4.4</w:t>
            </w:r>
          </w:p>
        </w:tc>
        <w:tc>
          <w:tcPr>
            <w:tcW w:w="9040" w:type="dxa"/>
            <w:vAlign w:val="center"/>
          </w:tcPr>
          <w:p w14:paraId="60A64BD5" w14:textId="22777E0D" w:rsidR="00D92D41" w:rsidRPr="00B0281D" w:rsidRDefault="00BB13BD" w:rsidP="00410E28">
            <w:pPr>
              <w:spacing w:before="120"/>
              <w:rPr>
                <w:sz w:val="24"/>
                <w:szCs w:val="24"/>
              </w:rPr>
            </w:pPr>
            <w:r w:rsidRPr="00B0281D">
              <w:rPr>
                <w:sz w:val="24"/>
                <w:szCs w:val="24"/>
              </w:rPr>
              <w:t>State the period of a geostationary satellite.</w:t>
            </w:r>
          </w:p>
        </w:tc>
      </w:tr>
      <w:tr w:rsidR="00BB13BD" w:rsidRPr="00B0281D" w14:paraId="60A64BDA" w14:textId="77777777" w:rsidTr="003B3A9F">
        <w:trPr>
          <w:cantSplit/>
        </w:trPr>
        <w:tc>
          <w:tcPr>
            <w:tcW w:w="1101" w:type="dxa"/>
            <w:vAlign w:val="center"/>
          </w:tcPr>
          <w:p w14:paraId="60A64BD7" w14:textId="77777777" w:rsidR="00BB13BD" w:rsidRPr="00B0281D" w:rsidRDefault="00BB13BD" w:rsidP="00410E28">
            <w:pPr>
              <w:spacing w:before="120"/>
              <w:jc w:val="left"/>
              <w:rPr>
                <w:rFonts w:cs="Lucida Grande"/>
                <w:sz w:val="24"/>
                <w:szCs w:val="24"/>
              </w:rPr>
            </w:pPr>
            <w:r w:rsidRPr="00B0281D">
              <w:rPr>
                <w:rFonts w:cs="Lucida Grande"/>
                <w:sz w:val="24"/>
                <w:szCs w:val="24"/>
              </w:rPr>
              <w:t>7.4.5</w:t>
            </w:r>
          </w:p>
        </w:tc>
        <w:tc>
          <w:tcPr>
            <w:tcW w:w="9040" w:type="dxa"/>
            <w:vAlign w:val="center"/>
          </w:tcPr>
          <w:p w14:paraId="60A64BD9" w14:textId="160CCFD1" w:rsidR="00D92D41" w:rsidRPr="00B0281D" w:rsidRDefault="00BB13BD" w:rsidP="00410E28">
            <w:pPr>
              <w:spacing w:before="120"/>
              <w:rPr>
                <w:sz w:val="24"/>
                <w:szCs w:val="24"/>
              </w:rPr>
            </w:pPr>
            <w:r w:rsidRPr="00B0281D">
              <w:rPr>
                <w:sz w:val="24"/>
                <w:szCs w:val="24"/>
              </w:rPr>
              <w:t>State above which part of the Earth’s surface geostationary satellites are placed.</w:t>
            </w:r>
          </w:p>
        </w:tc>
      </w:tr>
      <w:tr w:rsidR="00BB13BD" w:rsidRPr="00B0281D" w14:paraId="60A64BDD" w14:textId="77777777" w:rsidTr="003B3A9F">
        <w:trPr>
          <w:cantSplit/>
        </w:trPr>
        <w:tc>
          <w:tcPr>
            <w:tcW w:w="1101" w:type="dxa"/>
            <w:shd w:val="clear" w:color="auto" w:fill="D9D9D9" w:themeFill="background1" w:themeFillShade="D9"/>
            <w:vAlign w:val="center"/>
          </w:tcPr>
          <w:p w14:paraId="60A64BDB" w14:textId="77777777" w:rsidR="00BB13BD" w:rsidRPr="00B0281D" w:rsidRDefault="00BB13BD" w:rsidP="00410E28">
            <w:pPr>
              <w:spacing w:before="120" w:line="276" w:lineRule="auto"/>
              <w:jc w:val="left"/>
              <w:rPr>
                <w:rFonts w:cs="Lucida Grande"/>
                <w:b/>
                <w:sz w:val="24"/>
                <w:szCs w:val="24"/>
              </w:rPr>
            </w:pPr>
            <w:r w:rsidRPr="00B0281D">
              <w:rPr>
                <w:rFonts w:cs="Lucida Grande"/>
                <w:b/>
                <w:sz w:val="24"/>
                <w:szCs w:val="24"/>
              </w:rPr>
              <w:t>7.5</w:t>
            </w:r>
          </w:p>
        </w:tc>
        <w:tc>
          <w:tcPr>
            <w:tcW w:w="9040" w:type="dxa"/>
            <w:shd w:val="clear" w:color="auto" w:fill="D9D9D9" w:themeFill="background1" w:themeFillShade="D9"/>
            <w:vAlign w:val="center"/>
          </w:tcPr>
          <w:p w14:paraId="60A64BDC" w14:textId="77777777" w:rsidR="00BB13BD" w:rsidRPr="00B0281D" w:rsidRDefault="00BB13BD" w:rsidP="00410E28">
            <w:pPr>
              <w:spacing w:before="120" w:line="276" w:lineRule="auto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B0281D">
              <w:rPr>
                <w:rFonts w:eastAsia="Times New Roman" w:cs="Times New Roman"/>
                <w:sz w:val="24"/>
                <w:szCs w:val="24"/>
                <w:lang w:eastAsia="en-GB"/>
              </w:rPr>
              <w:t xml:space="preserve">I know that </w:t>
            </w:r>
            <w:r w:rsidRPr="00B0281D">
              <w:rPr>
                <w:sz w:val="24"/>
                <w:szCs w:val="24"/>
              </w:rPr>
              <w:t>the period of a satellite changes with altitude.</w:t>
            </w:r>
          </w:p>
        </w:tc>
      </w:tr>
      <w:tr w:rsidR="00BB13BD" w:rsidRPr="00B0281D" w14:paraId="60A64BE1" w14:textId="77777777" w:rsidTr="003B3A9F">
        <w:trPr>
          <w:cantSplit/>
        </w:trPr>
        <w:tc>
          <w:tcPr>
            <w:tcW w:w="1101" w:type="dxa"/>
            <w:vAlign w:val="center"/>
          </w:tcPr>
          <w:p w14:paraId="60A64BDE" w14:textId="77777777" w:rsidR="00BB13BD" w:rsidRPr="00B0281D" w:rsidRDefault="00BB13BD" w:rsidP="00410E28">
            <w:pPr>
              <w:spacing w:before="120" w:line="276" w:lineRule="auto"/>
              <w:jc w:val="left"/>
              <w:rPr>
                <w:rFonts w:cs="Lucida Grande"/>
                <w:sz w:val="24"/>
                <w:szCs w:val="24"/>
              </w:rPr>
            </w:pPr>
            <w:r w:rsidRPr="00B0281D">
              <w:rPr>
                <w:rFonts w:cs="Lucida Grande"/>
                <w:sz w:val="24"/>
                <w:szCs w:val="24"/>
              </w:rPr>
              <w:t>7.5.1</w:t>
            </w:r>
          </w:p>
        </w:tc>
        <w:tc>
          <w:tcPr>
            <w:tcW w:w="9040" w:type="dxa"/>
            <w:vAlign w:val="center"/>
          </w:tcPr>
          <w:p w14:paraId="60A64BE0" w14:textId="237795C8" w:rsidR="00D92D41" w:rsidRPr="00B0281D" w:rsidRDefault="00BB13BD" w:rsidP="00410E28">
            <w:pPr>
              <w:spacing w:before="120" w:line="276" w:lineRule="auto"/>
              <w:rPr>
                <w:sz w:val="24"/>
                <w:szCs w:val="24"/>
              </w:rPr>
            </w:pPr>
            <w:r w:rsidRPr="00B0281D">
              <w:rPr>
                <w:sz w:val="24"/>
                <w:szCs w:val="24"/>
              </w:rPr>
              <w:t>Explain the term period of a satellite.</w:t>
            </w:r>
          </w:p>
        </w:tc>
      </w:tr>
      <w:tr w:rsidR="00BB13BD" w:rsidRPr="00B0281D" w14:paraId="60A64BE5" w14:textId="77777777" w:rsidTr="003B3A9F">
        <w:trPr>
          <w:cantSplit/>
        </w:trPr>
        <w:tc>
          <w:tcPr>
            <w:tcW w:w="1101" w:type="dxa"/>
            <w:vAlign w:val="center"/>
          </w:tcPr>
          <w:p w14:paraId="60A64BE2" w14:textId="77777777" w:rsidR="00BB13BD" w:rsidRPr="00B0281D" w:rsidRDefault="00BB13BD" w:rsidP="00410E28">
            <w:pPr>
              <w:spacing w:before="120" w:line="276" w:lineRule="auto"/>
              <w:jc w:val="left"/>
              <w:rPr>
                <w:rFonts w:cs="Lucida Grande"/>
                <w:sz w:val="24"/>
                <w:szCs w:val="24"/>
              </w:rPr>
            </w:pPr>
            <w:r w:rsidRPr="00B0281D">
              <w:rPr>
                <w:rFonts w:cs="Lucida Grande"/>
                <w:sz w:val="24"/>
                <w:szCs w:val="24"/>
              </w:rPr>
              <w:t>7.5.2</w:t>
            </w:r>
          </w:p>
        </w:tc>
        <w:tc>
          <w:tcPr>
            <w:tcW w:w="9040" w:type="dxa"/>
            <w:vAlign w:val="center"/>
          </w:tcPr>
          <w:p w14:paraId="60A64BE4" w14:textId="3E2A2FA2" w:rsidR="00D92D41" w:rsidRPr="00B0281D" w:rsidRDefault="00BB13BD" w:rsidP="00AE3201">
            <w:pPr>
              <w:spacing w:before="120" w:line="276" w:lineRule="auto"/>
              <w:rPr>
                <w:b/>
                <w:color w:val="FF0000"/>
                <w:sz w:val="24"/>
                <w:szCs w:val="24"/>
              </w:rPr>
            </w:pPr>
            <w:r w:rsidRPr="00B0281D">
              <w:rPr>
                <w:sz w:val="24"/>
                <w:szCs w:val="24"/>
              </w:rPr>
              <w:t>Explain how the period of a satellite changes with the height above the Earth’s surface.</w:t>
            </w:r>
          </w:p>
        </w:tc>
      </w:tr>
      <w:tr w:rsidR="00BB13BD" w:rsidRPr="00B0281D" w14:paraId="60A64BE9" w14:textId="77777777" w:rsidTr="003B3A9F">
        <w:trPr>
          <w:cantSplit/>
        </w:trPr>
        <w:tc>
          <w:tcPr>
            <w:tcW w:w="1101" w:type="dxa"/>
            <w:vAlign w:val="center"/>
          </w:tcPr>
          <w:p w14:paraId="60A64BE6" w14:textId="77777777" w:rsidR="00BB13BD" w:rsidRPr="00B0281D" w:rsidRDefault="00BB13BD" w:rsidP="00410E28">
            <w:pPr>
              <w:spacing w:before="120" w:line="276" w:lineRule="auto"/>
              <w:jc w:val="left"/>
              <w:rPr>
                <w:rFonts w:cs="Lucida Grande"/>
                <w:sz w:val="24"/>
                <w:szCs w:val="24"/>
              </w:rPr>
            </w:pPr>
            <w:r w:rsidRPr="00B0281D">
              <w:rPr>
                <w:rFonts w:cs="Lucida Grande"/>
                <w:sz w:val="24"/>
                <w:szCs w:val="24"/>
              </w:rPr>
              <w:t>7.5.3</w:t>
            </w:r>
          </w:p>
        </w:tc>
        <w:tc>
          <w:tcPr>
            <w:tcW w:w="9040" w:type="dxa"/>
            <w:vAlign w:val="center"/>
          </w:tcPr>
          <w:p w14:paraId="60A64BE8" w14:textId="1DE236B2" w:rsidR="00BB13BD" w:rsidRPr="00B0281D" w:rsidRDefault="00BB13BD" w:rsidP="00AE3201">
            <w:pPr>
              <w:spacing w:before="120" w:line="276" w:lineRule="auto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B0281D">
              <w:rPr>
                <w:rFonts w:eastAsia="Times New Roman" w:cs="Times New Roman"/>
                <w:sz w:val="24"/>
                <w:szCs w:val="24"/>
                <w:lang w:eastAsia="en-GB"/>
              </w:rPr>
              <w:t>Does the height of the satellite above any planet affect the period?</w:t>
            </w:r>
          </w:p>
        </w:tc>
      </w:tr>
      <w:tr w:rsidR="00BB13BD" w:rsidRPr="00B0281D" w14:paraId="60A64BEC" w14:textId="77777777" w:rsidTr="003B3A9F">
        <w:trPr>
          <w:cantSplit/>
        </w:trPr>
        <w:tc>
          <w:tcPr>
            <w:tcW w:w="1101" w:type="dxa"/>
            <w:shd w:val="clear" w:color="auto" w:fill="D9D9D9" w:themeFill="background1" w:themeFillShade="D9"/>
            <w:vAlign w:val="center"/>
          </w:tcPr>
          <w:p w14:paraId="60A64BEA" w14:textId="77777777" w:rsidR="00BB13BD" w:rsidRPr="00B0281D" w:rsidRDefault="00BB13BD" w:rsidP="00410E28">
            <w:pPr>
              <w:spacing w:before="120" w:line="276" w:lineRule="auto"/>
              <w:jc w:val="left"/>
              <w:rPr>
                <w:rFonts w:cs="Lucida Grande"/>
                <w:b/>
                <w:sz w:val="24"/>
                <w:szCs w:val="24"/>
              </w:rPr>
            </w:pPr>
            <w:r w:rsidRPr="00B0281D">
              <w:rPr>
                <w:rFonts w:cs="Lucida Grande"/>
                <w:b/>
                <w:sz w:val="24"/>
                <w:szCs w:val="24"/>
              </w:rPr>
              <w:t>7.6</w:t>
            </w:r>
          </w:p>
        </w:tc>
        <w:tc>
          <w:tcPr>
            <w:tcW w:w="9040" w:type="dxa"/>
            <w:shd w:val="clear" w:color="auto" w:fill="D9D9D9" w:themeFill="background1" w:themeFillShade="D9"/>
            <w:vAlign w:val="center"/>
          </w:tcPr>
          <w:p w14:paraId="60A64BEB" w14:textId="77777777" w:rsidR="00BB13BD" w:rsidRPr="00B0281D" w:rsidRDefault="00BB13BD" w:rsidP="00410E28">
            <w:pPr>
              <w:spacing w:before="120" w:line="276" w:lineRule="auto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B0281D">
              <w:rPr>
                <w:rFonts w:eastAsia="Times New Roman" w:cs="Times New Roman"/>
                <w:sz w:val="24"/>
                <w:szCs w:val="24"/>
                <w:lang w:eastAsia="en-GB"/>
              </w:rPr>
              <w:t>I am aware of the challenges of space travel.</w:t>
            </w:r>
          </w:p>
        </w:tc>
      </w:tr>
      <w:tr w:rsidR="00BB13BD" w:rsidRPr="00B0281D" w14:paraId="60A64BFB" w14:textId="77777777" w:rsidTr="000579DF">
        <w:tc>
          <w:tcPr>
            <w:tcW w:w="1101" w:type="dxa"/>
            <w:vAlign w:val="center"/>
          </w:tcPr>
          <w:p w14:paraId="60A64BED" w14:textId="77777777" w:rsidR="00BB13BD" w:rsidRPr="00B0281D" w:rsidRDefault="00BB13BD" w:rsidP="00410E28">
            <w:pPr>
              <w:spacing w:before="120"/>
              <w:jc w:val="left"/>
              <w:rPr>
                <w:rFonts w:cs="Lucida Grande"/>
                <w:sz w:val="24"/>
                <w:szCs w:val="24"/>
              </w:rPr>
            </w:pPr>
            <w:r w:rsidRPr="00B0281D">
              <w:rPr>
                <w:rFonts w:cs="Lucida Grande"/>
                <w:sz w:val="24"/>
                <w:szCs w:val="24"/>
              </w:rPr>
              <w:t>7.6.1</w:t>
            </w:r>
          </w:p>
        </w:tc>
        <w:tc>
          <w:tcPr>
            <w:tcW w:w="9040" w:type="dxa"/>
            <w:vAlign w:val="center"/>
          </w:tcPr>
          <w:p w14:paraId="60A64BEE" w14:textId="77777777" w:rsidR="00BB13BD" w:rsidRPr="00B0281D" w:rsidRDefault="00BB13BD" w:rsidP="00410E28">
            <w:pPr>
              <w:spacing w:before="120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B0281D">
              <w:rPr>
                <w:rFonts w:eastAsia="Times New Roman" w:cs="Times New Roman"/>
                <w:sz w:val="24"/>
                <w:szCs w:val="24"/>
                <w:lang w:eastAsia="en-GB"/>
              </w:rPr>
              <w:t xml:space="preserve">Describe some of the challenges on space travel, </w:t>
            </w:r>
          </w:p>
          <w:p w14:paraId="60A64BF0" w14:textId="77777777" w:rsidR="00592963" w:rsidRPr="00B0281D" w:rsidRDefault="00592963" w:rsidP="00592963">
            <w:pPr>
              <w:spacing w:before="120"/>
              <w:rPr>
                <w:rFonts w:eastAsia="Times New Roman" w:cs="Times New Roman"/>
                <w:b/>
                <w:color w:val="FF0000"/>
                <w:sz w:val="24"/>
                <w:szCs w:val="24"/>
                <w:lang w:eastAsia="en-GB"/>
              </w:rPr>
            </w:pPr>
            <w:r w:rsidRPr="00B0281D">
              <w:rPr>
                <w:rFonts w:eastAsia="Times New Roman" w:cs="Times New Roman"/>
                <w:sz w:val="24"/>
                <w:szCs w:val="24"/>
                <w:lang w:eastAsia="en-GB"/>
              </w:rPr>
              <w:t>including the following</w:t>
            </w:r>
          </w:p>
          <w:p w14:paraId="60A64BF1" w14:textId="77777777" w:rsidR="00BB13BD" w:rsidRPr="00B0281D" w:rsidRDefault="00BB13BD" w:rsidP="00A60FEE">
            <w:pPr>
              <w:pStyle w:val="ListParagraph"/>
              <w:numPr>
                <w:ilvl w:val="0"/>
                <w:numId w:val="2"/>
              </w:numPr>
              <w:spacing w:before="120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B0281D">
              <w:rPr>
                <w:rFonts w:eastAsia="Times New Roman" w:cs="Times New Roman"/>
                <w:sz w:val="24"/>
                <w:szCs w:val="24"/>
                <w:lang w:eastAsia="en-GB"/>
              </w:rPr>
              <w:t>take off</w:t>
            </w:r>
          </w:p>
          <w:p w14:paraId="60A64BF5" w14:textId="115F1488" w:rsidR="007718B6" w:rsidRPr="00B0281D" w:rsidRDefault="00BB13BD" w:rsidP="00AE3201">
            <w:pPr>
              <w:pStyle w:val="ListParagraph"/>
              <w:numPr>
                <w:ilvl w:val="0"/>
                <w:numId w:val="2"/>
              </w:numPr>
              <w:spacing w:before="120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B0281D">
              <w:rPr>
                <w:rFonts w:eastAsia="Times New Roman" w:cs="Times New Roman"/>
                <w:sz w:val="24"/>
                <w:szCs w:val="24"/>
                <w:lang w:eastAsia="en-GB"/>
              </w:rPr>
              <w:t>during flight</w:t>
            </w:r>
          </w:p>
          <w:p w14:paraId="60A64BF6" w14:textId="77777777" w:rsidR="00BB13BD" w:rsidRPr="00B0281D" w:rsidRDefault="00BB13BD" w:rsidP="00A60FEE">
            <w:pPr>
              <w:pStyle w:val="ListParagraph"/>
              <w:numPr>
                <w:ilvl w:val="0"/>
                <w:numId w:val="2"/>
              </w:numPr>
              <w:spacing w:before="120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B0281D">
              <w:rPr>
                <w:rFonts w:eastAsia="Times New Roman" w:cs="Times New Roman"/>
                <w:sz w:val="24"/>
                <w:szCs w:val="24"/>
                <w:lang w:eastAsia="en-GB"/>
              </w:rPr>
              <w:t>being in “zero gravity”</w:t>
            </w:r>
          </w:p>
          <w:p w14:paraId="60A64BF8" w14:textId="77777777" w:rsidR="00BB13BD" w:rsidRPr="00B0281D" w:rsidRDefault="00BB13BD" w:rsidP="00A60FEE">
            <w:pPr>
              <w:pStyle w:val="ListParagraph"/>
              <w:numPr>
                <w:ilvl w:val="0"/>
                <w:numId w:val="2"/>
              </w:numPr>
              <w:spacing w:before="120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B0281D">
              <w:rPr>
                <w:rFonts w:eastAsia="Times New Roman" w:cs="Times New Roman"/>
                <w:sz w:val="24"/>
                <w:szCs w:val="24"/>
                <w:lang w:eastAsia="en-GB"/>
              </w:rPr>
              <w:t>during re-entry</w:t>
            </w:r>
          </w:p>
          <w:p w14:paraId="60A64BFA" w14:textId="77777777" w:rsidR="00BB13BD" w:rsidRPr="00B0281D" w:rsidRDefault="00BB13BD" w:rsidP="00410E28">
            <w:pPr>
              <w:spacing w:before="120"/>
              <w:ind w:left="360"/>
              <w:rPr>
                <w:rFonts w:eastAsia="Times New Roman" w:cs="Times New Roman"/>
                <w:i/>
                <w:sz w:val="24"/>
                <w:szCs w:val="24"/>
                <w:lang w:eastAsia="en-GB"/>
              </w:rPr>
            </w:pPr>
            <w:r w:rsidRPr="00B0281D">
              <w:rPr>
                <w:rFonts w:eastAsia="Times New Roman" w:cs="Times New Roman"/>
                <w:i/>
                <w:sz w:val="24"/>
                <w:szCs w:val="24"/>
                <w:lang w:eastAsia="en-GB"/>
              </w:rPr>
              <w:t>make sure you answer in terms of PHYSICS</w:t>
            </w:r>
          </w:p>
        </w:tc>
      </w:tr>
      <w:tr w:rsidR="00BB13BD" w:rsidRPr="00B0281D" w14:paraId="60A64C19" w14:textId="77777777" w:rsidTr="00F134B7">
        <w:tc>
          <w:tcPr>
            <w:tcW w:w="1101" w:type="dxa"/>
            <w:vAlign w:val="center"/>
          </w:tcPr>
          <w:p w14:paraId="60A64BFC" w14:textId="77777777" w:rsidR="00BB13BD" w:rsidRPr="00B0281D" w:rsidRDefault="00BB13BD" w:rsidP="00410E28">
            <w:pPr>
              <w:spacing w:before="120"/>
              <w:jc w:val="left"/>
              <w:rPr>
                <w:rFonts w:cs="Lucida Grande"/>
                <w:sz w:val="24"/>
                <w:szCs w:val="24"/>
              </w:rPr>
            </w:pPr>
            <w:r w:rsidRPr="00B0281D">
              <w:rPr>
                <w:rFonts w:cs="Lucida Grande"/>
                <w:sz w:val="24"/>
                <w:szCs w:val="24"/>
              </w:rPr>
              <w:t>7.6.2</w:t>
            </w:r>
          </w:p>
        </w:tc>
        <w:tc>
          <w:tcPr>
            <w:tcW w:w="9040" w:type="dxa"/>
            <w:vAlign w:val="center"/>
          </w:tcPr>
          <w:p w14:paraId="60A64BFD" w14:textId="77777777" w:rsidR="00BB13BD" w:rsidRPr="00B0281D" w:rsidRDefault="00BB13BD" w:rsidP="00410E28">
            <w:pPr>
              <w:spacing w:before="120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B0281D">
              <w:rPr>
                <w:rFonts w:eastAsia="Times New Roman" w:cs="Times New Roman"/>
                <w:sz w:val="24"/>
                <w:szCs w:val="24"/>
                <w:lang w:eastAsia="en-GB"/>
              </w:rPr>
              <w:t>A meteorite has a mass of 1.45</w:t>
            </w:r>
            <w:r w:rsidR="000F0F67" w:rsidRPr="00B0281D">
              <w:rPr>
                <w:rFonts w:eastAsia="Times New Roman" w:cs="Times New Roman"/>
                <w:sz w:val="24"/>
                <w:szCs w:val="24"/>
                <w:lang w:eastAsia="en-GB"/>
              </w:rPr>
              <w:t xml:space="preserve"> </w:t>
            </w:r>
            <w:r w:rsidRPr="00B0281D">
              <w:rPr>
                <w:rFonts w:eastAsia="Times New Roman" w:cs="Times New Roman"/>
                <w:sz w:val="24"/>
                <w:szCs w:val="24"/>
                <w:lang w:eastAsia="en-GB"/>
              </w:rPr>
              <w:t>kg and enters the Earth’s atmosphere with a speed of 10</w:t>
            </w:r>
            <w:r w:rsidR="00F24F69" w:rsidRPr="00B0281D">
              <w:rPr>
                <w:rFonts w:eastAsia="Times New Roman" w:cs="Times New Roman"/>
                <w:sz w:val="24"/>
                <w:szCs w:val="24"/>
                <w:lang w:eastAsia="en-GB"/>
              </w:rPr>
              <w:t xml:space="preserve"> </w:t>
            </w:r>
            <w:r w:rsidRPr="00B0281D">
              <w:rPr>
                <w:rFonts w:eastAsia="Times New Roman" w:cs="Times New Roman"/>
                <w:sz w:val="24"/>
                <w:szCs w:val="24"/>
                <w:lang w:eastAsia="en-GB"/>
              </w:rPr>
              <w:t xml:space="preserve">km/s. </w:t>
            </w:r>
          </w:p>
          <w:p w14:paraId="60A64C02" w14:textId="2FB61F5A" w:rsidR="00D92D41" w:rsidRPr="00B0281D" w:rsidRDefault="00BB13BD" w:rsidP="00AE3201">
            <w:pPr>
              <w:pStyle w:val="ListParagraph"/>
              <w:numPr>
                <w:ilvl w:val="0"/>
                <w:numId w:val="6"/>
              </w:numPr>
              <w:spacing w:before="120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B0281D">
              <w:rPr>
                <w:rFonts w:eastAsia="Times New Roman" w:cs="Times New Roman"/>
                <w:sz w:val="24"/>
                <w:szCs w:val="24"/>
                <w:lang w:eastAsia="en-GB"/>
              </w:rPr>
              <w:t xml:space="preserve">Calculate the initial kinetic energy of the meteorite </w:t>
            </w:r>
          </w:p>
          <w:p w14:paraId="60A64C03" w14:textId="77777777" w:rsidR="00F24F69" w:rsidRPr="00B0281D" w:rsidRDefault="00BB13BD" w:rsidP="00F24F69">
            <w:pPr>
              <w:pStyle w:val="ListParagraph"/>
              <w:numPr>
                <w:ilvl w:val="0"/>
                <w:numId w:val="6"/>
              </w:numPr>
              <w:spacing w:before="120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B0281D">
              <w:rPr>
                <w:rFonts w:eastAsia="Times New Roman" w:cs="Times New Roman"/>
                <w:sz w:val="24"/>
                <w:szCs w:val="24"/>
                <w:lang w:eastAsia="en-GB"/>
              </w:rPr>
              <w:t xml:space="preserve">A few seconds later its velocity is only 200m/s. State what causes it to slow down. </w:t>
            </w:r>
          </w:p>
          <w:p w14:paraId="60A64C0A" w14:textId="51F463BC" w:rsidR="00410E28" w:rsidRPr="00B0281D" w:rsidRDefault="00BB13BD" w:rsidP="00AE3201">
            <w:pPr>
              <w:pStyle w:val="ListParagraph"/>
              <w:numPr>
                <w:ilvl w:val="0"/>
                <w:numId w:val="6"/>
              </w:numPr>
              <w:spacing w:before="120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B0281D">
              <w:rPr>
                <w:rFonts w:eastAsia="Times New Roman" w:cs="Times New Roman"/>
                <w:sz w:val="24"/>
                <w:szCs w:val="24"/>
                <w:lang w:eastAsia="en-GB"/>
              </w:rPr>
              <w:t>Determine the new kinetic energy of the meteorite</w:t>
            </w:r>
          </w:p>
          <w:p w14:paraId="60A64C0B" w14:textId="77777777" w:rsidR="00BB13BD" w:rsidRPr="00B0281D" w:rsidRDefault="00BB13BD" w:rsidP="00410E28">
            <w:pPr>
              <w:pStyle w:val="ListParagraph"/>
              <w:numPr>
                <w:ilvl w:val="0"/>
                <w:numId w:val="6"/>
              </w:numPr>
              <w:spacing w:before="120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B0281D">
              <w:rPr>
                <w:rFonts w:eastAsia="Times New Roman" w:cs="Times New Roman"/>
                <w:sz w:val="24"/>
                <w:szCs w:val="24"/>
                <w:lang w:eastAsia="en-GB"/>
              </w:rPr>
              <w:t>The meteorite heats up from ­220°C to 3550°C in the process. If it has a specific heat capacity of 800J/kg°C, Calculate the heat energy produced</w:t>
            </w:r>
            <w:r w:rsidR="00410E28" w:rsidRPr="00B0281D">
              <w:rPr>
                <w:rFonts w:eastAsia="Times New Roman" w:cs="Times New Roman"/>
                <w:sz w:val="24"/>
                <w:szCs w:val="24"/>
                <w:lang w:eastAsia="en-GB"/>
              </w:rPr>
              <w:t>.</w:t>
            </w:r>
          </w:p>
          <w:p w14:paraId="60A64C18" w14:textId="13FD35D6" w:rsidR="00B37297" w:rsidRPr="00B0281D" w:rsidRDefault="00BB13BD" w:rsidP="00AE3201">
            <w:pPr>
              <w:pStyle w:val="ListParagraph"/>
              <w:numPr>
                <w:ilvl w:val="0"/>
                <w:numId w:val="6"/>
              </w:numPr>
              <w:spacing w:before="120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B0281D">
              <w:rPr>
                <w:rFonts w:eastAsia="Times New Roman" w:cs="Times New Roman"/>
                <w:sz w:val="24"/>
                <w:szCs w:val="24"/>
                <w:lang w:eastAsia="en-GB"/>
              </w:rPr>
              <w:lastRenderedPageBreak/>
              <w:t>State what happens to the rest of the kinetic energy as the meteorite passes through the atmosphere.</w:t>
            </w:r>
          </w:p>
        </w:tc>
      </w:tr>
      <w:tr w:rsidR="00BB13BD" w:rsidRPr="00B0281D" w14:paraId="60A64C26" w14:textId="77777777" w:rsidTr="003B3A9F">
        <w:trPr>
          <w:cantSplit/>
        </w:trPr>
        <w:tc>
          <w:tcPr>
            <w:tcW w:w="1101" w:type="dxa"/>
            <w:vAlign w:val="center"/>
          </w:tcPr>
          <w:p w14:paraId="60A64C1A" w14:textId="77777777" w:rsidR="00BB13BD" w:rsidRPr="00B0281D" w:rsidRDefault="00BB13BD" w:rsidP="00410E28">
            <w:pPr>
              <w:spacing w:before="120"/>
              <w:jc w:val="left"/>
              <w:rPr>
                <w:rFonts w:cs="Lucida Grande"/>
                <w:sz w:val="24"/>
                <w:szCs w:val="24"/>
              </w:rPr>
            </w:pPr>
            <w:r w:rsidRPr="00B0281D">
              <w:rPr>
                <w:rFonts w:cs="Lucida Grande"/>
                <w:sz w:val="24"/>
                <w:szCs w:val="24"/>
              </w:rPr>
              <w:lastRenderedPageBreak/>
              <w:t>7.6.3</w:t>
            </w:r>
          </w:p>
        </w:tc>
        <w:tc>
          <w:tcPr>
            <w:tcW w:w="9040" w:type="dxa"/>
            <w:vAlign w:val="center"/>
          </w:tcPr>
          <w:p w14:paraId="60A64C1B" w14:textId="77777777" w:rsidR="00BB13BD" w:rsidRPr="00B0281D" w:rsidRDefault="00BB13BD" w:rsidP="00410E28">
            <w:pPr>
              <w:spacing w:before="120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B0281D">
              <w:rPr>
                <w:rFonts w:eastAsia="Times New Roman" w:cs="Times New Roman"/>
                <w:sz w:val="24"/>
                <w:szCs w:val="24"/>
                <w:lang w:eastAsia="en-GB"/>
              </w:rPr>
              <w:t>During splashdown, the 350</w:t>
            </w:r>
            <w:r w:rsidR="00B37297" w:rsidRPr="00B0281D">
              <w:rPr>
                <w:rFonts w:eastAsia="Times New Roman" w:cs="Times New Roman"/>
                <w:sz w:val="24"/>
                <w:szCs w:val="24"/>
                <w:lang w:eastAsia="en-GB"/>
              </w:rPr>
              <w:t xml:space="preserve"> </w:t>
            </w:r>
            <w:r w:rsidRPr="00B0281D">
              <w:rPr>
                <w:rFonts w:eastAsia="Times New Roman" w:cs="Times New Roman"/>
                <w:sz w:val="24"/>
                <w:szCs w:val="24"/>
                <w:lang w:eastAsia="en-GB"/>
              </w:rPr>
              <w:t>kg Apollo space craft fell 500</w:t>
            </w:r>
            <w:r w:rsidR="00B37297" w:rsidRPr="00B0281D">
              <w:rPr>
                <w:rFonts w:eastAsia="Times New Roman" w:cs="Times New Roman"/>
                <w:sz w:val="24"/>
                <w:szCs w:val="24"/>
                <w:lang w:eastAsia="en-GB"/>
              </w:rPr>
              <w:t xml:space="preserve"> </w:t>
            </w:r>
            <w:r w:rsidRPr="00B0281D">
              <w:rPr>
                <w:rFonts w:eastAsia="Times New Roman" w:cs="Times New Roman"/>
                <w:sz w:val="24"/>
                <w:szCs w:val="24"/>
                <w:lang w:eastAsia="en-GB"/>
              </w:rPr>
              <w:t xml:space="preserve">m at a steady speed, supported by its parachute. Calculate </w:t>
            </w:r>
          </w:p>
          <w:p w14:paraId="60A64C1C" w14:textId="77777777" w:rsidR="00BB13BD" w:rsidRPr="00B0281D" w:rsidRDefault="00BB13BD" w:rsidP="00B37297">
            <w:pPr>
              <w:pStyle w:val="ListParagraph"/>
              <w:numPr>
                <w:ilvl w:val="0"/>
                <w:numId w:val="7"/>
              </w:numPr>
              <w:spacing w:before="120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B0281D">
              <w:rPr>
                <w:rFonts w:eastAsia="Times New Roman" w:cs="Times New Roman"/>
                <w:sz w:val="24"/>
                <w:szCs w:val="24"/>
                <w:lang w:eastAsia="en-GB"/>
              </w:rPr>
              <w:t xml:space="preserve">the loss of gravitational potential energy, </w:t>
            </w:r>
          </w:p>
          <w:p w14:paraId="60A64C20" w14:textId="77777777" w:rsidR="00BB13BD" w:rsidRPr="00B0281D" w:rsidRDefault="00BB13BD" w:rsidP="00B37297">
            <w:pPr>
              <w:pStyle w:val="ListParagraph"/>
              <w:numPr>
                <w:ilvl w:val="0"/>
                <w:numId w:val="7"/>
              </w:numPr>
              <w:spacing w:before="120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B0281D">
              <w:rPr>
                <w:rFonts w:eastAsia="Times New Roman" w:cs="Times New Roman"/>
                <w:sz w:val="24"/>
                <w:szCs w:val="24"/>
                <w:lang w:eastAsia="en-GB"/>
              </w:rPr>
              <w:t xml:space="preserve">the work done by the parachute, and  </w:t>
            </w:r>
          </w:p>
          <w:p w14:paraId="60A64C22" w14:textId="77777777" w:rsidR="00BB13BD" w:rsidRPr="00B0281D" w:rsidRDefault="00B27754" w:rsidP="00B37297">
            <w:pPr>
              <w:pStyle w:val="ListParagraph"/>
              <w:numPr>
                <w:ilvl w:val="0"/>
                <w:numId w:val="7"/>
              </w:numPr>
              <w:spacing w:before="120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B0281D">
              <w:rPr>
                <w:rFonts w:eastAsia="Times New Roman" w:cs="Times New Roman"/>
                <w:sz w:val="24"/>
                <w:szCs w:val="24"/>
                <w:lang w:eastAsia="en-GB"/>
              </w:rPr>
              <w:t>The</w:t>
            </w:r>
            <w:r w:rsidR="00BB13BD" w:rsidRPr="00B0281D">
              <w:rPr>
                <w:rFonts w:eastAsia="Times New Roman" w:cs="Times New Roman"/>
                <w:sz w:val="24"/>
                <w:szCs w:val="24"/>
                <w:lang w:eastAsia="en-GB"/>
              </w:rPr>
              <w:t xml:space="preserve"> force produced by the parachute.</w:t>
            </w:r>
          </w:p>
          <w:p w14:paraId="60A64C25" w14:textId="613C2E21" w:rsidR="00B37297" w:rsidRPr="00B0281D" w:rsidRDefault="00B37297" w:rsidP="00EE39B5">
            <w:pPr>
              <w:pStyle w:val="ListParagraph"/>
              <w:spacing w:before="120"/>
              <w:ind w:left="1440"/>
              <w:rPr>
                <w:rFonts w:eastAsia="Times New Roman" w:cs="Times New Roman"/>
                <w:b/>
                <w:color w:val="FF0000"/>
                <w:sz w:val="24"/>
                <w:szCs w:val="24"/>
                <w:lang w:eastAsia="en-GB"/>
              </w:rPr>
            </w:pPr>
          </w:p>
        </w:tc>
      </w:tr>
      <w:tr w:rsidR="00BB13BD" w:rsidRPr="00B0281D" w14:paraId="60A64C2C" w14:textId="77777777" w:rsidTr="003B3A9F">
        <w:trPr>
          <w:cantSplit/>
        </w:trPr>
        <w:tc>
          <w:tcPr>
            <w:tcW w:w="1101" w:type="dxa"/>
            <w:tcBorders>
              <w:bottom w:val="single" w:sz="4" w:space="0" w:color="000000" w:themeColor="text1"/>
            </w:tcBorders>
            <w:vAlign w:val="center"/>
          </w:tcPr>
          <w:p w14:paraId="60A64C27" w14:textId="77777777" w:rsidR="00BB13BD" w:rsidRPr="00B0281D" w:rsidRDefault="00BB13BD" w:rsidP="00410E28">
            <w:pPr>
              <w:spacing w:before="120"/>
              <w:jc w:val="left"/>
              <w:rPr>
                <w:rFonts w:cs="Lucida Grande"/>
                <w:sz w:val="24"/>
                <w:szCs w:val="24"/>
              </w:rPr>
            </w:pPr>
            <w:r w:rsidRPr="00B0281D">
              <w:rPr>
                <w:rFonts w:cs="Lucida Grande"/>
                <w:sz w:val="24"/>
                <w:szCs w:val="24"/>
              </w:rPr>
              <w:t>7.6.4</w:t>
            </w:r>
          </w:p>
        </w:tc>
        <w:tc>
          <w:tcPr>
            <w:tcW w:w="9040" w:type="dxa"/>
            <w:tcBorders>
              <w:bottom w:val="single" w:sz="4" w:space="0" w:color="000000" w:themeColor="text1"/>
            </w:tcBorders>
            <w:vAlign w:val="center"/>
          </w:tcPr>
          <w:p w14:paraId="60A64C29" w14:textId="2DA303F3" w:rsidR="003B7175" w:rsidRPr="00B0281D" w:rsidRDefault="00BB13BD" w:rsidP="00AE3201">
            <w:pPr>
              <w:pStyle w:val="StudyParts"/>
              <w:rPr>
                <w:rFonts w:ascii="Trebuchet MS" w:hAnsi="Trebuchet MS"/>
                <w:szCs w:val="24"/>
              </w:rPr>
            </w:pPr>
            <w:r w:rsidRPr="00B0281D">
              <w:rPr>
                <w:szCs w:val="24"/>
              </w:rPr>
              <w:t>(</w:t>
            </w:r>
            <w:r w:rsidRPr="00B0281D">
              <w:rPr>
                <w:rFonts w:ascii="Trebuchet MS" w:hAnsi="Trebuchet MS"/>
                <w:szCs w:val="24"/>
              </w:rPr>
              <w:t>a) Why do spacecraft heat up on re-entry?</w:t>
            </w:r>
          </w:p>
          <w:p w14:paraId="60A64C2B" w14:textId="6A3DF7BF" w:rsidR="003B7175" w:rsidRPr="00B0281D" w:rsidRDefault="00BB13BD" w:rsidP="00AE3201">
            <w:pPr>
              <w:pStyle w:val="studytab"/>
              <w:spacing w:after="0"/>
              <w:rPr>
                <w:rFonts w:ascii="Trebuchet MS" w:hAnsi="Trebuchet MS"/>
                <w:szCs w:val="24"/>
              </w:rPr>
            </w:pPr>
            <w:r w:rsidRPr="00B0281D">
              <w:rPr>
                <w:rFonts w:ascii="Trebuchet MS" w:hAnsi="Trebuchet MS"/>
                <w:szCs w:val="24"/>
              </w:rPr>
              <w:t>(b) Where does the energy come from which causes this heating?</w:t>
            </w:r>
          </w:p>
        </w:tc>
      </w:tr>
      <w:tr w:rsidR="00BB13BD" w:rsidRPr="00B0281D" w14:paraId="60A64C2F" w14:textId="77777777" w:rsidTr="003B3A9F">
        <w:trPr>
          <w:cantSplit/>
        </w:trPr>
        <w:tc>
          <w:tcPr>
            <w:tcW w:w="1101" w:type="dxa"/>
            <w:shd w:val="clear" w:color="auto" w:fill="C4BC96" w:themeFill="background2" w:themeFillShade="BF"/>
            <w:vAlign w:val="center"/>
          </w:tcPr>
          <w:p w14:paraId="60A64C2D" w14:textId="77777777" w:rsidR="00BB13BD" w:rsidRPr="00B0281D" w:rsidRDefault="00BB13BD" w:rsidP="00410E28">
            <w:pPr>
              <w:spacing w:before="120" w:line="276" w:lineRule="auto"/>
              <w:jc w:val="left"/>
              <w:rPr>
                <w:rFonts w:cs="Lucida Grande"/>
                <w:b/>
                <w:sz w:val="24"/>
                <w:szCs w:val="24"/>
              </w:rPr>
            </w:pPr>
            <w:r w:rsidRPr="00B0281D">
              <w:rPr>
                <w:rFonts w:cs="Lucida Grande"/>
                <w:b/>
                <w:sz w:val="24"/>
                <w:szCs w:val="24"/>
              </w:rPr>
              <w:t>7.7</w:t>
            </w:r>
          </w:p>
        </w:tc>
        <w:tc>
          <w:tcPr>
            <w:tcW w:w="9040" w:type="dxa"/>
            <w:shd w:val="clear" w:color="auto" w:fill="C4BC96" w:themeFill="background2" w:themeFillShade="BF"/>
            <w:vAlign w:val="center"/>
          </w:tcPr>
          <w:p w14:paraId="60A64C2E" w14:textId="77777777" w:rsidR="00BB13BD" w:rsidRPr="00B0281D" w:rsidRDefault="00BB13BD" w:rsidP="00410E28">
            <w:pPr>
              <w:spacing w:before="120" w:line="276" w:lineRule="auto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B0281D">
              <w:rPr>
                <w:rFonts w:eastAsia="Times New Roman" w:cs="Times New Roman"/>
                <w:sz w:val="24"/>
                <w:szCs w:val="24"/>
                <w:lang w:eastAsia="en-GB"/>
              </w:rPr>
              <w:t>I am aware of potential space travel across large distances using ion drive.</w:t>
            </w:r>
          </w:p>
        </w:tc>
      </w:tr>
      <w:tr w:rsidR="00BB13BD" w:rsidRPr="00B0281D" w14:paraId="60A64C34" w14:textId="77777777" w:rsidTr="003B3A9F">
        <w:trPr>
          <w:cantSplit/>
        </w:trPr>
        <w:tc>
          <w:tcPr>
            <w:tcW w:w="1101" w:type="dxa"/>
            <w:vAlign w:val="center"/>
          </w:tcPr>
          <w:p w14:paraId="60A64C30" w14:textId="77777777" w:rsidR="00BB13BD" w:rsidRPr="00B0281D" w:rsidRDefault="00BB13BD" w:rsidP="00410E28">
            <w:pPr>
              <w:spacing w:before="120"/>
              <w:jc w:val="left"/>
              <w:rPr>
                <w:rFonts w:cs="Lucida Grande"/>
                <w:sz w:val="24"/>
                <w:szCs w:val="24"/>
              </w:rPr>
            </w:pPr>
            <w:r w:rsidRPr="00B0281D">
              <w:rPr>
                <w:rFonts w:cs="Lucida Grande"/>
                <w:sz w:val="24"/>
                <w:szCs w:val="24"/>
              </w:rPr>
              <w:t>7.7.1</w:t>
            </w:r>
          </w:p>
        </w:tc>
        <w:tc>
          <w:tcPr>
            <w:tcW w:w="9040" w:type="dxa"/>
            <w:vAlign w:val="center"/>
          </w:tcPr>
          <w:p w14:paraId="60A64C31" w14:textId="77777777" w:rsidR="00BB13BD" w:rsidRPr="00B0281D" w:rsidRDefault="00BB13BD" w:rsidP="00410E28">
            <w:pPr>
              <w:spacing w:before="120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B0281D">
              <w:rPr>
                <w:rFonts w:eastAsia="Times New Roman" w:cs="Times New Roman"/>
                <w:sz w:val="24"/>
                <w:szCs w:val="24"/>
                <w:lang w:eastAsia="en-GB"/>
              </w:rPr>
              <w:t>Explain the term “ion drive” in attaining high velocities in space craft</w:t>
            </w:r>
            <w:r w:rsidR="003B7175" w:rsidRPr="00B0281D">
              <w:rPr>
                <w:rFonts w:eastAsia="Times New Roman" w:cs="Times New Roman"/>
                <w:sz w:val="24"/>
                <w:szCs w:val="24"/>
                <w:lang w:eastAsia="en-GB"/>
              </w:rPr>
              <w:t>.</w:t>
            </w:r>
          </w:p>
          <w:p w14:paraId="60A64C33" w14:textId="2AC356B5" w:rsidR="003B7175" w:rsidRPr="00B0281D" w:rsidRDefault="003B7175" w:rsidP="00F17228">
            <w:pPr>
              <w:spacing w:before="120"/>
              <w:rPr>
                <w:rFonts w:eastAsia="Times New Roman" w:cs="Times New Roman"/>
                <w:b/>
                <w:color w:val="FF0000"/>
                <w:sz w:val="24"/>
                <w:szCs w:val="24"/>
                <w:lang w:eastAsia="en-GB"/>
              </w:rPr>
            </w:pPr>
          </w:p>
        </w:tc>
      </w:tr>
      <w:tr w:rsidR="00BB13BD" w:rsidRPr="00B0281D" w14:paraId="60A64C38" w14:textId="77777777" w:rsidTr="003B3A9F">
        <w:trPr>
          <w:cantSplit/>
        </w:trPr>
        <w:tc>
          <w:tcPr>
            <w:tcW w:w="1101" w:type="dxa"/>
            <w:vAlign w:val="center"/>
          </w:tcPr>
          <w:p w14:paraId="60A64C35" w14:textId="77777777" w:rsidR="00BB13BD" w:rsidRPr="00B0281D" w:rsidRDefault="00BB13BD" w:rsidP="00410E28">
            <w:pPr>
              <w:spacing w:before="120"/>
              <w:jc w:val="left"/>
              <w:rPr>
                <w:rFonts w:cs="Lucida Grande"/>
                <w:sz w:val="24"/>
                <w:szCs w:val="24"/>
              </w:rPr>
            </w:pPr>
            <w:r w:rsidRPr="00B0281D">
              <w:rPr>
                <w:rFonts w:cs="Lucida Grande"/>
                <w:sz w:val="24"/>
                <w:szCs w:val="24"/>
              </w:rPr>
              <w:t>7.7.2</w:t>
            </w:r>
          </w:p>
        </w:tc>
        <w:tc>
          <w:tcPr>
            <w:tcW w:w="9040" w:type="dxa"/>
            <w:vAlign w:val="center"/>
          </w:tcPr>
          <w:p w14:paraId="60A64C36" w14:textId="22E21B7F" w:rsidR="00BB13BD" w:rsidRPr="00B0281D" w:rsidRDefault="00BB13BD" w:rsidP="00410E28">
            <w:pPr>
              <w:spacing w:before="120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B0281D">
              <w:rPr>
                <w:rFonts w:eastAsia="Times New Roman" w:cs="Times New Roman"/>
                <w:sz w:val="24"/>
                <w:szCs w:val="24"/>
                <w:lang w:eastAsia="en-GB"/>
              </w:rPr>
              <w:t>Draw a labelled diagram to show an ion drive used to propel spacecraft over long distances.</w:t>
            </w:r>
          </w:p>
          <w:p w14:paraId="60A64C37" w14:textId="77777777" w:rsidR="00F17228" w:rsidRPr="00B0281D" w:rsidRDefault="00F17228" w:rsidP="00410E28">
            <w:pPr>
              <w:spacing w:before="120"/>
              <w:rPr>
                <w:rFonts w:eastAsia="Times New Roman" w:cs="Times New Roman"/>
                <w:sz w:val="24"/>
                <w:szCs w:val="24"/>
                <w:lang w:eastAsia="en-GB"/>
              </w:rPr>
            </w:pPr>
          </w:p>
        </w:tc>
      </w:tr>
      <w:tr w:rsidR="00BB13BD" w:rsidRPr="00B0281D" w14:paraId="60A64C3C" w14:textId="77777777" w:rsidTr="003B3A9F">
        <w:trPr>
          <w:cantSplit/>
        </w:trPr>
        <w:tc>
          <w:tcPr>
            <w:tcW w:w="1101" w:type="dxa"/>
            <w:vAlign w:val="center"/>
          </w:tcPr>
          <w:p w14:paraId="60A64C39" w14:textId="77777777" w:rsidR="00BB13BD" w:rsidRPr="00B0281D" w:rsidRDefault="00BB13BD" w:rsidP="00410E28">
            <w:pPr>
              <w:spacing w:before="120"/>
              <w:jc w:val="left"/>
              <w:rPr>
                <w:rFonts w:cs="Lucida Grande"/>
                <w:sz w:val="24"/>
                <w:szCs w:val="24"/>
              </w:rPr>
            </w:pPr>
            <w:r w:rsidRPr="00B0281D">
              <w:rPr>
                <w:rFonts w:cs="Lucida Grande"/>
                <w:sz w:val="24"/>
                <w:szCs w:val="24"/>
              </w:rPr>
              <w:t>7.7.3</w:t>
            </w:r>
          </w:p>
        </w:tc>
        <w:tc>
          <w:tcPr>
            <w:tcW w:w="9040" w:type="dxa"/>
            <w:vAlign w:val="center"/>
          </w:tcPr>
          <w:p w14:paraId="60A64C3B" w14:textId="68C65E6B" w:rsidR="00F17228" w:rsidRPr="00B0281D" w:rsidRDefault="00BB13BD" w:rsidP="00410E28">
            <w:pPr>
              <w:spacing w:before="120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B0281D">
              <w:rPr>
                <w:rFonts w:eastAsia="Times New Roman" w:cs="Times New Roman"/>
                <w:sz w:val="24"/>
                <w:szCs w:val="24"/>
                <w:lang w:eastAsia="en-GB"/>
              </w:rPr>
              <w:t>State which of Newton’s three laws of motion suggests that ion drive would work.</w:t>
            </w:r>
          </w:p>
        </w:tc>
      </w:tr>
      <w:tr w:rsidR="00BB13BD" w:rsidRPr="00B0281D" w14:paraId="60A64C4B" w14:textId="77777777" w:rsidTr="003B3A9F">
        <w:trPr>
          <w:cantSplit/>
        </w:trPr>
        <w:tc>
          <w:tcPr>
            <w:tcW w:w="1101" w:type="dxa"/>
            <w:tcBorders>
              <w:bottom w:val="single" w:sz="4" w:space="0" w:color="000000" w:themeColor="text1"/>
            </w:tcBorders>
            <w:vAlign w:val="center"/>
          </w:tcPr>
          <w:p w14:paraId="60A64C3D" w14:textId="77777777" w:rsidR="00BB13BD" w:rsidRPr="00B0281D" w:rsidRDefault="00BB13BD" w:rsidP="00410E28">
            <w:pPr>
              <w:spacing w:before="120"/>
              <w:jc w:val="left"/>
              <w:rPr>
                <w:rFonts w:cs="Lucida Grande"/>
                <w:sz w:val="24"/>
                <w:szCs w:val="24"/>
              </w:rPr>
            </w:pPr>
            <w:r w:rsidRPr="00B0281D">
              <w:rPr>
                <w:rFonts w:cs="Lucida Grande"/>
                <w:sz w:val="24"/>
                <w:szCs w:val="24"/>
              </w:rPr>
              <w:t>7.7.4</w:t>
            </w:r>
          </w:p>
        </w:tc>
        <w:tc>
          <w:tcPr>
            <w:tcW w:w="9040" w:type="dxa"/>
            <w:tcBorders>
              <w:bottom w:val="single" w:sz="4" w:space="0" w:color="000000" w:themeColor="text1"/>
            </w:tcBorders>
            <w:vAlign w:val="center"/>
          </w:tcPr>
          <w:p w14:paraId="60A64C3E" w14:textId="77777777" w:rsidR="00BB13BD" w:rsidRPr="00B0281D" w:rsidRDefault="00BB13BD" w:rsidP="00410E28">
            <w:pPr>
              <w:spacing w:before="120"/>
              <w:rPr>
                <w:sz w:val="24"/>
                <w:szCs w:val="24"/>
              </w:rPr>
            </w:pPr>
            <w:r w:rsidRPr="00B0281D">
              <w:rPr>
                <w:sz w:val="24"/>
                <w:szCs w:val="24"/>
              </w:rPr>
              <w:t>Summarise the video clip</w:t>
            </w:r>
          </w:p>
          <w:p w14:paraId="60A64C4A" w14:textId="47A9D399" w:rsidR="00DC077F" w:rsidRPr="00F4503E" w:rsidRDefault="00BB13BD" w:rsidP="00F4503E">
            <w:pPr>
              <w:spacing w:before="120"/>
              <w:rPr>
                <w:color w:val="0000FF"/>
                <w:sz w:val="24"/>
                <w:szCs w:val="24"/>
                <w:u w:val="single"/>
              </w:rPr>
            </w:pPr>
            <w:hyperlink r:id="rId9" w:history="1">
              <w:r w:rsidRPr="00B0281D">
                <w:rPr>
                  <w:rStyle w:val="Hyperlink"/>
                  <w:sz w:val="24"/>
                  <w:szCs w:val="24"/>
                </w:rPr>
                <w:t>https://www.youtube.com/watch?v=6H0qsqZjLW0</w:t>
              </w:r>
            </w:hyperlink>
            <w:r w:rsidR="00DC077F" w:rsidRPr="00F4503E">
              <w:rPr>
                <w:rStyle w:val="Hyperlink"/>
                <w:color w:val="FF0000"/>
                <w:sz w:val="24"/>
                <w:szCs w:val="24"/>
                <w:u w:val="none"/>
              </w:rPr>
              <w:t xml:space="preserve"> </w:t>
            </w:r>
          </w:p>
        </w:tc>
      </w:tr>
      <w:tr w:rsidR="00BB13BD" w:rsidRPr="00B0281D" w14:paraId="60A64C4E" w14:textId="77777777" w:rsidTr="003B3A9F">
        <w:trPr>
          <w:cantSplit/>
        </w:trPr>
        <w:tc>
          <w:tcPr>
            <w:tcW w:w="1101" w:type="dxa"/>
            <w:shd w:val="pct12" w:color="auto" w:fill="auto"/>
            <w:vAlign w:val="center"/>
          </w:tcPr>
          <w:p w14:paraId="60A64C4C" w14:textId="77777777" w:rsidR="00BB13BD" w:rsidRPr="00B0281D" w:rsidRDefault="00BB13BD" w:rsidP="00410E28">
            <w:pPr>
              <w:spacing w:before="120" w:line="276" w:lineRule="auto"/>
              <w:jc w:val="left"/>
              <w:rPr>
                <w:rFonts w:cs="Lucida Grande"/>
                <w:b/>
                <w:sz w:val="24"/>
                <w:szCs w:val="24"/>
              </w:rPr>
            </w:pPr>
            <w:r w:rsidRPr="00B0281D">
              <w:rPr>
                <w:rFonts w:cs="Lucida Grande"/>
                <w:b/>
                <w:sz w:val="24"/>
                <w:szCs w:val="24"/>
              </w:rPr>
              <w:t>7.8</w:t>
            </w:r>
          </w:p>
        </w:tc>
        <w:tc>
          <w:tcPr>
            <w:tcW w:w="9040" w:type="dxa"/>
            <w:shd w:val="pct12" w:color="auto" w:fill="auto"/>
            <w:vAlign w:val="center"/>
          </w:tcPr>
          <w:p w14:paraId="60A64C4D" w14:textId="77777777" w:rsidR="00BB13BD" w:rsidRPr="00B0281D" w:rsidRDefault="00BB13BD" w:rsidP="00410E28">
            <w:pPr>
              <w:spacing w:before="120" w:line="276" w:lineRule="auto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B0281D">
              <w:rPr>
                <w:rFonts w:eastAsia="Times New Roman" w:cs="Times New Roman"/>
                <w:sz w:val="24"/>
                <w:szCs w:val="24"/>
                <w:lang w:eastAsia="en-GB"/>
              </w:rPr>
              <w:t>I have a basic awareness that travelling large distances through space using a ‘catapult’ method.</w:t>
            </w:r>
          </w:p>
        </w:tc>
      </w:tr>
      <w:tr w:rsidR="00BB13BD" w:rsidRPr="00B0281D" w14:paraId="60A64C52" w14:textId="77777777" w:rsidTr="003B3A9F">
        <w:trPr>
          <w:cantSplit/>
        </w:trPr>
        <w:tc>
          <w:tcPr>
            <w:tcW w:w="1101" w:type="dxa"/>
            <w:vAlign w:val="center"/>
          </w:tcPr>
          <w:p w14:paraId="60A64C4F" w14:textId="77777777" w:rsidR="00BB13BD" w:rsidRPr="00B0281D" w:rsidRDefault="00BB13BD" w:rsidP="00410E28">
            <w:pPr>
              <w:spacing w:before="120"/>
              <w:jc w:val="left"/>
              <w:rPr>
                <w:rFonts w:cs="Lucida Grande"/>
                <w:sz w:val="24"/>
                <w:szCs w:val="24"/>
              </w:rPr>
            </w:pPr>
            <w:r w:rsidRPr="00B0281D">
              <w:rPr>
                <w:rFonts w:cs="Lucida Grande"/>
                <w:sz w:val="24"/>
                <w:szCs w:val="24"/>
              </w:rPr>
              <w:t>7.8.1</w:t>
            </w:r>
          </w:p>
        </w:tc>
        <w:tc>
          <w:tcPr>
            <w:tcW w:w="9040" w:type="dxa"/>
            <w:vAlign w:val="center"/>
          </w:tcPr>
          <w:p w14:paraId="60A64C51" w14:textId="4DCE26C6" w:rsidR="00F17228" w:rsidRPr="00F4503E" w:rsidRDefault="00BB13BD" w:rsidP="00410E28">
            <w:pPr>
              <w:spacing w:before="120"/>
              <w:rPr>
                <w:sz w:val="24"/>
                <w:szCs w:val="24"/>
              </w:rPr>
            </w:pPr>
            <w:r w:rsidRPr="00B0281D">
              <w:rPr>
                <w:rFonts w:eastAsia="Times New Roman" w:cs="Times New Roman"/>
                <w:sz w:val="24"/>
                <w:szCs w:val="24"/>
                <w:lang w:eastAsia="en-GB"/>
              </w:rPr>
              <w:t xml:space="preserve">Explain the term “catapult” method in terms of spacecraft. (watch the following to help you </w:t>
            </w:r>
            <w:hyperlink r:id="rId10" w:history="1">
              <w:r w:rsidRPr="00B0281D">
                <w:rPr>
                  <w:rStyle w:val="Hyperlink"/>
                  <w:sz w:val="24"/>
                  <w:szCs w:val="24"/>
                </w:rPr>
                <w:t>https://www.youtube.com/watch?v=xJmD_1kSa3I</w:t>
              </w:r>
            </w:hyperlink>
            <w:r w:rsidRPr="00B0281D">
              <w:rPr>
                <w:sz w:val="24"/>
                <w:szCs w:val="24"/>
              </w:rPr>
              <w:t xml:space="preserve"> )</w:t>
            </w:r>
          </w:p>
        </w:tc>
      </w:tr>
      <w:tr w:rsidR="00BB13BD" w:rsidRPr="00B0281D" w14:paraId="60A64C56" w14:textId="77777777" w:rsidTr="003B3A9F">
        <w:trPr>
          <w:cantSplit/>
        </w:trPr>
        <w:tc>
          <w:tcPr>
            <w:tcW w:w="1101" w:type="dxa"/>
            <w:vAlign w:val="center"/>
          </w:tcPr>
          <w:p w14:paraId="60A64C53" w14:textId="77777777" w:rsidR="00BB13BD" w:rsidRPr="00B0281D" w:rsidRDefault="00BB13BD" w:rsidP="00410E28">
            <w:pPr>
              <w:spacing w:before="120"/>
              <w:jc w:val="left"/>
              <w:rPr>
                <w:rFonts w:cs="Lucida Grande"/>
                <w:sz w:val="24"/>
                <w:szCs w:val="24"/>
              </w:rPr>
            </w:pPr>
            <w:r w:rsidRPr="00B0281D">
              <w:rPr>
                <w:rFonts w:cs="Lucida Grande"/>
                <w:sz w:val="24"/>
                <w:szCs w:val="24"/>
              </w:rPr>
              <w:t>7.8.2</w:t>
            </w:r>
          </w:p>
        </w:tc>
        <w:tc>
          <w:tcPr>
            <w:tcW w:w="9040" w:type="dxa"/>
            <w:vAlign w:val="center"/>
          </w:tcPr>
          <w:p w14:paraId="60A64C55" w14:textId="40440E32" w:rsidR="00DD6FF0" w:rsidRPr="00F4503E" w:rsidRDefault="00BB13BD" w:rsidP="00DD6FF0">
            <w:pPr>
              <w:spacing w:before="120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B0281D">
              <w:rPr>
                <w:rFonts w:eastAsia="Times New Roman" w:cs="Times New Roman"/>
                <w:sz w:val="24"/>
                <w:szCs w:val="24"/>
                <w:lang w:eastAsia="en-GB"/>
              </w:rPr>
              <w:t>Explain how the catapult method reduced the fuel requirements for the Voyager spacecraft as it left the Earth’s surface.</w:t>
            </w:r>
          </w:p>
        </w:tc>
      </w:tr>
      <w:tr w:rsidR="00BB13BD" w:rsidRPr="00B0281D" w14:paraId="60A64C5B" w14:textId="77777777" w:rsidTr="003B3A9F">
        <w:trPr>
          <w:cantSplit/>
        </w:trPr>
        <w:tc>
          <w:tcPr>
            <w:tcW w:w="1101" w:type="dxa"/>
            <w:tcBorders>
              <w:bottom w:val="single" w:sz="4" w:space="0" w:color="000000" w:themeColor="text1"/>
            </w:tcBorders>
            <w:vAlign w:val="center"/>
          </w:tcPr>
          <w:p w14:paraId="60A64C57" w14:textId="77777777" w:rsidR="00BB13BD" w:rsidRPr="00B0281D" w:rsidRDefault="00BB13BD" w:rsidP="00410E28">
            <w:pPr>
              <w:spacing w:before="120"/>
              <w:jc w:val="left"/>
              <w:rPr>
                <w:rFonts w:cs="Lucida Grande"/>
                <w:sz w:val="24"/>
                <w:szCs w:val="24"/>
              </w:rPr>
            </w:pPr>
            <w:r w:rsidRPr="00B0281D">
              <w:rPr>
                <w:rFonts w:cs="Lucida Grande"/>
                <w:sz w:val="24"/>
                <w:szCs w:val="24"/>
              </w:rPr>
              <w:t>7.8.3</w:t>
            </w:r>
          </w:p>
        </w:tc>
        <w:tc>
          <w:tcPr>
            <w:tcW w:w="9040" w:type="dxa"/>
            <w:tcBorders>
              <w:bottom w:val="single" w:sz="4" w:space="0" w:color="000000" w:themeColor="text1"/>
            </w:tcBorders>
            <w:vAlign w:val="center"/>
          </w:tcPr>
          <w:p w14:paraId="60A64C5A" w14:textId="09C20955" w:rsidR="00DD6FF0" w:rsidRPr="00B0281D" w:rsidRDefault="00BB13BD" w:rsidP="00410E28">
            <w:pPr>
              <w:spacing w:before="120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B0281D">
              <w:rPr>
                <w:rFonts w:eastAsia="Times New Roman" w:cs="Times New Roman"/>
                <w:sz w:val="24"/>
                <w:szCs w:val="24"/>
                <w:lang w:eastAsia="en-GB"/>
              </w:rPr>
              <w:t xml:space="preserve">Draw a diagram to show a spacecraft using the catapult method to increase velocity. </w:t>
            </w:r>
          </w:p>
        </w:tc>
      </w:tr>
      <w:tr w:rsidR="00BB13BD" w:rsidRPr="00B0281D" w14:paraId="60A64C5E" w14:textId="77777777" w:rsidTr="003B3A9F">
        <w:trPr>
          <w:cantSplit/>
        </w:trPr>
        <w:tc>
          <w:tcPr>
            <w:tcW w:w="1101" w:type="dxa"/>
            <w:shd w:val="pct12" w:color="auto" w:fill="auto"/>
            <w:vAlign w:val="center"/>
          </w:tcPr>
          <w:p w14:paraId="60A64C5C" w14:textId="77777777" w:rsidR="00BB13BD" w:rsidRPr="00B0281D" w:rsidRDefault="00BB13BD" w:rsidP="00410E28">
            <w:pPr>
              <w:spacing w:before="120" w:line="276" w:lineRule="auto"/>
              <w:jc w:val="left"/>
              <w:rPr>
                <w:rFonts w:cs="Lucida Grande"/>
                <w:b/>
                <w:sz w:val="24"/>
                <w:szCs w:val="24"/>
              </w:rPr>
            </w:pPr>
            <w:r w:rsidRPr="00B0281D">
              <w:rPr>
                <w:rFonts w:cs="Lucida Grande"/>
                <w:b/>
                <w:sz w:val="24"/>
                <w:szCs w:val="24"/>
              </w:rPr>
              <w:t>7.9</w:t>
            </w:r>
          </w:p>
        </w:tc>
        <w:tc>
          <w:tcPr>
            <w:tcW w:w="9040" w:type="dxa"/>
            <w:shd w:val="pct12" w:color="auto" w:fill="auto"/>
            <w:vAlign w:val="center"/>
          </w:tcPr>
          <w:p w14:paraId="60A64C5D" w14:textId="77777777" w:rsidR="00BB13BD" w:rsidRPr="00B0281D" w:rsidRDefault="00BB13BD" w:rsidP="00410E28">
            <w:pPr>
              <w:spacing w:before="120" w:line="276" w:lineRule="auto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B0281D">
              <w:rPr>
                <w:rFonts w:eastAsia="Times New Roman" w:cs="Times New Roman"/>
                <w:sz w:val="24"/>
                <w:szCs w:val="24"/>
                <w:lang w:eastAsia="en-GB"/>
              </w:rPr>
              <w:t xml:space="preserve">I have a basic awareness of how astronauts manoeuvre a spacecraft in a </w:t>
            </w:r>
            <w:proofErr w:type="gramStart"/>
            <w:r w:rsidRPr="00B0281D">
              <w:rPr>
                <w:rFonts w:eastAsia="Times New Roman" w:cs="Times New Roman"/>
                <w:sz w:val="24"/>
                <w:szCs w:val="24"/>
                <w:lang w:eastAsia="en-GB"/>
              </w:rPr>
              <w:t>zero friction</w:t>
            </w:r>
            <w:proofErr w:type="gramEnd"/>
            <w:r w:rsidRPr="00B0281D">
              <w:rPr>
                <w:rFonts w:eastAsia="Times New Roman" w:cs="Times New Roman"/>
                <w:sz w:val="24"/>
                <w:szCs w:val="24"/>
                <w:lang w:eastAsia="en-GB"/>
              </w:rPr>
              <w:t xml:space="preserve"> environment, possibly to dock with the ISS</w:t>
            </w:r>
          </w:p>
        </w:tc>
      </w:tr>
      <w:tr w:rsidR="00BB13BD" w:rsidRPr="00B0281D" w14:paraId="60A64C62" w14:textId="77777777" w:rsidTr="003B3A9F">
        <w:trPr>
          <w:cantSplit/>
        </w:trPr>
        <w:tc>
          <w:tcPr>
            <w:tcW w:w="1101" w:type="dxa"/>
            <w:vAlign w:val="center"/>
          </w:tcPr>
          <w:p w14:paraId="60A64C5F" w14:textId="77777777" w:rsidR="00BB13BD" w:rsidRPr="00B0281D" w:rsidRDefault="00BB13BD" w:rsidP="00410E28">
            <w:pPr>
              <w:spacing w:before="120"/>
              <w:jc w:val="left"/>
              <w:rPr>
                <w:rFonts w:cs="Lucida Grande"/>
                <w:sz w:val="24"/>
                <w:szCs w:val="24"/>
              </w:rPr>
            </w:pPr>
            <w:r w:rsidRPr="00B0281D">
              <w:rPr>
                <w:rFonts w:cs="Lucida Grande"/>
                <w:sz w:val="24"/>
                <w:szCs w:val="24"/>
              </w:rPr>
              <w:t>7.9.1</w:t>
            </w:r>
          </w:p>
        </w:tc>
        <w:tc>
          <w:tcPr>
            <w:tcW w:w="9040" w:type="dxa"/>
            <w:vAlign w:val="center"/>
          </w:tcPr>
          <w:p w14:paraId="60A64C61" w14:textId="6F7EAD31" w:rsidR="00F03CE4" w:rsidRPr="00B0281D" w:rsidRDefault="00BB13BD" w:rsidP="00410E28">
            <w:pPr>
              <w:spacing w:before="120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B0281D">
              <w:rPr>
                <w:rFonts w:eastAsia="Times New Roman" w:cs="Times New Roman"/>
                <w:sz w:val="24"/>
                <w:szCs w:val="24"/>
                <w:lang w:eastAsia="en-GB"/>
              </w:rPr>
              <w:t>Explain why a rocket motor does not necessarily need to be kept on during an interplanetary flight.</w:t>
            </w:r>
          </w:p>
        </w:tc>
      </w:tr>
      <w:tr w:rsidR="00BB13BD" w:rsidRPr="00B0281D" w14:paraId="60A64C68" w14:textId="77777777" w:rsidTr="003B3A9F">
        <w:trPr>
          <w:cantSplit/>
        </w:trPr>
        <w:tc>
          <w:tcPr>
            <w:tcW w:w="1101" w:type="dxa"/>
            <w:vAlign w:val="center"/>
          </w:tcPr>
          <w:p w14:paraId="60A64C63" w14:textId="77777777" w:rsidR="00BB13BD" w:rsidRPr="00B0281D" w:rsidRDefault="00BB13BD" w:rsidP="00410E28">
            <w:pPr>
              <w:spacing w:before="120"/>
              <w:jc w:val="left"/>
              <w:rPr>
                <w:rFonts w:cs="Lucida Grande"/>
                <w:sz w:val="24"/>
                <w:szCs w:val="24"/>
              </w:rPr>
            </w:pPr>
            <w:r w:rsidRPr="00B0281D">
              <w:rPr>
                <w:rFonts w:cs="Lucida Grande"/>
                <w:sz w:val="24"/>
                <w:szCs w:val="24"/>
              </w:rPr>
              <w:t>7.9.2</w:t>
            </w:r>
          </w:p>
        </w:tc>
        <w:tc>
          <w:tcPr>
            <w:tcW w:w="9040" w:type="dxa"/>
            <w:vAlign w:val="center"/>
          </w:tcPr>
          <w:p w14:paraId="60A64C64" w14:textId="77777777" w:rsidR="00BB13BD" w:rsidRPr="00B0281D" w:rsidRDefault="00BB13BD" w:rsidP="00410E28">
            <w:pPr>
              <w:spacing w:before="120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B0281D">
              <w:rPr>
                <w:rFonts w:eastAsia="Times New Roman" w:cs="Times New Roman"/>
                <w:sz w:val="24"/>
                <w:szCs w:val="24"/>
                <w:lang w:eastAsia="en-GB"/>
              </w:rPr>
              <w:t>OEQ: A student stated “If there is no friction in space, how do the thrusters work on space shuttle? Don't they have to push against something to move, like air?”</w:t>
            </w:r>
          </w:p>
          <w:p w14:paraId="60A64C67" w14:textId="7B7315D5" w:rsidR="00F03CE4" w:rsidRPr="00B0281D" w:rsidRDefault="00BB13BD" w:rsidP="00AE3201">
            <w:pPr>
              <w:spacing w:before="120"/>
              <w:rPr>
                <w:rFonts w:eastAsia="Times New Roman" w:cs="Times New Roman"/>
                <w:color w:val="FF0000"/>
                <w:sz w:val="24"/>
                <w:szCs w:val="24"/>
                <w:lang w:eastAsia="en-GB"/>
              </w:rPr>
            </w:pPr>
            <w:r w:rsidRPr="00B0281D">
              <w:rPr>
                <w:rFonts w:eastAsia="Times New Roman" w:cs="Times New Roman"/>
                <w:sz w:val="24"/>
                <w:szCs w:val="24"/>
                <w:lang w:eastAsia="en-GB"/>
              </w:rPr>
              <w:t>Use your knowledge of Physics comment on this statement.</w:t>
            </w:r>
          </w:p>
        </w:tc>
      </w:tr>
      <w:tr w:rsidR="00BB13BD" w:rsidRPr="00B0281D" w14:paraId="60A64C6D" w14:textId="77777777" w:rsidTr="003B3A9F">
        <w:trPr>
          <w:cantSplit/>
        </w:trPr>
        <w:tc>
          <w:tcPr>
            <w:tcW w:w="1101" w:type="dxa"/>
            <w:tcBorders>
              <w:bottom w:val="single" w:sz="4" w:space="0" w:color="000000" w:themeColor="text1"/>
            </w:tcBorders>
            <w:vAlign w:val="center"/>
          </w:tcPr>
          <w:p w14:paraId="60A64C69" w14:textId="77777777" w:rsidR="00BB13BD" w:rsidRPr="00B0281D" w:rsidRDefault="00BB13BD" w:rsidP="00410E28">
            <w:pPr>
              <w:spacing w:before="120"/>
              <w:jc w:val="left"/>
              <w:rPr>
                <w:rFonts w:cs="Lucida Grande"/>
                <w:sz w:val="24"/>
                <w:szCs w:val="24"/>
              </w:rPr>
            </w:pPr>
            <w:r w:rsidRPr="00B0281D">
              <w:rPr>
                <w:rFonts w:cs="Lucida Grande"/>
                <w:sz w:val="24"/>
                <w:szCs w:val="24"/>
              </w:rPr>
              <w:t>7.9.3</w:t>
            </w:r>
          </w:p>
        </w:tc>
        <w:tc>
          <w:tcPr>
            <w:tcW w:w="9040" w:type="dxa"/>
            <w:tcBorders>
              <w:bottom w:val="single" w:sz="4" w:space="0" w:color="000000" w:themeColor="text1"/>
            </w:tcBorders>
            <w:vAlign w:val="center"/>
          </w:tcPr>
          <w:p w14:paraId="60A64C6C" w14:textId="3C2ACB1A" w:rsidR="006E06F2" w:rsidRPr="00B0281D" w:rsidRDefault="00BB13BD" w:rsidP="003612B8">
            <w:pPr>
              <w:spacing w:before="120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B0281D">
              <w:rPr>
                <w:rFonts w:eastAsia="Times New Roman" w:cs="Times New Roman"/>
                <w:sz w:val="24"/>
                <w:szCs w:val="24"/>
                <w:lang w:eastAsia="en-GB"/>
              </w:rPr>
              <w:t>Explain the manoeuvres required by a supply craft docking with the ISS.</w:t>
            </w:r>
          </w:p>
        </w:tc>
      </w:tr>
      <w:tr w:rsidR="00BB13BD" w:rsidRPr="00B0281D" w14:paraId="60A64C70" w14:textId="77777777" w:rsidTr="003B3A9F">
        <w:trPr>
          <w:cantSplit/>
        </w:trPr>
        <w:tc>
          <w:tcPr>
            <w:tcW w:w="1101" w:type="dxa"/>
            <w:tcBorders>
              <w:bottom w:val="single" w:sz="4" w:space="0" w:color="000000" w:themeColor="text1"/>
            </w:tcBorders>
            <w:shd w:val="pct12" w:color="auto" w:fill="auto"/>
            <w:vAlign w:val="center"/>
          </w:tcPr>
          <w:p w14:paraId="60A64C6E" w14:textId="77777777" w:rsidR="00BB13BD" w:rsidRPr="00B0281D" w:rsidRDefault="00BB13BD" w:rsidP="00410E28">
            <w:pPr>
              <w:spacing w:before="120" w:line="276" w:lineRule="auto"/>
              <w:jc w:val="left"/>
              <w:rPr>
                <w:rFonts w:cs="Lucida Grande"/>
                <w:b/>
                <w:sz w:val="24"/>
                <w:szCs w:val="24"/>
              </w:rPr>
            </w:pPr>
            <w:r w:rsidRPr="00B0281D">
              <w:rPr>
                <w:rFonts w:cs="Lucida Grande"/>
                <w:b/>
                <w:sz w:val="24"/>
                <w:szCs w:val="24"/>
              </w:rPr>
              <w:t>7.10</w:t>
            </w:r>
          </w:p>
        </w:tc>
        <w:tc>
          <w:tcPr>
            <w:tcW w:w="9040" w:type="dxa"/>
            <w:tcBorders>
              <w:bottom w:val="single" w:sz="4" w:space="0" w:color="000000" w:themeColor="text1"/>
            </w:tcBorders>
            <w:shd w:val="pct12" w:color="auto" w:fill="auto"/>
            <w:vAlign w:val="center"/>
          </w:tcPr>
          <w:p w14:paraId="60A64C6F" w14:textId="77777777" w:rsidR="00BB13BD" w:rsidRPr="00B0281D" w:rsidRDefault="00BB13BD" w:rsidP="00410E28">
            <w:pPr>
              <w:spacing w:before="120" w:line="276" w:lineRule="auto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B0281D">
              <w:rPr>
                <w:rFonts w:eastAsia="Times New Roman" w:cs="Times New Roman"/>
                <w:sz w:val="24"/>
                <w:szCs w:val="24"/>
                <w:lang w:eastAsia="en-GB"/>
              </w:rPr>
              <w:t>I have a basic awareness of maintaining sufficient energy to operate life support systems in a spacecraft.</w:t>
            </w:r>
          </w:p>
        </w:tc>
      </w:tr>
      <w:tr w:rsidR="00BB13BD" w:rsidRPr="00B0281D" w14:paraId="60A64C79" w14:textId="77777777" w:rsidTr="003B3A9F">
        <w:trPr>
          <w:cantSplit/>
        </w:trPr>
        <w:tc>
          <w:tcPr>
            <w:tcW w:w="1101" w:type="dxa"/>
            <w:vAlign w:val="center"/>
          </w:tcPr>
          <w:p w14:paraId="60A64C71" w14:textId="77777777" w:rsidR="00BB13BD" w:rsidRPr="00B0281D" w:rsidRDefault="00BB13BD" w:rsidP="00410E28">
            <w:pPr>
              <w:spacing w:before="120"/>
              <w:jc w:val="left"/>
              <w:rPr>
                <w:rFonts w:cs="Lucida Grande"/>
                <w:sz w:val="24"/>
                <w:szCs w:val="24"/>
              </w:rPr>
            </w:pPr>
            <w:r w:rsidRPr="00B0281D">
              <w:rPr>
                <w:rFonts w:cs="Lucida Grande"/>
                <w:sz w:val="24"/>
                <w:szCs w:val="24"/>
              </w:rPr>
              <w:lastRenderedPageBreak/>
              <w:t>7.10.1</w:t>
            </w:r>
          </w:p>
        </w:tc>
        <w:tc>
          <w:tcPr>
            <w:tcW w:w="9040" w:type="dxa"/>
            <w:vAlign w:val="center"/>
          </w:tcPr>
          <w:p w14:paraId="60A64C78" w14:textId="48670020" w:rsidR="009C600E" w:rsidRPr="00B0281D" w:rsidRDefault="00BB13BD" w:rsidP="003612B8">
            <w:pPr>
              <w:spacing w:before="120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B0281D">
              <w:rPr>
                <w:rFonts w:eastAsia="Times New Roman" w:cs="Times New Roman"/>
                <w:sz w:val="24"/>
                <w:szCs w:val="24"/>
                <w:lang w:eastAsia="en-GB"/>
              </w:rPr>
              <w:t>List uses of energy to operate life with a human crew on a trip to Mars.</w:t>
            </w:r>
          </w:p>
        </w:tc>
      </w:tr>
      <w:tr w:rsidR="00BB13BD" w:rsidRPr="00B0281D" w14:paraId="60A64C82" w14:textId="77777777" w:rsidTr="003B3A9F">
        <w:trPr>
          <w:cantSplit/>
        </w:trPr>
        <w:tc>
          <w:tcPr>
            <w:tcW w:w="1101" w:type="dxa"/>
            <w:vAlign w:val="center"/>
          </w:tcPr>
          <w:p w14:paraId="60A64C7A" w14:textId="77777777" w:rsidR="00BB13BD" w:rsidRPr="00B0281D" w:rsidRDefault="00BB13BD" w:rsidP="00410E28">
            <w:pPr>
              <w:spacing w:before="120"/>
              <w:jc w:val="left"/>
              <w:rPr>
                <w:rFonts w:cs="Lucida Grande"/>
                <w:sz w:val="24"/>
                <w:szCs w:val="24"/>
              </w:rPr>
            </w:pPr>
            <w:r w:rsidRPr="00B0281D">
              <w:rPr>
                <w:rFonts w:cs="Lucida Grande"/>
                <w:sz w:val="24"/>
                <w:szCs w:val="24"/>
              </w:rPr>
              <w:t>7.10.2</w:t>
            </w:r>
          </w:p>
        </w:tc>
        <w:tc>
          <w:tcPr>
            <w:tcW w:w="9040" w:type="dxa"/>
            <w:vAlign w:val="center"/>
          </w:tcPr>
          <w:p w14:paraId="60A64C7B" w14:textId="77777777" w:rsidR="00BB13BD" w:rsidRPr="00B0281D" w:rsidRDefault="00BB13BD" w:rsidP="00410E28">
            <w:pPr>
              <w:spacing w:before="120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B0281D">
              <w:rPr>
                <w:rFonts w:eastAsia="Times New Roman" w:cs="Times New Roman"/>
                <w:sz w:val="24"/>
                <w:szCs w:val="24"/>
                <w:lang w:eastAsia="en-GB"/>
              </w:rPr>
              <w:t>In the future it is hoped that humans will be able to travel to Mars. One challenge of space travel to Mars is maintaining sufficient energy to operate life support systems.</w:t>
            </w:r>
          </w:p>
          <w:p w14:paraId="60A64C81" w14:textId="37412A19" w:rsidR="00592963" w:rsidRPr="00B0281D" w:rsidRDefault="00BB13BD" w:rsidP="00DA3040">
            <w:pPr>
              <w:spacing w:before="120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B0281D">
              <w:rPr>
                <w:rFonts w:eastAsia="Times New Roman" w:cs="Times New Roman"/>
                <w:sz w:val="24"/>
                <w:szCs w:val="24"/>
                <w:lang w:eastAsia="en-GB"/>
              </w:rPr>
              <w:t>Suggest one solution to this challenge.</w:t>
            </w:r>
          </w:p>
        </w:tc>
      </w:tr>
      <w:tr w:rsidR="00BB13BD" w:rsidRPr="00B0281D" w14:paraId="60A64C8A" w14:textId="77777777" w:rsidTr="003B3A9F">
        <w:trPr>
          <w:cantSplit/>
        </w:trPr>
        <w:tc>
          <w:tcPr>
            <w:tcW w:w="1101" w:type="dxa"/>
            <w:vAlign w:val="center"/>
          </w:tcPr>
          <w:p w14:paraId="60A64C83" w14:textId="77777777" w:rsidR="00BB13BD" w:rsidRPr="00B0281D" w:rsidRDefault="00BB13BD" w:rsidP="00410E28">
            <w:pPr>
              <w:spacing w:before="120"/>
              <w:jc w:val="left"/>
              <w:rPr>
                <w:rFonts w:cs="Lucida Grande"/>
                <w:sz w:val="24"/>
                <w:szCs w:val="24"/>
              </w:rPr>
            </w:pPr>
            <w:r w:rsidRPr="00B0281D">
              <w:rPr>
                <w:rFonts w:cs="Lucida Grande"/>
                <w:sz w:val="24"/>
                <w:szCs w:val="24"/>
              </w:rPr>
              <w:t>7.10.3</w:t>
            </w:r>
          </w:p>
        </w:tc>
        <w:tc>
          <w:tcPr>
            <w:tcW w:w="9040" w:type="dxa"/>
            <w:vAlign w:val="center"/>
          </w:tcPr>
          <w:p w14:paraId="60A64C89" w14:textId="3010BE8E" w:rsidR="009C600E" w:rsidRPr="00B0281D" w:rsidRDefault="00BB13BD" w:rsidP="00410E28">
            <w:pPr>
              <w:spacing w:before="120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B0281D">
              <w:rPr>
                <w:rFonts w:eastAsia="Times New Roman" w:cs="Times New Roman"/>
                <w:sz w:val="24"/>
                <w:szCs w:val="24"/>
                <w:lang w:eastAsia="en-GB"/>
              </w:rPr>
              <w:t>Explain the potential difficulties of supporting a crew on a trip to visit Pluto or other astronomical objects further out in our solar system.</w:t>
            </w:r>
          </w:p>
        </w:tc>
      </w:tr>
      <w:tr w:rsidR="00BB13BD" w:rsidRPr="00B0281D" w14:paraId="60A64C8D" w14:textId="77777777" w:rsidTr="003B3A9F">
        <w:trPr>
          <w:cantSplit/>
        </w:trPr>
        <w:tc>
          <w:tcPr>
            <w:tcW w:w="1101" w:type="dxa"/>
            <w:shd w:val="pct12" w:color="auto" w:fill="auto"/>
            <w:vAlign w:val="center"/>
          </w:tcPr>
          <w:p w14:paraId="60A64C8B" w14:textId="77777777" w:rsidR="00BB13BD" w:rsidRPr="00B0281D" w:rsidRDefault="00BB13BD" w:rsidP="00410E28">
            <w:pPr>
              <w:spacing w:before="120" w:line="276" w:lineRule="auto"/>
              <w:jc w:val="left"/>
              <w:rPr>
                <w:rFonts w:cs="Lucida Grande"/>
                <w:b/>
                <w:sz w:val="24"/>
                <w:szCs w:val="24"/>
              </w:rPr>
            </w:pPr>
            <w:r w:rsidRPr="00B0281D">
              <w:rPr>
                <w:rFonts w:cs="Lucida Grande"/>
                <w:b/>
                <w:sz w:val="24"/>
                <w:szCs w:val="24"/>
              </w:rPr>
              <w:t>7.11</w:t>
            </w:r>
          </w:p>
        </w:tc>
        <w:tc>
          <w:tcPr>
            <w:tcW w:w="9040" w:type="dxa"/>
            <w:shd w:val="pct12" w:color="auto" w:fill="auto"/>
            <w:vAlign w:val="center"/>
          </w:tcPr>
          <w:p w14:paraId="60A64C8C" w14:textId="77777777" w:rsidR="00BB13BD" w:rsidRPr="00B0281D" w:rsidRDefault="00BB13BD" w:rsidP="00410E28">
            <w:pPr>
              <w:spacing w:before="120" w:line="276" w:lineRule="auto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B0281D">
              <w:rPr>
                <w:rFonts w:eastAsia="Times New Roman" w:cs="Times New Roman"/>
                <w:sz w:val="24"/>
                <w:szCs w:val="24"/>
                <w:lang w:eastAsia="en-GB"/>
              </w:rPr>
              <w:t>I can describe the risks associated with manned space exploration.</w:t>
            </w:r>
          </w:p>
        </w:tc>
      </w:tr>
      <w:tr w:rsidR="00BB13BD" w:rsidRPr="00B0281D" w14:paraId="60A64C9C" w14:textId="77777777" w:rsidTr="006E06F2">
        <w:tc>
          <w:tcPr>
            <w:tcW w:w="1101" w:type="dxa"/>
            <w:vAlign w:val="center"/>
          </w:tcPr>
          <w:p w14:paraId="60A64C8E" w14:textId="77777777" w:rsidR="00BB13BD" w:rsidRPr="00B0281D" w:rsidRDefault="00BB13BD" w:rsidP="00410E28">
            <w:pPr>
              <w:spacing w:before="120" w:line="276" w:lineRule="auto"/>
              <w:jc w:val="left"/>
              <w:rPr>
                <w:rFonts w:cs="Lucida Grande"/>
                <w:sz w:val="24"/>
                <w:szCs w:val="24"/>
              </w:rPr>
            </w:pPr>
            <w:r w:rsidRPr="00B0281D">
              <w:rPr>
                <w:rFonts w:cs="Lucida Grande"/>
                <w:sz w:val="24"/>
                <w:szCs w:val="24"/>
              </w:rPr>
              <w:t>7.11.1</w:t>
            </w:r>
          </w:p>
        </w:tc>
        <w:tc>
          <w:tcPr>
            <w:tcW w:w="9040" w:type="dxa"/>
            <w:vAlign w:val="center"/>
          </w:tcPr>
          <w:p w14:paraId="60A64C9B" w14:textId="67124472" w:rsidR="0017745B" w:rsidRPr="00B0281D" w:rsidRDefault="00BB13BD" w:rsidP="008632A9">
            <w:pPr>
              <w:spacing w:before="120" w:line="276" w:lineRule="auto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B0281D">
              <w:rPr>
                <w:rFonts w:eastAsia="Times New Roman" w:cs="Times New Roman"/>
                <w:sz w:val="24"/>
                <w:szCs w:val="24"/>
                <w:lang w:eastAsia="en-GB"/>
              </w:rPr>
              <w:t>State the challenges of space travel to Mars.</w:t>
            </w:r>
          </w:p>
        </w:tc>
      </w:tr>
      <w:tr w:rsidR="00BB13BD" w:rsidRPr="00B0281D" w14:paraId="60A64CA5" w14:textId="77777777" w:rsidTr="003B3A9F">
        <w:trPr>
          <w:cantSplit/>
        </w:trPr>
        <w:tc>
          <w:tcPr>
            <w:tcW w:w="1101" w:type="dxa"/>
            <w:vAlign w:val="center"/>
          </w:tcPr>
          <w:p w14:paraId="60A64C9D" w14:textId="77777777" w:rsidR="00BB13BD" w:rsidRPr="00B0281D" w:rsidRDefault="00BB13BD" w:rsidP="00410E28">
            <w:pPr>
              <w:spacing w:before="120"/>
              <w:jc w:val="left"/>
              <w:rPr>
                <w:rFonts w:cs="Lucida Grande"/>
                <w:sz w:val="24"/>
                <w:szCs w:val="24"/>
              </w:rPr>
            </w:pPr>
            <w:r w:rsidRPr="00B0281D">
              <w:rPr>
                <w:rFonts w:cs="Lucida Grande"/>
                <w:sz w:val="24"/>
                <w:szCs w:val="24"/>
              </w:rPr>
              <w:t>7.11.2</w:t>
            </w:r>
          </w:p>
        </w:tc>
        <w:tc>
          <w:tcPr>
            <w:tcW w:w="9040" w:type="dxa"/>
            <w:vAlign w:val="center"/>
          </w:tcPr>
          <w:p w14:paraId="60A64CA4" w14:textId="174D02A7" w:rsidR="0017745B" w:rsidRPr="00B0281D" w:rsidRDefault="00BB13BD" w:rsidP="008632A9">
            <w:pPr>
              <w:spacing w:before="120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B0281D">
              <w:rPr>
                <w:rFonts w:eastAsia="Times New Roman" w:cs="Times New Roman"/>
                <w:sz w:val="24"/>
                <w:szCs w:val="24"/>
                <w:lang w:eastAsia="en-GB"/>
              </w:rPr>
              <w:t>Explain some potential solutions to the challenges listed above.</w:t>
            </w:r>
          </w:p>
        </w:tc>
      </w:tr>
      <w:tr w:rsidR="00BB13BD" w:rsidRPr="00B0281D" w14:paraId="60A64CA8" w14:textId="77777777" w:rsidTr="003B3A9F">
        <w:trPr>
          <w:cantSplit/>
        </w:trPr>
        <w:tc>
          <w:tcPr>
            <w:tcW w:w="1101" w:type="dxa"/>
            <w:shd w:val="pct12" w:color="auto" w:fill="auto"/>
            <w:vAlign w:val="center"/>
          </w:tcPr>
          <w:p w14:paraId="60A64CA6" w14:textId="77777777" w:rsidR="00BB13BD" w:rsidRPr="00B0281D" w:rsidRDefault="00BB13BD" w:rsidP="00410E28">
            <w:pPr>
              <w:spacing w:before="120" w:line="276" w:lineRule="auto"/>
              <w:jc w:val="left"/>
              <w:rPr>
                <w:rFonts w:cs="Lucida Grande"/>
                <w:b/>
                <w:sz w:val="24"/>
                <w:szCs w:val="24"/>
              </w:rPr>
            </w:pPr>
            <w:r w:rsidRPr="00B0281D">
              <w:rPr>
                <w:rFonts w:cs="Lucida Grande"/>
                <w:b/>
                <w:sz w:val="24"/>
                <w:szCs w:val="24"/>
              </w:rPr>
              <w:t>7.12</w:t>
            </w:r>
          </w:p>
        </w:tc>
        <w:tc>
          <w:tcPr>
            <w:tcW w:w="9040" w:type="dxa"/>
            <w:shd w:val="pct12" w:color="auto" w:fill="auto"/>
            <w:vAlign w:val="center"/>
          </w:tcPr>
          <w:p w14:paraId="60A64CA7" w14:textId="77777777" w:rsidR="00BB13BD" w:rsidRPr="00B0281D" w:rsidRDefault="00BB13BD" w:rsidP="00410E28">
            <w:pPr>
              <w:spacing w:before="120" w:line="276" w:lineRule="auto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B0281D">
              <w:rPr>
                <w:rFonts w:eastAsia="Times New Roman" w:cs="Times New Roman"/>
                <w:sz w:val="24"/>
                <w:szCs w:val="24"/>
                <w:lang w:eastAsia="en-GB"/>
              </w:rPr>
              <w:t>I have knowledge of Newton’s second and third laws and their application to space travel, rocket launch and landing.</w:t>
            </w:r>
          </w:p>
        </w:tc>
      </w:tr>
      <w:tr w:rsidR="00BB13BD" w:rsidRPr="00B0281D" w14:paraId="60A64CAE" w14:textId="77777777" w:rsidTr="003B3A9F">
        <w:trPr>
          <w:cantSplit/>
        </w:trPr>
        <w:tc>
          <w:tcPr>
            <w:tcW w:w="1101" w:type="dxa"/>
            <w:vAlign w:val="center"/>
          </w:tcPr>
          <w:p w14:paraId="60A64CA9" w14:textId="77777777" w:rsidR="00BB13BD" w:rsidRPr="00B0281D" w:rsidRDefault="00BB13BD" w:rsidP="00410E28">
            <w:pPr>
              <w:spacing w:before="120"/>
              <w:jc w:val="left"/>
              <w:rPr>
                <w:rFonts w:cs="Lucida Grande"/>
                <w:sz w:val="24"/>
                <w:szCs w:val="24"/>
              </w:rPr>
            </w:pPr>
            <w:r w:rsidRPr="00B0281D">
              <w:rPr>
                <w:rFonts w:cs="Lucida Grande"/>
                <w:sz w:val="24"/>
                <w:szCs w:val="24"/>
              </w:rPr>
              <w:t>7.12.1</w:t>
            </w:r>
          </w:p>
        </w:tc>
        <w:tc>
          <w:tcPr>
            <w:tcW w:w="9040" w:type="dxa"/>
            <w:vAlign w:val="center"/>
          </w:tcPr>
          <w:p w14:paraId="60A64CAA" w14:textId="77777777" w:rsidR="00BB13BD" w:rsidRPr="00B0281D" w:rsidRDefault="00BB13BD" w:rsidP="00410E28">
            <w:pPr>
              <w:spacing w:before="120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B0281D">
              <w:rPr>
                <w:rFonts w:eastAsia="Times New Roman" w:cs="Times New Roman"/>
                <w:sz w:val="24"/>
                <w:szCs w:val="24"/>
                <w:lang w:eastAsia="en-GB"/>
              </w:rPr>
              <w:t>a) State Newton’s second law of motion.</w:t>
            </w:r>
          </w:p>
          <w:p w14:paraId="60A64CAD" w14:textId="4B83F04C" w:rsidR="00CB0456" w:rsidRPr="00B0281D" w:rsidRDefault="00BB13BD" w:rsidP="00410E28">
            <w:pPr>
              <w:spacing w:before="120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B0281D">
              <w:rPr>
                <w:rFonts w:eastAsia="Times New Roman" w:cs="Times New Roman"/>
                <w:sz w:val="24"/>
                <w:szCs w:val="24"/>
                <w:lang w:eastAsia="en-GB"/>
              </w:rPr>
              <w:t>b) State Newton’s third law of motion.</w:t>
            </w:r>
          </w:p>
        </w:tc>
      </w:tr>
      <w:tr w:rsidR="00BB13BD" w:rsidRPr="00B0281D" w14:paraId="60A64CB3" w14:textId="77777777" w:rsidTr="003B3A9F">
        <w:trPr>
          <w:cantSplit/>
        </w:trPr>
        <w:tc>
          <w:tcPr>
            <w:tcW w:w="1101" w:type="dxa"/>
            <w:vAlign w:val="center"/>
          </w:tcPr>
          <w:p w14:paraId="60A64CAF" w14:textId="77777777" w:rsidR="00BB13BD" w:rsidRPr="00B0281D" w:rsidRDefault="00BB13BD" w:rsidP="00410E28">
            <w:pPr>
              <w:spacing w:before="120"/>
              <w:jc w:val="left"/>
              <w:rPr>
                <w:rFonts w:cs="Lucida Grande"/>
                <w:sz w:val="24"/>
                <w:szCs w:val="24"/>
              </w:rPr>
            </w:pPr>
            <w:r w:rsidRPr="00B0281D">
              <w:rPr>
                <w:rFonts w:cs="Lucida Grande"/>
                <w:sz w:val="24"/>
                <w:szCs w:val="24"/>
              </w:rPr>
              <w:t>7.12.2</w:t>
            </w:r>
          </w:p>
        </w:tc>
        <w:tc>
          <w:tcPr>
            <w:tcW w:w="9040" w:type="dxa"/>
            <w:vAlign w:val="center"/>
          </w:tcPr>
          <w:p w14:paraId="60A64CB2" w14:textId="4CC856AF" w:rsidR="00E76A3F" w:rsidRPr="00B0281D" w:rsidRDefault="00BB13BD" w:rsidP="00410E28">
            <w:pPr>
              <w:spacing w:before="120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B0281D">
              <w:rPr>
                <w:rFonts w:eastAsia="Times New Roman" w:cs="Times New Roman"/>
                <w:sz w:val="24"/>
                <w:szCs w:val="24"/>
                <w:lang w:eastAsia="en-GB"/>
              </w:rPr>
              <w:t>Explain, in terms of forces, how a rocket works.</w:t>
            </w:r>
          </w:p>
        </w:tc>
      </w:tr>
      <w:tr w:rsidR="00BB13BD" w:rsidRPr="00B0281D" w14:paraId="60A64CBF" w14:textId="77777777" w:rsidTr="00B05F84">
        <w:tc>
          <w:tcPr>
            <w:tcW w:w="1101" w:type="dxa"/>
            <w:vAlign w:val="center"/>
          </w:tcPr>
          <w:p w14:paraId="60A64CB4" w14:textId="77777777" w:rsidR="00BB13BD" w:rsidRPr="00B0281D" w:rsidRDefault="00BB13BD" w:rsidP="00410E28">
            <w:pPr>
              <w:spacing w:before="120"/>
              <w:jc w:val="left"/>
              <w:rPr>
                <w:rFonts w:cs="Lucida Grande"/>
                <w:sz w:val="24"/>
                <w:szCs w:val="24"/>
              </w:rPr>
            </w:pPr>
            <w:r w:rsidRPr="00B0281D">
              <w:rPr>
                <w:rFonts w:cs="Lucida Grande"/>
                <w:sz w:val="24"/>
                <w:szCs w:val="24"/>
              </w:rPr>
              <w:t>7.12.3</w:t>
            </w:r>
          </w:p>
        </w:tc>
        <w:tc>
          <w:tcPr>
            <w:tcW w:w="9040" w:type="dxa"/>
            <w:vAlign w:val="center"/>
          </w:tcPr>
          <w:p w14:paraId="60A64CB5" w14:textId="77777777" w:rsidR="00BB13BD" w:rsidRPr="00B0281D" w:rsidRDefault="00BB13BD" w:rsidP="00410E28">
            <w:pPr>
              <w:spacing w:before="120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B0281D">
              <w:rPr>
                <w:rFonts w:eastAsia="Times New Roman" w:cs="Times New Roman"/>
                <w:sz w:val="24"/>
                <w:szCs w:val="24"/>
                <w:lang w:eastAsia="en-GB"/>
              </w:rPr>
              <w:t xml:space="preserve">In terms of Newton's third law, what is the 'equal and opposite force' in each of these situations:- </w:t>
            </w:r>
          </w:p>
          <w:p w14:paraId="60A64CB6" w14:textId="77777777" w:rsidR="00E76A3F" w:rsidRPr="00B0281D" w:rsidRDefault="00BB13BD" w:rsidP="00CB0456">
            <w:pPr>
              <w:pStyle w:val="ListParagraph"/>
              <w:numPr>
                <w:ilvl w:val="0"/>
                <w:numId w:val="11"/>
              </w:numPr>
              <w:spacing w:before="120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B0281D">
              <w:rPr>
                <w:rFonts w:eastAsia="Times New Roman" w:cs="Times New Roman"/>
                <w:sz w:val="24"/>
                <w:szCs w:val="24"/>
                <w:lang w:eastAsia="en-GB"/>
              </w:rPr>
              <w:t>A ship’s propeller pushes on the water,</w:t>
            </w:r>
          </w:p>
          <w:p w14:paraId="60A64CB9" w14:textId="1138772C" w:rsidR="00E76A3F" w:rsidRPr="00B0281D" w:rsidRDefault="00BB13BD" w:rsidP="00AD1011">
            <w:pPr>
              <w:pStyle w:val="ListParagraph"/>
              <w:numPr>
                <w:ilvl w:val="0"/>
                <w:numId w:val="11"/>
              </w:numPr>
              <w:spacing w:before="120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B0281D">
              <w:rPr>
                <w:rFonts w:eastAsia="Times New Roman" w:cs="Times New Roman"/>
                <w:sz w:val="24"/>
                <w:szCs w:val="24"/>
                <w:lang w:eastAsia="en-GB"/>
              </w:rPr>
              <w:t xml:space="preserve">A rocket pushes on the exhaust </w:t>
            </w:r>
            <w:proofErr w:type="gramStart"/>
            <w:r w:rsidRPr="00B0281D">
              <w:rPr>
                <w:rFonts w:eastAsia="Times New Roman" w:cs="Times New Roman"/>
                <w:sz w:val="24"/>
                <w:szCs w:val="24"/>
                <w:lang w:eastAsia="en-GB"/>
              </w:rPr>
              <w:t>gas</w:t>
            </w:r>
            <w:r w:rsidR="00E76A3F" w:rsidRPr="00B0281D">
              <w:rPr>
                <w:rFonts w:eastAsia="Times New Roman" w:cs="Times New Roman"/>
                <w:sz w:val="24"/>
                <w:szCs w:val="24"/>
                <w:lang w:eastAsia="en-GB"/>
              </w:rPr>
              <w:t>es,</w:t>
            </w:r>
            <w:r w:rsidR="00E76A3F" w:rsidRPr="00B0281D">
              <w:rPr>
                <w:rFonts w:eastAsia="Times New Roman" w:cs="Times New Roman"/>
                <w:color w:val="FF0000"/>
                <w:sz w:val="24"/>
                <w:szCs w:val="24"/>
                <w:lang w:eastAsia="en-GB"/>
              </w:rPr>
              <w:t>.</w:t>
            </w:r>
            <w:proofErr w:type="gramEnd"/>
          </w:p>
          <w:p w14:paraId="60A64CBB" w14:textId="403E5126" w:rsidR="00E76A3F" w:rsidRPr="00B0281D" w:rsidRDefault="00BB13BD" w:rsidP="00AD1011">
            <w:pPr>
              <w:pStyle w:val="ListParagraph"/>
              <w:numPr>
                <w:ilvl w:val="0"/>
                <w:numId w:val="11"/>
              </w:numPr>
              <w:spacing w:before="120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B0281D">
              <w:rPr>
                <w:rFonts w:eastAsia="Times New Roman" w:cs="Times New Roman"/>
                <w:sz w:val="24"/>
                <w:szCs w:val="24"/>
                <w:lang w:eastAsia="en-GB"/>
              </w:rPr>
              <w:t xml:space="preserve">The Earth's gravity pulls on the moon, </w:t>
            </w:r>
          </w:p>
          <w:p w14:paraId="60A64CBE" w14:textId="13E196C6" w:rsidR="00E76A3F" w:rsidRPr="00B0281D" w:rsidRDefault="00BB13BD" w:rsidP="00F952D3">
            <w:pPr>
              <w:pStyle w:val="ListParagraph"/>
              <w:numPr>
                <w:ilvl w:val="0"/>
                <w:numId w:val="11"/>
              </w:numPr>
              <w:spacing w:before="120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B0281D">
              <w:rPr>
                <w:rFonts w:eastAsia="Times New Roman" w:cs="Times New Roman"/>
                <w:sz w:val="24"/>
                <w:szCs w:val="24"/>
                <w:lang w:eastAsia="en-GB"/>
              </w:rPr>
              <w:t>The Earth’s gravity pulls on a box sitting on the floor.</w:t>
            </w:r>
          </w:p>
        </w:tc>
      </w:tr>
      <w:tr w:rsidR="00BB13BD" w:rsidRPr="00B0281D" w14:paraId="60A64CCB" w14:textId="77777777" w:rsidTr="003B3A9F">
        <w:trPr>
          <w:cantSplit/>
        </w:trPr>
        <w:tc>
          <w:tcPr>
            <w:tcW w:w="1101" w:type="dxa"/>
            <w:vAlign w:val="center"/>
          </w:tcPr>
          <w:p w14:paraId="60A64CC0" w14:textId="77777777" w:rsidR="00BB13BD" w:rsidRPr="00B0281D" w:rsidRDefault="00BB13BD" w:rsidP="00410E28">
            <w:pPr>
              <w:spacing w:before="120"/>
              <w:jc w:val="left"/>
              <w:rPr>
                <w:rFonts w:cs="Lucida Grande"/>
                <w:sz w:val="24"/>
                <w:szCs w:val="24"/>
              </w:rPr>
            </w:pPr>
            <w:r w:rsidRPr="00B0281D">
              <w:rPr>
                <w:rFonts w:cs="Lucida Grande"/>
                <w:sz w:val="24"/>
                <w:szCs w:val="24"/>
              </w:rPr>
              <w:t>7.12.4</w:t>
            </w:r>
          </w:p>
        </w:tc>
        <w:tc>
          <w:tcPr>
            <w:tcW w:w="9040" w:type="dxa"/>
            <w:vAlign w:val="center"/>
          </w:tcPr>
          <w:p w14:paraId="60A64CC1" w14:textId="77777777" w:rsidR="00BB13BD" w:rsidRPr="00B0281D" w:rsidRDefault="00BB13BD" w:rsidP="00410E28">
            <w:pPr>
              <w:pStyle w:val="StudyParts"/>
              <w:rPr>
                <w:rFonts w:ascii="Trebuchet MS" w:hAnsi="Trebuchet MS"/>
                <w:szCs w:val="24"/>
              </w:rPr>
            </w:pPr>
            <w:r w:rsidRPr="00B0281D">
              <w:rPr>
                <w:rFonts w:ascii="Trebuchet MS" w:hAnsi="Trebuchet MS"/>
                <w:szCs w:val="24"/>
              </w:rPr>
              <w:t xml:space="preserve">A rocket has a total mass of </w:t>
            </w:r>
            <w:smartTag w:uri="urn:schemas-microsoft-com:office:cs:smarttags" w:element="NumConv6p0">
              <w:smartTagPr>
                <w:attr w:name="sch" w:val="1"/>
                <w:attr w:name="val" w:val="500"/>
              </w:smartTagPr>
              <w:r w:rsidRPr="00B0281D">
                <w:rPr>
                  <w:rFonts w:ascii="Trebuchet MS" w:hAnsi="Trebuchet MS"/>
                  <w:szCs w:val="24"/>
                </w:rPr>
                <w:t>500</w:t>
              </w:r>
            </w:smartTag>
            <w:r w:rsidRPr="00B0281D">
              <w:rPr>
                <w:rFonts w:ascii="Trebuchet MS" w:hAnsi="Trebuchet MS"/>
                <w:szCs w:val="24"/>
              </w:rPr>
              <w:t>kg and produces a thrust of 10</w:t>
            </w:r>
            <w:r w:rsidR="00B05F84" w:rsidRPr="00B0281D">
              <w:rPr>
                <w:rFonts w:ascii="Trebuchet MS" w:hAnsi="Trebuchet MS"/>
                <w:szCs w:val="24"/>
              </w:rPr>
              <w:t xml:space="preserve"> </w:t>
            </w:r>
            <w:r w:rsidRPr="00B0281D">
              <w:rPr>
                <w:rFonts w:ascii="Trebuchet MS" w:hAnsi="Trebuchet MS"/>
                <w:szCs w:val="24"/>
              </w:rPr>
              <w:t>000</w:t>
            </w:r>
            <w:r w:rsidR="00B05F84" w:rsidRPr="00B0281D">
              <w:rPr>
                <w:rFonts w:ascii="Trebuchet MS" w:hAnsi="Trebuchet MS"/>
                <w:szCs w:val="24"/>
              </w:rPr>
              <w:t xml:space="preserve"> </w:t>
            </w:r>
            <w:r w:rsidRPr="00B0281D">
              <w:rPr>
                <w:rFonts w:ascii="Trebuchet MS" w:hAnsi="Trebuchet MS"/>
                <w:szCs w:val="24"/>
              </w:rPr>
              <w:t xml:space="preserve">N. </w:t>
            </w:r>
          </w:p>
          <w:p w14:paraId="60A64CC2" w14:textId="77777777" w:rsidR="00BB13BD" w:rsidRPr="00B0281D" w:rsidRDefault="00BB13BD" w:rsidP="00A60FEE">
            <w:pPr>
              <w:pStyle w:val="StudyParts"/>
              <w:numPr>
                <w:ilvl w:val="1"/>
                <w:numId w:val="4"/>
              </w:numPr>
              <w:spacing w:before="60" w:after="60"/>
              <w:ind w:left="459" w:hanging="425"/>
              <w:rPr>
                <w:rFonts w:ascii="Trebuchet MS" w:hAnsi="Trebuchet MS"/>
                <w:szCs w:val="24"/>
              </w:rPr>
            </w:pPr>
            <w:r w:rsidRPr="00B0281D">
              <w:rPr>
                <w:rFonts w:ascii="Trebuchet MS" w:hAnsi="Trebuchet MS"/>
                <w:szCs w:val="24"/>
              </w:rPr>
              <w:t xml:space="preserve">Calculate the initial acceleration of the rocket </w:t>
            </w:r>
          </w:p>
          <w:p w14:paraId="60A64CC7" w14:textId="77777777" w:rsidR="00BB13BD" w:rsidRPr="00B0281D" w:rsidRDefault="00BB13BD" w:rsidP="00A60FEE">
            <w:pPr>
              <w:pStyle w:val="StudyParts"/>
              <w:numPr>
                <w:ilvl w:val="1"/>
                <w:numId w:val="4"/>
              </w:numPr>
              <w:tabs>
                <w:tab w:val="clear" w:pos="1078"/>
              </w:tabs>
              <w:spacing w:before="60" w:after="60"/>
              <w:ind w:left="459" w:hanging="425"/>
              <w:rPr>
                <w:rFonts w:ascii="Trebuchet MS" w:hAnsi="Trebuchet MS"/>
                <w:szCs w:val="24"/>
              </w:rPr>
            </w:pPr>
            <w:r w:rsidRPr="00B0281D">
              <w:rPr>
                <w:rFonts w:ascii="Trebuchet MS" w:hAnsi="Trebuchet MS"/>
                <w:szCs w:val="24"/>
              </w:rPr>
              <w:t>State what happens to the mass of the rocket as it burns its fuel.</w:t>
            </w:r>
          </w:p>
          <w:p w14:paraId="60A64CCA" w14:textId="70DD69B2" w:rsidR="00E76A3F" w:rsidRPr="00B0281D" w:rsidRDefault="00BB13BD" w:rsidP="00B0281D">
            <w:pPr>
              <w:pStyle w:val="studytab"/>
              <w:numPr>
                <w:ilvl w:val="1"/>
                <w:numId w:val="4"/>
              </w:numPr>
              <w:tabs>
                <w:tab w:val="clear" w:pos="1078"/>
              </w:tabs>
              <w:spacing w:before="60" w:after="60"/>
              <w:ind w:left="459" w:hanging="425"/>
              <w:rPr>
                <w:rFonts w:ascii="Trebuchet MS" w:hAnsi="Trebuchet MS"/>
                <w:szCs w:val="24"/>
              </w:rPr>
            </w:pPr>
            <w:r w:rsidRPr="00B0281D">
              <w:rPr>
                <w:rFonts w:ascii="Trebuchet MS" w:hAnsi="Trebuchet MS"/>
                <w:szCs w:val="24"/>
              </w:rPr>
              <w:t>If the thrust remains constant, state what happens to the acceleration of the rocket.</w:t>
            </w:r>
          </w:p>
        </w:tc>
      </w:tr>
      <w:tr w:rsidR="00BB13BD" w:rsidRPr="00B0281D" w14:paraId="60A64CD6" w14:textId="77777777" w:rsidTr="003B3A9F">
        <w:trPr>
          <w:cantSplit/>
        </w:trPr>
        <w:tc>
          <w:tcPr>
            <w:tcW w:w="1101" w:type="dxa"/>
            <w:vAlign w:val="center"/>
          </w:tcPr>
          <w:p w14:paraId="60A64CCC" w14:textId="77777777" w:rsidR="00BB13BD" w:rsidRPr="00B0281D" w:rsidRDefault="00BB13BD" w:rsidP="00410E28">
            <w:pPr>
              <w:spacing w:before="120"/>
              <w:jc w:val="left"/>
              <w:rPr>
                <w:rFonts w:cs="Lucida Grande"/>
                <w:sz w:val="24"/>
                <w:szCs w:val="24"/>
              </w:rPr>
            </w:pPr>
            <w:r w:rsidRPr="00B0281D">
              <w:rPr>
                <w:rFonts w:cs="Lucida Grande"/>
                <w:sz w:val="24"/>
                <w:szCs w:val="24"/>
              </w:rPr>
              <w:t>7.12.5</w:t>
            </w:r>
          </w:p>
        </w:tc>
        <w:tc>
          <w:tcPr>
            <w:tcW w:w="9040" w:type="dxa"/>
            <w:vAlign w:val="center"/>
          </w:tcPr>
          <w:p w14:paraId="60A64CCD" w14:textId="77777777" w:rsidR="00BB13BD" w:rsidRPr="00B0281D" w:rsidRDefault="00BB13BD" w:rsidP="00410E28">
            <w:pPr>
              <w:spacing w:before="120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B0281D">
              <w:rPr>
                <w:rFonts w:eastAsia="Times New Roman" w:cs="Times New Roman"/>
                <w:sz w:val="24"/>
                <w:szCs w:val="24"/>
                <w:lang w:eastAsia="en-GB"/>
              </w:rPr>
              <w:t xml:space="preserve">An astronaut uses a backpack called a Man Manoeuvring Unit, or MMU, to move her around when in space. This produces a thrust of 2.0 N in any direction. If the astronaut and her suit </w:t>
            </w:r>
            <w:proofErr w:type="gramStart"/>
            <w:r w:rsidRPr="00B0281D">
              <w:rPr>
                <w:rFonts w:eastAsia="Times New Roman" w:cs="Times New Roman"/>
                <w:sz w:val="24"/>
                <w:szCs w:val="24"/>
                <w:lang w:eastAsia="en-GB"/>
              </w:rPr>
              <w:t>has</w:t>
            </w:r>
            <w:proofErr w:type="gramEnd"/>
            <w:r w:rsidRPr="00B0281D">
              <w:rPr>
                <w:rFonts w:eastAsia="Times New Roman" w:cs="Times New Roman"/>
                <w:sz w:val="24"/>
                <w:szCs w:val="24"/>
                <w:lang w:eastAsia="en-GB"/>
              </w:rPr>
              <w:t xml:space="preserve"> a mass of 180kg, </w:t>
            </w:r>
          </w:p>
          <w:p w14:paraId="60A64CCE" w14:textId="77777777" w:rsidR="00BB13BD" w:rsidRPr="00B0281D" w:rsidRDefault="00BB13BD" w:rsidP="00AD1011">
            <w:pPr>
              <w:pStyle w:val="ListParagraph"/>
              <w:numPr>
                <w:ilvl w:val="0"/>
                <w:numId w:val="12"/>
              </w:numPr>
              <w:spacing w:before="120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B0281D">
              <w:rPr>
                <w:rFonts w:eastAsia="Times New Roman" w:cs="Times New Roman"/>
                <w:sz w:val="24"/>
                <w:szCs w:val="24"/>
                <w:lang w:eastAsia="en-GB"/>
              </w:rPr>
              <w:t xml:space="preserve">Calculate the initial acceleration the astronaut using this MMU. </w:t>
            </w:r>
          </w:p>
          <w:p w14:paraId="60A64CD5" w14:textId="6ECA1DB1" w:rsidR="00AD1011" w:rsidRPr="00B0281D" w:rsidRDefault="00BB13BD" w:rsidP="00F952D3">
            <w:pPr>
              <w:pStyle w:val="ListParagraph"/>
              <w:numPr>
                <w:ilvl w:val="0"/>
                <w:numId w:val="12"/>
              </w:numPr>
              <w:spacing w:before="120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B0281D">
              <w:rPr>
                <w:rFonts w:eastAsia="Times New Roman" w:cs="Times New Roman"/>
                <w:sz w:val="24"/>
                <w:szCs w:val="24"/>
                <w:lang w:eastAsia="en-GB"/>
              </w:rPr>
              <w:t>The astronaut is initially at rest, calculate the astronaut’s final speed after firing the thruster for 10s.</w:t>
            </w:r>
          </w:p>
        </w:tc>
      </w:tr>
      <w:tr w:rsidR="00BB13BD" w:rsidRPr="00B0281D" w14:paraId="60A64CD9" w14:textId="77777777" w:rsidTr="003B3A9F">
        <w:trPr>
          <w:cantSplit/>
        </w:trPr>
        <w:tc>
          <w:tcPr>
            <w:tcW w:w="1101" w:type="dxa"/>
            <w:shd w:val="clear" w:color="auto" w:fill="D9D9D9" w:themeFill="background1" w:themeFillShade="D9"/>
            <w:vAlign w:val="center"/>
          </w:tcPr>
          <w:p w14:paraId="60A64CD7" w14:textId="77777777" w:rsidR="00BB13BD" w:rsidRPr="00B0281D" w:rsidRDefault="00BB13BD" w:rsidP="00410E28">
            <w:pPr>
              <w:spacing w:before="120" w:line="276" w:lineRule="auto"/>
              <w:jc w:val="left"/>
              <w:rPr>
                <w:rFonts w:cs="Lucida Grande"/>
                <w:b/>
                <w:sz w:val="24"/>
                <w:szCs w:val="24"/>
              </w:rPr>
            </w:pPr>
            <w:r w:rsidRPr="00B0281D">
              <w:rPr>
                <w:rFonts w:cs="Lucida Grande"/>
                <w:b/>
                <w:sz w:val="24"/>
                <w:szCs w:val="24"/>
              </w:rPr>
              <w:t>7.13</w:t>
            </w:r>
          </w:p>
        </w:tc>
        <w:tc>
          <w:tcPr>
            <w:tcW w:w="9040" w:type="dxa"/>
            <w:shd w:val="clear" w:color="auto" w:fill="D9D9D9" w:themeFill="background1" w:themeFillShade="D9"/>
            <w:vAlign w:val="center"/>
          </w:tcPr>
          <w:p w14:paraId="60A64CD8" w14:textId="77777777" w:rsidR="00BB13BD" w:rsidRPr="00B0281D" w:rsidRDefault="00BB13BD" w:rsidP="00410E28">
            <w:pPr>
              <w:spacing w:before="120" w:line="276" w:lineRule="auto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B0281D">
              <w:rPr>
                <w:rFonts w:eastAsia="Times New Roman" w:cs="Times New Roman"/>
                <w:sz w:val="24"/>
                <w:szCs w:val="24"/>
                <w:lang w:eastAsia="en-GB"/>
              </w:rPr>
              <w:t xml:space="preserve">I can use </w:t>
            </w:r>
            <w:r w:rsidRPr="00B0281D">
              <w:rPr>
                <w:rFonts w:eastAsia="Times New Roman" w:cs="Times New Roman"/>
                <w:b/>
                <w:sz w:val="24"/>
                <w:szCs w:val="24"/>
                <w:lang w:eastAsia="en-GB"/>
              </w:rPr>
              <w:t xml:space="preserve">W=mg </w:t>
            </w:r>
            <w:r w:rsidRPr="00B0281D">
              <w:rPr>
                <w:rFonts w:eastAsia="Times New Roman" w:cs="Times New Roman"/>
                <w:sz w:val="24"/>
                <w:szCs w:val="24"/>
                <w:lang w:eastAsia="en-GB"/>
              </w:rPr>
              <w:t>to solve problems involving weight, mass and gravitational field strength, in different locations in the universe.</w:t>
            </w:r>
          </w:p>
        </w:tc>
      </w:tr>
      <w:tr w:rsidR="00BB13BD" w:rsidRPr="00B0281D" w14:paraId="60A64CDD" w14:textId="77777777" w:rsidTr="003B3A9F">
        <w:trPr>
          <w:cantSplit/>
        </w:trPr>
        <w:tc>
          <w:tcPr>
            <w:tcW w:w="1101" w:type="dxa"/>
            <w:vAlign w:val="center"/>
          </w:tcPr>
          <w:p w14:paraId="60A64CDA" w14:textId="77777777" w:rsidR="00BB13BD" w:rsidRPr="00B0281D" w:rsidRDefault="00BB13BD" w:rsidP="00410E28">
            <w:pPr>
              <w:spacing w:before="120"/>
              <w:jc w:val="left"/>
              <w:rPr>
                <w:rFonts w:cs="Lucida Grande"/>
                <w:sz w:val="24"/>
                <w:szCs w:val="24"/>
              </w:rPr>
            </w:pPr>
            <w:r w:rsidRPr="00B0281D">
              <w:rPr>
                <w:rFonts w:cs="Lucida Grande"/>
                <w:sz w:val="24"/>
                <w:szCs w:val="24"/>
              </w:rPr>
              <w:t>7.13.1</w:t>
            </w:r>
          </w:p>
        </w:tc>
        <w:tc>
          <w:tcPr>
            <w:tcW w:w="9040" w:type="dxa"/>
            <w:vAlign w:val="center"/>
          </w:tcPr>
          <w:p w14:paraId="60A64CDC" w14:textId="4C1CDB3B" w:rsidR="00AD1011" w:rsidRPr="00B0281D" w:rsidRDefault="00BB13BD" w:rsidP="00F952D3">
            <w:pPr>
              <w:pStyle w:val="StudyParts"/>
              <w:spacing w:before="120"/>
              <w:rPr>
                <w:rFonts w:ascii="Trebuchet MS" w:hAnsi="Trebuchet MS"/>
                <w:szCs w:val="24"/>
              </w:rPr>
            </w:pPr>
            <w:r w:rsidRPr="00B0281D">
              <w:rPr>
                <w:rFonts w:ascii="Trebuchet MS" w:hAnsi="Trebuchet MS"/>
                <w:szCs w:val="24"/>
              </w:rPr>
              <w:t>State the weight of each 1kg near the earth.</w:t>
            </w:r>
          </w:p>
        </w:tc>
      </w:tr>
      <w:tr w:rsidR="00BB13BD" w:rsidRPr="00B0281D" w14:paraId="60A64CF0" w14:textId="77777777" w:rsidTr="003B3A9F">
        <w:trPr>
          <w:cantSplit/>
        </w:trPr>
        <w:tc>
          <w:tcPr>
            <w:tcW w:w="1101" w:type="dxa"/>
          </w:tcPr>
          <w:p w14:paraId="60A64CDE" w14:textId="77777777" w:rsidR="00BB13BD" w:rsidRPr="00B0281D" w:rsidRDefault="00BB13BD" w:rsidP="00410E28">
            <w:pPr>
              <w:spacing w:before="120"/>
              <w:jc w:val="left"/>
              <w:rPr>
                <w:rFonts w:cs="Lucida Grande"/>
                <w:sz w:val="24"/>
                <w:szCs w:val="24"/>
              </w:rPr>
            </w:pPr>
            <w:r w:rsidRPr="00B0281D">
              <w:rPr>
                <w:rFonts w:cs="Lucida Grande"/>
                <w:sz w:val="24"/>
                <w:szCs w:val="24"/>
              </w:rPr>
              <w:lastRenderedPageBreak/>
              <w:t>7.13.2</w:t>
            </w:r>
          </w:p>
        </w:tc>
        <w:tc>
          <w:tcPr>
            <w:tcW w:w="9040" w:type="dxa"/>
            <w:vAlign w:val="center"/>
          </w:tcPr>
          <w:p w14:paraId="60A64CDF" w14:textId="77777777" w:rsidR="00BB13BD" w:rsidRPr="00B0281D" w:rsidRDefault="00BB13BD" w:rsidP="00410E28">
            <w:pPr>
              <w:pStyle w:val="StudyParts"/>
              <w:spacing w:before="120"/>
              <w:rPr>
                <w:rFonts w:ascii="Trebuchet MS" w:hAnsi="Trebuchet MS"/>
                <w:szCs w:val="24"/>
              </w:rPr>
            </w:pPr>
            <w:r w:rsidRPr="00B0281D">
              <w:rPr>
                <w:rFonts w:ascii="Trebuchet MS" w:hAnsi="Trebuchet MS"/>
                <w:szCs w:val="24"/>
              </w:rPr>
              <w:t xml:space="preserve">Calculate the weight on Earth of </w:t>
            </w:r>
          </w:p>
          <w:p w14:paraId="60A64CE0" w14:textId="77777777" w:rsidR="00BB13BD" w:rsidRPr="00B0281D" w:rsidRDefault="00BB13BD" w:rsidP="00E91D8E">
            <w:pPr>
              <w:pStyle w:val="StudyParts"/>
              <w:numPr>
                <w:ilvl w:val="0"/>
                <w:numId w:val="13"/>
              </w:numPr>
              <w:spacing w:before="120"/>
              <w:rPr>
                <w:rFonts w:ascii="Trebuchet MS" w:hAnsi="Trebuchet MS"/>
                <w:szCs w:val="24"/>
              </w:rPr>
            </w:pPr>
            <w:r w:rsidRPr="00B0281D">
              <w:rPr>
                <w:rFonts w:ascii="Trebuchet MS" w:hAnsi="Trebuchet MS"/>
                <w:szCs w:val="24"/>
              </w:rPr>
              <w:t xml:space="preserve">a 30kg dog, </w:t>
            </w:r>
          </w:p>
          <w:p w14:paraId="60A64CE4" w14:textId="77777777" w:rsidR="00E91D8E" w:rsidRPr="00B0281D" w:rsidRDefault="00BB13BD" w:rsidP="00E91D8E">
            <w:pPr>
              <w:pStyle w:val="StudyParts"/>
              <w:numPr>
                <w:ilvl w:val="0"/>
                <w:numId w:val="13"/>
              </w:numPr>
              <w:spacing w:before="120"/>
              <w:rPr>
                <w:rFonts w:ascii="Trebuchet MS" w:hAnsi="Trebuchet MS"/>
                <w:szCs w:val="24"/>
              </w:rPr>
            </w:pPr>
            <w:r w:rsidRPr="00B0281D">
              <w:rPr>
                <w:rFonts w:ascii="Trebuchet MS" w:hAnsi="Trebuchet MS"/>
                <w:szCs w:val="24"/>
              </w:rPr>
              <w:t>a ½kg book,</w:t>
            </w:r>
          </w:p>
          <w:p w14:paraId="60A64CE8" w14:textId="77777777" w:rsidR="00BB13BD" w:rsidRPr="00B0281D" w:rsidRDefault="00BB13BD" w:rsidP="003B1FAD">
            <w:pPr>
              <w:pStyle w:val="StudyParts"/>
              <w:numPr>
                <w:ilvl w:val="0"/>
                <w:numId w:val="13"/>
              </w:numPr>
              <w:spacing w:before="120"/>
              <w:rPr>
                <w:rFonts w:ascii="Trebuchet MS" w:hAnsi="Trebuchet MS"/>
                <w:szCs w:val="24"/>
              </w:rPr>
            </w:pPr>
            <w:r w:rsidRPr="00B0281D">
              <w:rPr>
                <w:rFonts w:ascii="Trebuchet MS" w:hAnsi="Trebuchet MS"/>
                <w:szCs w:val="24"/>
              </w:rPr>
              <w:t xml:space="preserve">a 23g bag of crisps, </w:t>
            </w:r>
          </w:p>
          <w:p w14:paraId="60A64CEF" w14:textId="3B4F5AF6" w:rsidR="003B1FAD" w:rsidRPr="00B0281D" w:rsidRDefault="00BB13BD" w:rsidP="00F952D3">
            <w:pPr>
              <w:pStyle w:val="studytab"/>
              <w:numPr>
                <w:ilvl w:val="0"/>
                <w:numId w:val="13"/>
              </w:numPr>
              <w:spacing w:before="120"/>
              <w:rPr>
                <w:rFonts w:ascii="Trebuchet MS" w:hAnsi="Trebuchet MS"/>
                <w:szCs w:val="24"/>
              </w:rPr>
            </w:pPr>
            <w:r w:rsidRPr="00B0281D">
              <w:rPr>
                <w:rFonts w:ascii="Trebuchet MS" w:hAnsi="Trebuchet MS"/>
                <w:szCs w:val="24"/>
              </w:rPr>
              <w:t xml:space="preserve">a </w:t>
            </w:r>
            <w:proofErr w:type="gramStart"/>
            <w:r w:rsidRPr="00B0281D">
              <w:rPr>
                <w:rFonts w:ascii="Trebuchet MS" w:hAnsi="Trebuchet MS"/>
                <w:szCs w:val="24"/>
              </w:rPr>
              <w:t>2 tonne</w:t>
            </w:r>
            <w:proofErr w:type="gramEnd"/>
            <w:r w:rsidRPr="00B0281D">
              <w:rPr>
                <w:rFonts w:ascii="Trebuchet MS" w:hAnsi="Trebuchet MS"/>
                <w:szCs w:val="24"/>
              </w:rPr>
              <w:t xml:space="preserve"> lorry? (1 tonne = 1000kg )</w:t>
            </w:r>
          </w:p>
        </w:tc>
      </w:tr>
      <w:tr w:rsidR="00BB13BD" w:rsidRPr="00B0281D" w14:paraId="60A64CF6" w14:textId="77777777" w:rsidTr="003B3A9F">
        <w:trPr>
          <w:cantSplit/>
        </w:trPr>
        <w:tc>
          <w:tcPr>
            <w:tcW w:w="1101" w:type="dxa"/>
            <w:vAlign w:val="center"/>
          </w:tcPr>
          <w:p w14:paraId="60A64CF1" w14:textId="77777777" w:rsidR="00BB13BD" w:rsidRPr="00B0281D" w:rsidRDefault="00BB13BD" w:rsidP="00410E28">
            <w:pPr>
              <w:spacing w:before="120"/>
              <w:jc w:val="left"/>
              <w:rPr>
                <w:rFonts w:cs="Lucida Grande"/>
                <w:sz w:val="24"/>
                <w:szCs w:val="24"/>
              </w:rPr>
            </w:pPr>
            <w:r w:rsidRPr="00B0281D">
              <w:rPr>
                <w:rFonts w:cs="Lucida Grande"/>
                <w:sz w:val="24"/>
                <w:szCs w:val="24"/>
              </w:rPr>
              <w:t>7.13.3</w:t>
            </w:r>
          </w:p>
        </w:tc>
        <w:tc>
          <w:tcPr>
            <w:tcW w:w="9040" w:type="dxa"/>
            <w:vAlign w:val="center"/>
          </w:tcPr>
          <w:p w14:paraId="60A64CF2" w14:textId="77777777" w:rsidR="00BB13BD" w:rsidRPr="00B0281D" w:rsidRDefault="00BB13BD" w:rsidP="00410E28">
            <w:pPr>
              <w:autoSpaceDE w:val="0"/>
              <w:autoSpaceDN w:val="0"/>
              <w:adjustRightInd w:val="0"/>
              <w:spacing w:before="120"/>
              <w:jc w:val="left"/>
              <w:rPr>
                <w:rFonts w:cs="Times New Roman"/>
                <w:sz w:val="24"/>
                <w:szCs w:val="24"/>
              </w:rPr>
            </w:pPr>
            <w:r w:rsidRPr="00B0281D">
              <w:rPr>
                <w:rFonts w:cs="Times New Roman"/>
                <w:sz w:val="24"/>
                <w:szCs w:val="24"/>
              </w:rPr>
              <w:t>Calculate the weight of a 10 kg bag of potatoes on Earth.</w:t>
            </w:r>
          </w:p>
          <w:p w14:paraId="60A64CF5" w14:textId="05BDF08E" w:rsidR="003B1FAD" w:rsidRPr="00B0281D" w:rsidRDefault="003B1FAD" w:rsidP="00F952D3">
            <w:pPr>
              <w:pStyle w:val="StudyParts"/>
              <w:spacing w:before="120"/>
              <w:ind w:left="0" w:firstLine="0"/>
              <w:rPr>
                <w:rFonts w:ascii="Trebuchet MS" w:hAnsi="Trebuchet MS"/>
                <w:i/>
                <w:color w:val="FF0000"/>
                <w:szCs w:val="24"/>
                <w:u w:val="double"/>
              </w:rPr>
            </w:pPr>
          </w:p>
        </w:tc>
      </w:tr>
      <w:tr w:rsidR="00BB13BD" w:rsidRPr="00B0281D" w14:paraId="60A64CFC" w14:textId="77777777" w:rsidTr="003B3A9F">
        <w:trPr>
          <w:cantSplit/>
        </w:trPr>
        <w:tc>
          <w:tcPr>
            <w:tcW w:w="1101" w:type="dxa"/>
            <w:vAlign w:val="center"/>
          </w:tcPr>
          <w:p w14:paraId="60A64CF7" w14:textId="77777777" w:rsidR="00BB13BD" w:rsidRPr="00B0281D" w:rsidRDefault="00BB13BD" w:rsidP="00410E28">
            <w:pPr>
              <w:spacing w:before="120"/>
              <w:jc w:val="left"/>
              <w:rPr>
                <w:rFonts w:cs="Lucida Grande"/>
                <w:sz w:val="24"/>
                <w:szCs w:val="24"/>
              </w:rPr>
            </w:pPr>
            <w:r w:rsidRPr="00B0281D">
              <w:rPr>
                <w:rFonts w:cs="Lucida Grande"/>
                <w:sz w:val="24"/>
                <w:szCs w:val="24"/>
              </w:rPr>
              <w:t>7.13.4</w:t>
            </w:r>
          </w:p>
        </w:tc>
        <w:tc>
          <w:tcPr>
            <w:tcW w:w="9040" w:type="dxa"/>
            <w:vAlign w:val="center"/>
          </w:tcPr>
          <w:p w14:paraId="60A64CFB" w14:textId="536421A9" w:rsidR="003B1FAD" w:rsidRPr="00F4503E" w:rsidRDefault="00BB13BD" w:rsidP="00F4503E">
            <w:pPr>
              <w:autoSpaceDE w:val="0"/>
              <w:autoSpaceDN w:val="0"/>
              <w:adjustRightInd w:val="0"/>
              <w:spacing w:before="120"/>
              <w:jc w:val="left"/>
              <w:rPr>
                <w:rFonts w:cs="Times New Roman"/>
                <w:sz w:val="24"/>
                <w:szCs w:val="24"/>
              </w:rPr>
            </w:pPr>
            <w:r w:rsidRPr="00B0281D">
              <w:rPr>
                <w:rFonts w:cs="Times New Roman"/>
                <w:sz w:val="24"/>
                <w:szCs w:val="24"/>
              </w:rPr>
              <w:t>Calculate the weight of a 250 g bag of sweets.</w:t>
            </w:r>
          </w:p>
        </w:tc>
      </w:tr>
      <w:tr w:rsidR="00BB13BD" w:rsidRPr="00B0281D" w14:paraId="60A64D02" w14:textId="77777777" w:rsidTr="003B3A9F">
        <w:trPr>
          <w:cantSplit/>
        </w:trPr>
        <w:tc>
          <w:tcPr>
            <w:tcW w:w="1101" w:type="dxa"/>
            <w:vAlign w:val="center"/>
          </w:tcPr>
          <w:p w14:paraId="60A64CFD" w14:textId="77777777" w:rsidR="00BB13BD" w:rsidRPr="00B0281D" w:rsidRDefault="00BB13BD" w:rsidP="00410E28">
            <w:pPr>
              <w:spacing w:before="120"/>
              <w:jc w:val="left"/>
              <w:rPr>
                <w:rFonts w:cs="Lucida Grande"/>
                <w:sz w:val="24"/>
                <w:szCs w:val="24"/>
              </w:rPr>
            </w:pPr>
            <w:r w:rsidRPr="00B0281D">
              <w:rPr>
                <w:rFonts w:cs="Lucida Grande"/>
                <w:sz w:val="24"/>
                <w:szCs w:val="24"/>
              </w:rPr>
              <w:t>7.13.5</w:t>
            </w:r>
          </w:p>
        </w:tc>
        <w:tc>
          <w:tcPr>
            <w:tcW w:w="9040" w:type="dxa"/>
            <w:vAlign w:val="center"/>
          </w:tcPr>
          <w:p w14:paraId="60A64D01" w14:textId="631641F1" w:rsidR="00701AC7" w:rsidRPr="00F4503E" w:rsidRDefault="00BB13BD" w:rsidP="00701AC7">
            <w:pPr>
              <w:autoSpaceDE w:val="0"/>
              <w:autoSpaceDN w:val="0"/>
              <w:adjustRightInd w:val="0"/>
              <w:spacing w:before="120"/>
              <w:jc w:val="left"/>
              <w:rPr>
                <w:rFonts w:cs="Times New Roman"/>
                <w:sz w:val="24"/>
                <w:szCs w:val="24"/>
              </w:rPr>
            </w:pPr>
            <w:r w:rsidRPr="00B0281D">
              <w:rPr>
                <w:rFonts w:cs="Times New Roman"/>
                <w:sz w:val="24"/>
                <w:szCs w:val="24"/>
              </w:rPr>
              <w:t>A girl has a weight of 450 N on Earth, calculate the mass of the girl.</w:t>
            </w:r>
          </w:p>
        </w:tc>
      </w:tr>
      <w:tr w:rsidR="00BB13BD" w:rsidRPr="00B0281D" w14:paraId="60A64D18" w14:textId="77777777" w:rsidTr="003B3A9F">
        <w:trPr>
          <w:cantSplit/>
        </w:trPr>
        <w:tc>
          <w:tcPr>
            <w:tcW w:w="1101" w:type="dxa"/>
            <w:vAlign w:val="center"/>
          </w:tcPr>
          <w:p w14:paraId="60A64D03" w14:textId="77777777" w:rsidR="00BB13BD" w:rsidRPr="00B0281D" w:rsidRDefault="00BB13BD" w:rsidP="00410E28">
            <w:pPr>
              <w:spacing w:before="120"/>
              <w:jc w:val="left"/>
              <w:rPr>
                <w:rFonts w:cs="Lucida Grande"/>
                <w:sz w:val="24"/>
                <w:szCs w:val="24"/>
              </w:rPr>
            </w:pPr>
            <w:r w:rsidRPr="00B0281D">
              <w:rPr>
                <w:rFonts w:cs="Lucida Grande"/>
                <w:sz w:val="24"/>
                <w:szCs w:val="24"/>
              </w:rPr>
              <w:t>7.13.6</w:t>
            </w:r>
          </w:p>
        </w:tc>
        <w:tc>
          <w:tcPr>
            <w:tcW w:w="9040" w:type="dxa"/>
            <w:vAlign w:val="center"/>
          </w:tcPr>
          <w:p w14:paraId="60A64D04" w14:textId="77777777" w:rsidR="00701AC7" w:rsidRPr="00B0281D" w:rsidRDefault="00BB13BD" w:rsidP="00410E28">
            <w:pPr>
              <w:autoSpaceDE w:val="0"/>
              <w:autoSpaceDN w:val="0"/>
              <w:adjustRightInd w:val="0"/>
              <w:spacing w:before="120"/>
              <w:jc w:val="left"/>
              <w:rPr>
                <w:rFonts w:cs="Times New Roman"/>
                <w:sz w:val="24"/>
                <w:szCs w:val="24"/>
              </w:rPr>
            </w:pPr>
            <w:r w:rsidRPr="00B0281D">
              <w:rPr>
                <w:rFonts w:cs="Times New Roman"/>
                <w:sz w:val="24"/>
                <w:szCs w:val="24"/>
              </w:rPr>
              <w:t>Calculate the weig</w:t>
            </w:r>
            <w:r w:rsidR="00FE5636" w:rsidRPr="00B0281D">
              <w:rPr>
                <w:rFonts w:cs="Times New Roman"/>
                <w:sz w:val="24"/>
                <w:szCs w:val="24"/>
              </w:rPr>
              <w:t>ht of a 10,000 kg spacecraft on</w:t>
            </w: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296"/>
              <w:gridCol w:w="2835"/>
              <w:gridCol w:w="3678"/>
            </w:tblGrid>
            <w:tr w:rsidR="00FE5636" w:rsidRPr="00B0281D" w14:paraId="60A64D08" w14:textId="77777777" w:rsidTr="00FE5636">
              <w:tc>
                <w:tcPr>
                  <w:tcW w:w="2296" w:type="dxa"/>
                </w:tcPr>
                <w:p w14:paraId="60A64D05" w14:textId="77777777" w:rsidR="00FE5636" w:rsidRPr="00B0281D" w:rsidRDefault="00FE5636" w:rsidP="00701AC7">
                  <w:pPr>
                    <w:pStyle w:val="StudyParts"/>
                    <w:spacing w:before="120"/>
                    <w:ind w:left="0" w:firstLine="0"/>
                    <w:rPr>
                      <w:rFonts w:ascii="Trebuchet MS" w:hAnsi="Trebuchet MS"/>
                      <w:color w:val="FF0000"/>
                      <w:szCs w:val="24"/>
                    </w:rPr>
                  </w:pPr>
                  <w:r w:rsidRPr="00B0281D">
                    <w:rPr>
                      <w:rFonts w:ascii="Trebuchet MS" w:hAnsi="Trebuchet MS"/>
                      <w:szCs w:val="24"/>
                    </w:rPr>
                    <w:t>a) Earth</w:t>
                  </w:r>
                </w:p>
              </w:tc>
              <w:tc>
                <w:tcPr>
                  <w:tcW w:w="2835" w:type="dxa"/>
                </w:tcPr>
                <w:p w14:paraId="60A64D06" w14:textId="77777777" w:rsidR="00FE5636" w:rsidRPr="00B0281D" w:rsidRDefault="00FE5636" w:rsidP="00701AC7">
                  <w:pPr>
                    <w:pStyle w:val="StudyParts"/>
                    <w:spacing w:before="120"/>
                    <w:ind w:left="0" w:firstLine="0"/>
                    <w:rPr>
                      <w:rFonts w:ascii="Trebuchet MS" w:hAnsi="Trebuchet MS"/>
                      <w:color w:val="FF0000"/>
                      <w:szCs w:val="24"/>
                    </w:rPr>
                  </w:pPr>
                  <w:r w:rsidRPr="00B0281D">
                    <w:rPr>
                      <w:rFonts w:ascii="Trebuchet MS" w:hAnsi="Trebuchet MS"/>
                      <w:szCs w:val="24"/>
                    </w:rPr>
                    <w:t>b) Mars</w:t>
                  </w:r>
                </w:p>
              </w:tc>
              <w:tc>
                <w:tcPr>
                  <w:tcW w:w="3678" w:type="dxa"/>
                </w:tcPr>
                <w:p w14:paraId="60A64D07" w14:textId="77777777" w:rsidR="00FE5636" w:rsidRPr="00B0281D" w:rsidRDefault="00FE5636" w:rsidP="00701AC7">
                  <w:pPr>
                    <w:pStyle w:val="StudyParts"/>
                    <w:spacing w:before="120"/>
                    <w:ind w:left="0" w:firstLine="0"/>
                    <w:rPr>
                      <w:rFonts w:ascii="Trebuchet MS" w:hAnsi="Trebuchet MS"/>
                      <w:color w:val="FF0000"/>
                      <w:szCs w:val="24"/>
                    </w:rPr>
                  </w:pPr>
                  <w:r w:rsidRPr="00B0281D">
                    <w:rPr>
                      <w:rFonts w:ascii="Trebuchet MS" w:hAnsi="Trebuchet MS"/>
                      <w:szCs w:val="24"/>
                    </w:rPr>
                    <w:t>c) Venus.</w:t>
                  </w:r>
                </w:p>
              </w:tc>
            </w:tr>
          </w:tbl>
          <w:p w14:paraId="60A64D17" w14:textId="77777777" w:rsidR="00701AC7" w:rsidRPr="00B0281D" w:rsidRDefault="00701AC7" w:rsidP="00410E28">
            <w:pPr>
              <w:autoSpaceDE w:val="0"/>
              <w:autoSpaceDN w:val="0"/>
              <w:adjustRightInd w:val="0"/>
              <w:spacing w:before="120"/>
              <w:jc w:val="left"/>
              <w:rPr>
                <w:rFonts w:cs="Times New Roman"/>
                <w:sz w:val="24"/>
                <w:szCs w:val="24"/>
              </w:rPr>
            </w:pPr>
          </w:p>
        </w:tc>
      </w:tr>
      <w:tr w:rsidR="00BB13BD" w:rsidRPr="00B0281D" w14:paraId="60A64D22" w14:textId="77777777" w:rsidTr="003B3A9F">
        <w:trPr>
          <w:cantSplit/>
        </w:trPr>
        <w:tc>
          <w:tcPr>
            <w:tcW w:w="1101" w:type="dxa"/>
            <w:vAlign w:val="center"/>
          </w:tcPr>
          <w:p w14:paraId="60A64D19" w14:textId="77777777" w:rsidR="00BB13BD" w:rsidRPr="00B0281D" w:rsidRDefault="00BB13BD" w:rsidP="00410E28">
            <w:pPr>
              <w:spacing w:before="120"/>
              <w:jc w:val="left"/>
              <w:rPr>
                <w:rFonts w:cs="Lucida Grande"/>
                <w:sz w:val="24"/>
                <w:szCs w:val="24"/>
              </w:rPr>
            </w:pPr>
            <w:r w:rsidRPr="00B0281D">
              <w:rPr>
                <w:rFonts w:cs="Lucida Grande"/>
                <w:sz w:val="24"/>
                <w:szCs w:val="24"/>
              </w:rPr>
              <w:t>7.13.7</w:t>
            </w:r>
          </w:p>
        </w:tc>
        <w:tc>
          <w:tcPr>
            <w:tcW w:w="9040" w:type="dxa"/>
            <w:vAlign w:val="center"/>
          </w:tcPr>
          <w:p w14:paraId="60A64D21" w14:textId="52343E1D" w:rsidR="00FE5636" w:rsidRPr="00B0281D" w:rsidRDefault="00BB13BD" w:rsidP="00410E28">
            <w:pPr>
              <w:autoSpaceDE w:val="0"/>
              <w:autoSpaceDN w:val="0"/>
              <w:adjustRightInd w:val="0"/>
              <w:spacing w:before="120"/>
              <w:jc w:val="left"/>
              <w:rPr>
                <w:rFonts w:cs="Times New Roman"/>
                <w:sz w:val="24"/>
                <w:szCs w:val="24"/>
              </w:rPr>
            </w:pPr>
            <w:r w:rsidRPr="00B0281D">
              <w:rPr>
                <w:rFonts w:cs="Times New Roman"/>
                <w:sz w:val="24"/>
                <w:szCs w:val="24"/>
              </w:rPr>
              <w:t>Calculate the weight of a 60 kg man on Jupiter.</w:t>
            </w:r>
          </w:p>
        </w:tc>
      </w:tr>
      <w:tr w:rsidR="00BB13BD" w:rsidRPr="00B0281D" w14:paraId="60A64D26" w14:textId="77777777" w:rsidTr="003B3A9F">
        <w:trPr>
          <w:cantSplit/>
        </w:trPr>
        <w:tc>
          <w:tcPr>
            <w:tcW w:w="1101" w:type="dxa"/>
            <w:vAlign w:val="center"/>
          </w:tcPr>
          <w:p w14:paraId="60A64D23" w14:textId="77777777" w:rsidR="00BB13BD" w:rsidRPr="00B0281D" w:rsidRDefault="00BB13BD" w:rsidP="00410E28">
            <w:pPr>
              <w:spacing w:before="120"/>
              <w:jc w:val="left"/>
              <w:rPr>
                <w:rFonts w:cs="Lucida Grande"/>
                <w:sz w:val="24"/>
                <w:szCs w:val="24"/>
              </w:rPr>
            </w:pPr>
            <w:r w:rsidRPr="00B0281D">
              <w:rPr>
                <w:rFonts w:cs="Lucida Grande"/>
                <w:sz w:val="24"/>
                <w:szCs w:val="24"/>
              </w:rPr>
              <w:t>7.13.8</w:t>
            </w:r>
          </w:p>
        </w:tc>
        <w:tc>
          <w:tcPr>
            <w:tcW w:w="9040" w:type="dxa"/>
            <w:vAlign w:val="center"/>
          </w:tcPr>
          <w:p w14:paraId="60A64D25" w14:textId="41B233F7" w:rsidR="00FE5636" w:rsidRPr="00B0281D" w:rsidRDefault="00BB13BD" w:rsidP="00410E28">
            <w:pPr>
              <w:autoSpaceDE w:val="0"/>
              <w:autoSpaceDN w:val="0"/>
              <w:adjustRightInd w:val="0"/>
              <w:spacing w:before="120"/>
              <w:jc w:val="left"/>
              <w:rPr>
                <w:rFonts w:cs="Times New Roman"/>
                <w:sz w:val="24"/>
                <w:szCs w:val="24"/>
              </w:rPr>
            </w:pPr>
            <w:r w:rsidRPr="00B0281D">
              <w:rPr>
                <w:rFonts w:cs="Times New Roman"/>
                <w:sz w:val="24"/>
                <w:szCs w:val="24"/>
              </w:rPr>
              <w:t xml:space="preserve">State the planet’s gravitational field strength most </w:t>
            </w:r>
            <w:proofErr w:type="gramStart"/>
            <w:r w:rsidRPr="00B0281D">
              <w:rPr>
                <w:rFonts w:cs="Times New Roman"/>
                <w:sz w:val="24"/>
                <w:szCs w:val="24"/>
              </w:rPr>
              <w:t>similar to</w:t>
            </w:r>
            <w:proofErr w:type="gramEnd"/>
            <w:r w:rsidRPr="00B0281D">
              <w:rPr>
                <w:rFonts w:cs="Times New Roman"/>
                <w:sz w:val="24"/>
                <w:szCs w:val="24"/>
              </w:rPr>
              <w:t xml:space="preserve"> our own.</w:t>
            </w:r>
          </w:p>
        </w:tc>
      </w:tr>
      <w:tr w:rsidR="00BB13BD" w:rsidRPr="00B0281D" w14:paraId="60A64D37" w14:textId="77777777" w:rsidTr="003B3A9F">
        <w:trPr>
          <w:cantSplit/>
        </w:trPr>
        <w:tc>
          <w:tcPr>
            <w:tcW w:w="1101" w:type="dxa"/>
            <w:vAlign w:val="center"/>
          </w:tcPr>
          <w:p w14:paraId="60A64D27" w14:textId="77777777" w:rsidR="00BB13BD" w:rsidRPr="00B0281D" w:rsidRDefault="00BB13BD" w:rsidP="00410E28">
            <w:pPr>
              <w:spacing w:before="120"/>
              <w:jc w:val="left"/>
              <w:rPr>
                <w:rFonts w:cs="Lucida Grande"/>
                <w:sz w:val="24"/>
                <w:szCs w:val="24"/>
              </w:rPr>
            </w:pPr>
            <w:r w:rsidRPr="00B0281D">
              <w:rPr>
                <w:rFonts w:cs="Lucida Grande"/>
                <w:sz w:val="24"/>
                <w:szCs w:val="24"/>
              </w:rPr>
              <w:t>7.13.9</w:t>
            </w:r>
          </w:p>
        </w:tc>
        <w:tc>
          <w:tcPr>
            <w:tcW w:w="9040" w:type="dxa"/>
            <w:vAlign w:val="center"/>
          </w:tcPr>
          <w:p w14:paraId="60A64D28" w14:textId="77777777" w:rsidR="00BB13BD" w:rsidRPr="00B0281D" w:rsidRDefault="00BB13BD" w:rsidP="00410E28">
            <w:pPr>
              <w:autoSpaceDE w:val="0"/>
              <w:autoSpaceDN w:val="0"/>
              <w:adjustRightInd w:val="0"/>
              <w:spacing w:before="120"/>
              <w:jc w:val="left"/>
              <w:rPr>
                <w:rFonts w:cs="Times New Roman"/>
                <w:sz w:val="24"/>
                <w:szCs w:val="24"/>
              </w:rPr>
            </w:pPr>
            <w:r w:rsidRPr="00B0281D">
              <w:rPr>
                <w:rFonts w:cs="Times New Roman"/>
                <w:sz w:val="24"/>
                <w:szCs w:val="24"/>
              </w:rPr>
              <w:t>An astronaut who weighs 700 N on Earth goes to a planet where he weighs 266 N.</w:t>
            </w:r>
          </w:p>
          <w:p w14:paraId="60A64D36" w14:textId="2DB67AB1" w:rsidR="00FE5636" w:rsidRPr="00F4503E" w:rsidRDefault="00BB13BD" w:rsidP="00410E28">
            <w:pPr>
              <w:spacing w:before="120"/>
              <w:rPr>
                <w:rFonts w:cs="Times New Roman"/>
                <w:sz w:val="24"/>
                <w:szCs w:val="24"/>
              </w:rPr>
            </w:pPr>
            <w:r w:rsidRPr="00B0281D">
              <w:rPr>
                <w:rFonts w:cs="Times New Roman"/>
                <w:sz w:val="24"/>
                <w:szCs w:val="24"/>
              </w:rPr>
              <w:t>Calculate his mass and state which planet he was on.</w:t>
            </w:r>
          </w:p>
        </w:tc>
      </w:tr>
      <w:tr w:rsidR="00BB13BD" w:rsidRPr="00B0281D" w14:paraId="60A64D47" w14:textId="77777777" w:rsidTr="003B3A9F">
        <w:trPr>
          <w:cantSplit/>
        </w:trPr>
        <w:tc>
          <w:tcPr>
            <w:tcW w:w="1101" w:type="dxa"/>
            <w:vAlign w:val="center"/>
          </w:tcPr>
          <w:p w14:paraId="60A64D38" w14:textId="77777777" w:rsidR="00BB13BD" w:rsidRPr="00B0281D" w:rsidRDefault="00BB13BD" w:rsidP="00410E28">
            <w:pPr>
              <w:spacing w:before="120"/>
              <w:jc w:val="left"/>
              <w:rPr>
                <w:rFonts w:cs="Lucida Grande"/>
                <w:sz w:val="24"/>
                <w:szCs w:val="24"/>
              </w:rPr>
            </w:pPr>
            <w:r w:rsidRPr="00B0281D">
              <w:rPr>
                <w:rFonts w:cs="Lucida Grande"/>
                <w:sz w:val="24"/>
                <w:szCs w:val="24"/>
              </w:rPr>
              <w:t>7.13.10</w:t>
            </w:r>
          </w:p>
        </w:tc>
        <w:tc>
          <w:tcPr>
            <w:tcW w:w="9040" w:type="dxa"/>
            <w:vAlign w:val="center"/>
          </w:tcPr>
          <w:p w14:paraId="60A64D46" w14:textId="6B888E47" w:rsidR="008169E6" w:rsidRPr="00B0281D" w:rsidRDefault="00BB13BD" w:rsidP="00410E28">
            <w:pPr>
              <w:autoSpaceDE w:val="0"/>
              <w:autoSpaceDN w:val="0"/>
              <w:adjustRightInd w:val="0"/>
              <w:spacing w:before="120"/>
              <w:jc w:val="left"/>
              <w:rPr>
                <w:rFonts w:cs="Times New Roman"/>
                <w:sz w:val="24"/>
                <w:szCs w:val="24"/>
              </w:rPr>
            </w:pPr>
            <w:r w:rsidRPr="00B0281D">
              <w:rPr>
                <w:rFonts w:cs="Times New Roman"/>
                <w:sz w:val="24"/>
                <w:szCs w:val="24"/>
              </w:rPr>
              <w:t>An astronaut on Venus weighs 528 N. Calculate the weight of this astronaut on Earth.</w:t>
            </w:r>
          </w:p>
        </w:tc>
      </w:tr>
      <w:tr w:rsidR="00BB13BD" w:rsidRPr="00B0281D" w14:paraId="60A64D59" w14:textId="77777777" w:rsidTr="003B3A9F">
        <w:trPr>
          <w:cantSplit/>
        </w:trPr>
        <w:tc>
          <w:tcPr>
            <w:tcW w:w="1101" w:type="dxa"/>
            <w:vAlign w:val="center"/>
          </w:tcPr>
          <w:p w14:paraId="60A64D48" w14:textId="77777777" w:rsidR="00BB13BD" w:rsidRPr="00B0281D" w:rsidRDefault="00BB13BD" w:rsidP="00410E28">
            <w:pPr>
              <w:spacing w:before="120"/>
              <w:jc w:val="left"/>
              <w:rPr>
                <w:rFonts w:cs="Lucida Grande"/>
                <w:sz w:val="24"/>
                <w:szCs w:val="24"/>
              </w:rPr>
            </w:pPr>
            <w:r w:rsidRPr="00B0281D">
              <w:rPr>
                <w:rFonts w:cs="Lucida Grande"/>
                <w:sz w:val="24"/>
                <w:szCs w:val="24"/>
              </w:rPr>
              <w:t>7.13.11</w:t>
            </w:r>
          </w:p>
        </w:tc>
        <w:tc>
          <w:tcPr>
            <w:tcW w:w="9040" w:type="dxa"/>
            <w:vAlign w:val="center"/>
          </w:tcPr>
          <w:p w14:paraId="60A64D49" w14:textId="77777777" w:rsidR="00BB13BD" w:rsidRPr="00B0281D" w:rsidRDefault="00BB13BD" w:rsidP="00A60FEE">
            <w:pPr>
              <w:pStyle w:val="StudyParts"/>
              <w:numPr>
                <w:ilvl w:val="0"/>
                <w:numId w:val="3"/>
              </w:numPr>
              <w:tabs>
                <w:tab w:val="clear" w:pos="1078"/>
                <w:tab w:val="left" w:pos="1560"/>
              </w:tabs>
              <w:rPr>
                <w:rFonts w:ascii="Trebuchet MS" w:hAnsi="Trebuchet MS"/>
                <w:szCs w:val="24"/>
              </w:rPr>
            </w:pPr>
            <w:r w:rsidRPr="00B0281D">
              <w:rPr>
                <w:rFonts w:ascii="Trebuchet MS" w:hAnsi="Trebuchet MS"/>
                <w:szCs w:val="24"/>
              </w:rPr>
              <w:t xml:space="preserve">Draw a table showing the mass and weight of a </w:t>
            </w:r>
            <w:smartTag w:uri="urn:schemas-microsoft-com:office:cs:smarttags" w:element="NumConv6p6">
              <w:smartTagPr>
                <w:attr w:name="sch" w:val="4"/>
                <w:attr w:name="val" w:val="5.4"/>
              </w:smartTagPr>
              <w:r w:rsidRPr="00B0281D">
                <w:rPr>
                  <w:rFonts w:ascii="Trebuchet MS" w:hAnsi="Trebuchet MS"/>
                  <w:szCs w:val="24"/>
                </w:rPr>
                <w:t xml:space="preserve">5.4 </w:t>
              </w:r>
            </w:smartTag>
            <w:r w:rsidRPr="00B0281D">
              <w:rPr>
                <w:rFonts w:ascii="Trebuchet MS" w:hAnsi="Trebuchet MS"/>
                <w:szCs w:val="24"/>
              </w:rPr>
              <w:t xml:space="preserve">kg rock on Earth and Mars. </w:t>
            </w:r>
          </w:p>
          <w:p w14:paraId="60A64D56" w14:textId="77777777" w:rsidR="009D6A03" w:rsidRPr="00B0281D" w:rsidRDefault="009D6A03" w:rsidP="009D6A03">
            <w:pPr>
              <w:pStyle w:val="StudyParts"/>
              <w:tabs>
                <w:tab w:val="clear" w:pos="1078"/>
                <w:tab w:val="left" w:pos="1560"/>
              </w:tabs>
              <w:ind w:left="1080" w:firstLine="0"/>
              <w:rPr>
                <w:rFonts w:ascii="Trebuchet MS" w:hAnsi="Trebuchet MS"/>
                <w:szCs w:val="24"/>
              </w:rPr>
            </w:pPr>
          </w:p>
          <w:p w14:paraId="60A64D58" w14:textId="126AA704" w:rsidR="009B5A37" w:rsidRPr="00B0281D" w:rsidRDefault="00BB13BD" w:rsidP="00B0281D">
            <w:pPr>
              <w:pStyle w:val="StudyParts"/>
              <w:numPr>
                <w:ilvl w:val="0"/>
                <w:numId w:val="3"/>
              </w:numPr>
              <w:tabs>
                <w:tab w:val="clear" w:pos="1078"/>
                <w:tab w:val="left" w:pos="1560"/>
              </w:tabs>
              <w:rPr>
                <w:rFonts w:ascii="Trebuchet MS" w:hAnsi="Trebuchet MS"/>
                <w:szCs w:val="24"/>
              </w:rPr>
            </w:pPr>
            <w:r w:rsidRPr="00B0281D">
              <w:rPr>
                <w:rFonts w:ascii="Trebuchet MS" w:hAnsi="Trebuchet MS"/>
                <w:szCs w:val="24"/>
              </w:rPr>
              <w:t>If the rock was allowed to fall freely on Mars, state its initial acceleration close to the surface.</w:t>
            </w:r>
          </w:p>
        </w:tc>
      </w:tr>
      <w:tr w:rsidR="00BB13BD" w:rsidRPr="00B0281D" w14:paraId="60A64D6A" w14:textId="77777777" w:rsidTr="003B3A9F">
        <w:trPr>
          <w:cantSplit/>
        </w:trPr>
        <w:tc>
          <w:tcPr>
            <w:tcW w:w="1101" w:type="dxa"/>
            <w:vAlign w:val="center"/>
          </w:tcPr>
          <w:p w14:paraId="60A64D5A" w14:textId="77777777" w:rsidR="00BB13BD" w:rsidRPr="00B0281D" w:rsidRDefault="00BB13BD" w:rsidP="00410E28">
            <w:pPr>
              <w:spacing w:before="120"/>
              <w:jc w:val="left"/>
              <w:rPr>
                <w:rFonts w:cs="Lucida Grande"/>
                <w:sz w:val="24"/>
                <w:szCs w:val="24"/>
              </w:rPr>
            </w:pPr>
            <w:r w:rsidRPr="00B0281D">
              <w:rPr>
                <w:rFonts w:cs="Lucida Grande"/>
                <w:sz w:val="24"/>
                <w:szCs w:val="24"/>
              </w:rPr>
              <w:t>7.13.12</w:t>
            </w:r>
          </w:p>
        </w:tc>
        <w:tc>
          <w:tcPr>
            <w:tcW w:w="9040" w:type="dxa"/>
            <w:vAlign w:val="center"/>
          </w:tcPr>
          <w:p w14:paraId="60A64D5B" w14:textId="77777777" w:rsidR="00BB13BD" w:rsidRPr="00B0281D" w:rsidRDefault="00BB13BD" w:rsidP="00410E28">
            <w:pPr>
              <w:pStyle w:val="StudyParts"/>
              <w:tabs>
                <w:tab w:val="clear" w:pos="1078"/>
                <w:tab w:val="left" w:pos="1560"/>
              </w:tabs>
              <w:rPr>
                <w:rFonts w:ascii="Trebuchet MS" w:hAnsi="Trebuchet MS"/>
                <w:szCs w:val="24"/>
              </w:rPr>
            </w:pPr>
            <w:r w:rsidRPr="00B0281D">
              <w:rPr>
                <w:rFonts w:ascii="Trebuchet MS" w:hAnsi="Trebuchet MS"/>
                <w:szCs w:val="24"/>
              </w:rPr>
              <w:t xml:space="preserve">A lunar rover has a weight of </w:t>
            </w:r>
            <w:smartTag w:uri="urn:schemas-microsoft-com:office:cs:smarttags" w:element="NumConv6p0">
              <w:smartTagPr>
                <w:attr w:name="sch" w:val="1"/>
                <w:attr w:name="val" w:val="240"/>
              </w:smartTagPr>
              <w:r w:rsidRPr="00B0281D">
                <w:rPr>
                  <w:rFonts w:ascii="Trebuchet MS" w:hAnsi="Trebuchet MS"/>
                  <w:szCs w:val="24"/>
                </w:rPr>
                <w:t>240</w:t>
              </w:r>
            </w:smartTag>
            <w:r w:rsidRPr="00B0281D">
              <w:rPr>
                <w:rFonts w:ascii="Trebuchet MS" w:hAnsi="Trebuchet MS"/>
                <w:szCs w:val="24"/>
              </w:rPr>
              <w:t xml:space="preserve">N when on the moon   </w:t>
            </w:r>
          </w:p>
          <w:p w14:paraId="60A64D69" w14:textId="75008CBE" w:rsidR="003D40C8" w:rsidRPr="00B0281D" w:rsidRDefault="00BB13BD" w:rsidP="00B0281D">
            <w:pPr>
              <w:pStyle w:val="studytab"/>
              <w:tabs>
                <w:tab w:val="left" w:pos="1560"/>
              </w:tabs>
              <w:rPr>
                <w:rFonts w:ascii="Trebuchet MS" w:hAnsi="Trebuchet MS"/>
                <w:szCs w:val="24"/>
              </w:rPr>
            </w:pPr>
            <w:r w:rsidRPr="00B0281D">
              <w:rPr>
                <w:rFonts w:ascii="Trebuchet MS" w:hAnsi="Trebuchet MS"/>
                <w:szCs w:val="24"/>
              </w:rPr>
              <w:t>Calculate is its mass and weight on the Earth.</w:t>
            </w:r>
          </w:p>
        </w:tc>
      </w:tr>
      <w:tr w:rsidR="00BB13BD" w:rsidRPr="00B0281D" w14:paraId="60A64D72" w14:textId="77777777" w:rsidTr="003B3A9F">
        <w:trPr>
          <w:cantSplit/>
        </w:trPr>
        <w:tc>
          <w:tcPr>
            <w:tcW w:w="1101" w:type="dxa"/>
            <w:vAlign w:val="center"/>
          </w:tcPr>
          <w:p w14:paraId="60A64D6B" w14:textId="77777777" w:rsidR="00BB13BD" w:rsidRPr="00B0281D" w:rsidRDefault="00BB13BD" w:rsidP="00410E28">
            <w:pPr>
              <w:spacing w:before="120"/>
              <w:jc w:val="left"/>
              <w:rPr>
                <w:rFonts w:cs="Lucida Grande"/>
                <w:sz w:val="24"/>
                <w:szCs w:val="24"/>
              </w:rPr>
            </w:pPr>
            <w:r w:rsidRPr="00B0281D">
              <w:rPr>
                <w:rFonts w:cs="Lucida Grande"/>
                <w:sz w:val="24"/>
                <w:szCs w:val="24"/>
              </w:rPr>
              <w:t>7.13.13</w:t>
            </w:r>
          </w:p>
        </w:tc>
        <w:tc>
          <w:tcPr>
            <w:tcW w:w="9040" w:type="dxa"/>
            <w:vAlign w:val="center"/>
          </w:tcPr>
          <w:p w14:paraId="60A64D6C" w14:textId="77777777" w:rsidR="00BB13BD" w:rsidRPr="00B0281D" w:rsidRDefault="00BB13BD" w:rsidP="00410E28">
            <w:pPr>
              <w:tabs>
                <w:tab w:val="left" w:pos="851"/>
              </w:tabs>
              <w:jc w:val="left"/>
              <w:rPr>
                <w:sz w:val="24"/>
                <w:szCs w:val="24"/>
              </w:rPr>
            </w:pPr>
            <w:r w:rsidRPr="00B0281D">
              <w:rPr>
                <w:sz w:val="24"/>
                <w:szCs w:val="24"/>
              </w:rPr>
              <w:t xml:space="preserve">The weight of a 20 kg mass on Europa, a moon of Jupiter, is 26.4 N.  </w:t>
            </w:r>
          </w:p>
          <w:p w14:paraId="60A64D71" w14:textId="5B54F246" w:rsidR="003D40C8" w:rsidRPr="00B0281D" w:rsidRDefault="00BB13BD" w:rsidP="00F952D3">
            <w:pPr>
              <w:pStyle w:val="StudyParts"/>
              <w:spacing w:before="120"/>
              <w:ind w:left="0" w:firstLine="0"/>
              <w:rPr>
                <w:rFonts w:ascii="Trebuchet MS" w:hAnsi="Trebuchet MS"/>
                <w:szCs w:val="24"/>
              </w:rPr>
            </w:pPr>
            <w:r w:rsidRPr="00B0281D">
              <w:rPr>
                <w:rFonts w:ascii="Trebuchet MS" w:hAnsi="Trebuchet MS"/>
                <w:szCs w:val="24"/>
              </w:rPr>
              <w:t>Calculate the gravitational field strength on Europa</w:t>
            </w:r>
          </w:p>
        </w:tc>
      </w:tr>
      <w:tr w:rsidR="00BB13BD" w:rsidRPr="00B0281D" w14:paraId="60A64D76" w14:textId="77777777" w:rsidTr="003B3A9F">
        <w:trPr>
          <w:cantSplit/>
        </w:trPr>
        <w:tc>
          <w:tcPr>
            <w:tcW w:w="1101" w:type="dxa"/>
            <w:vAlign w:val="center"/>
          </w:tcPr>
          <w:p w14:paraId="60A64D73" w14:textId="77777777" w:rsidR="00BB13BD" w:rsidRPr="00B0281D" w:rsidRDefault="00BB13BD" w:rsidP="00410E28">
            <w:pPr>
              <w:spacing w:before="120"/>
              <w:jc w:val="left"/>
              <w:rPr>
                <w:rFonts w:cs="Lucida Grande"/>
                <w:sz w:val="24"/>
                <w:szCs w:val="24"/>
              </w:rPr>
            </w:pPr>
            <w:r w:rsidRPr="00B0281D">
              <w:rPr>
                <w:rFonts w:cs="Lucida Grande"/>
                <w:sz w:val="24"/>
                <w:szCs w:val="24"/>
              </w:rPr>
              <w:t>7.13.14</w:t>
            </w:r>
          </w:p>
        </w:tc>
        <w:tc>
          <w:tcPr>
            <w:tcW w:w="9040" w:type="dxa"/>
            <w:vAlign w:val="center"/>
          </w:tcPr>
          <w:p w14:paraId="60A64D75" w14:textId="0E066CE0" w:rsidR="003D40C8" w:rsidRPr="00B0281D" w:rsidRDefault="00BB13BD" w:rsidP="00410E28">
            <w:pPr>
              <w:autoSpaceDE w:val="0"/>
              <w:autoSpaceDN w:val="0"/>
              <w:adjustRightInd w:val="0"/>
              <w:spacing w:before="120"/>
              <w:jc w:val="left"/>
              <w:rPr>
                <w:i/>
                <w:sz w:val="24"/>
                <w:szCs w:val="24"/>
              </w:rPr>
            </w:pPr>
            <w:r w:rsidRPr="00B0281D">
              <w:rPr>
                <w:sz w:val="24"/>
                <w:szCs w:val="24"/>
              </w:rPr>
              <w:t xml:space="preserve">State what happens to the weight of a spacecraft as it moves further away from the Earth. </w:t>
            </w:r>
            <w:r w:rsidRPr="00B0281D">
              <w:rPr>
                <w:i/>
                <w:sz w:val="24"/>
                <w:szCs w:val="24"/>
              </w:rPr>
              <w:t>You must justify your answer.</w:t>
            </w:r>
          </w:p>
        </w:tc>
      </w:tr>
      <w:tr w:rsidR="00BB13BD" w:rsidRPr="00B0281D" w14:paraId="60A64D78" w14:textId="77777777" w:rsidTr="003B3A9F">
        <w:trPr>
          <w:cantSplit/>
        </w:trPr>
        <w:tc>
          <w:tcPr>
            <w:tcW w:w="10141" w:type="dxa"/>
            <w:gridSpan w:val="2"/>
            <w:shd w:val="clear" w:color="auto" w:fill="548DD4" w:themeFill="text2" w:themeFillTint="99"/>
            <w:vAlign w:val="center"/>
          </w:tcPr>
          <w:p w14:paraId="60A64D77" w14:textId="77777777" w:rsidR="00BB13BD" w:rsidRPr="00B0281D" w:rsidRDefault="00BB13BD" w:rsidP="00F4503E">
            <w:pPr>
              <w:pStyle w:val="Heading1"/>
              <w:rPr>
                <w:rFonts w:eastAsia="Times New Roman"/>
                <w:lang w:eastAsia="en-GB"/>
              </w:rPr>
            </w:pPr>
            <w:r w:rsidRPr="00B0281D">
              <w:rPr>
                <w:rFonts w:eastAsia="Times New Roman"/>
                <w:lang w:eastAsia="en-GB"/>
              </w:rPr>
              <w:t>Cosmology</w:t>
            </w:r>
          </w:p>
        </w:tc>
      </w:tr>
      <w:tr w:rsidR="00BB13BD" w:rsidRPr="00B0281D" w14:paraId="60A64D7B" w14:textId="77777777" w:rsidTr="003B3A9F">
        <w:trPr>
          <w:cantSplit/>
        </w:trPr>
        <w:tc>
          <w:tcPr>
            <w:tcW w:w="1101" w:type="dxa"/>
            <w:shd w:val="clear" w:color="auto" w:fill="D9D9D9" w:themeFill="background1" w:themeFillShade="D9"/>
            <w:vAlign w:val="center"/>
          </w:tcPr>
          <w:p w14:paraId="60A64D79" w14:textId="77777777" w:rsidR="00BB13BD" w:rsidRPr="00B0281D" w:rsidRDefault="00BB13BD" w:rsidP="00410E28">
            <w:pPr>
              <w:spacing w:before="120" w:line="276" w:lineRule="auto"/>
              <w:jc w:val="left"/>
              <w:rPr>
                <w:rFonts w:cs="Lucida Grande"/>
                <w:b/>
                <w:sz w:val="24"/>
                <w:szCs w:val="24"/>
              </w:rPr>
            </w:pPr>
            <w:r w:rsidRPr="00B0281D">
              <w:rPr>
                <w:rFonts w:cs="Lucida Grande"/>
                <w:b/>
                <w:sz w:val="24"/>
                <w:szCs w:val="24"/>
              </w:rPr>
              <w:t>8.1</w:t>
            </w:r>
          </w:p>
        </w:tc>
        <w:tc>
          <w:tcPr>
            <w:tcW w:w="9040" w:type="dxa"/>
            <w:shd w:val="clear" w:color="auto" w:fill="D9D9D9" w:themeFill="background1" w:themeFillShade="D9"/>
            <w:vAlign w:val="center"/>
          </w:tcPr>
          <w:p w14:paraId="60A64D7A" w14:textId="77777777" w:rsidR="00BB13BD" w:rsidRPr="00B0281D" w:rsidRDefault="00BB13BD" w:rsidP="00410E28">
            <w:pPr>
              <w:spacing w:before="120" w:line="276" w:lineRule="auto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B0281D">
              <w:rPr>
                <w:rFonts w:eastAsia="Times New Roman" w:cs="Times New Roman"/>
                <w:sz w:val="24"/>
                <w:szCs w:val="24"/>
                <w:lang w:eastAsia="en-GB"/>
              </w:rPr>
              <w:t>I can correctly use the term light year</w:t>
            </w:r>
          </w:p>
        </w:tc>
      </w:tr>
      <w:tr w:rsidR="00BB13BD" w:rsidRPr="00B0281D" w14:paraId="60A64D83" w14:textId="77777777" w:rsidTr="003B3A9F">
        <w:trPr>
          <w:cantSplit/>
        </w:trPr>
        <w:tc>
          <w:tcPr>
            <w:tcW w:w="1101" w:type="dxa"/>
            <w:vAlign w:val="center"/>
          </w:tcPr>
          <w:p w14:paraId="60A64D7C" w14:textId="77777777" w:rsidR="00BB13BD" w:rsidRPr="00B0281D" w:rsidRDefault="00BB13BD" w:rsidP="00410E28">
            <w:pPr>
              <w:spacing w:before="120"/>
              <w:jc w:val="left"/>
              <w:rPr>
                <w:rFonts w:cs="Lucida Grande"/>
                <w:sz w:val="24"/>
                <w:szCs w:val="24"/>
              </w:rPr>
            </w:pPr>
            <w:r w:rsidRPr="00B0281D">
              <w:rPr>
                <w:rFonts w:cs="Lucida Grande"/>
                <w:sz w:val="24"/>
                <w:szCs w:val="24"/>
              </w:rPr>
              <w:t>8.1.1</w:t>
            </w:r>
          </w:p>
        </w:tc>
        <w:tc>
          <w:tcPr>
            <w:tcW w:w="9040" w:type="dxa"/>
            <w:vAlign w:val="center"/>
          </w:tcPr>
          <w:p w14:paraId="60A64D82" w14:textId="72264A71" w:rsidR="003D40C8" w:rsidRPr="00B0281D" w:rsidRDefault="00BB13BD" w:rsidP="00F952D3">
            <w:pPr>
              <w:spacing w:before="120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B0281D">
              <w:rPr>
                <w:rFonts w:eastAsia="Times New Roman" w:cs="Times New Roman"/>
                <w:sz w:val="24"/>
                <w:szCs w:val="24"/>
                <w:lang w:eastAsia="en-GB"/>
              </w:rPr>
              <w:t>Describe the term light year.</w:t>
            </w:r>
            <w:r w:rsidR="003D40C8" w:rsidRPr="00B0281D">
              <w:rPr>
                <w:rFonts w:eastAsia="Times New Roman" w:cs="Times New Roman"/>
                <w:color w:val="FF0000"/>
                <w:sz w:val="24"/>
                <w:szCs w:val="24"/>
                <w:lang w:eastAsia="en-GB"/>
              </w:rPr>
              <w:t xml:space="preserve"> </w:t>
            </w:r>
          </w:p>
        </w:tc>
      </w:tr>
      <w:tr w:rsidR="00BB13BD" w:rsidRPr="00B0281D" w14:paraId="60A64D87" w14:textId="77777777" w:rsidTr="003B3A9F">
        <w:trPr>
          <w:cantSplit/>
        </w:trPr>
        <w:tc>
          <w:tcPr>
            <w:tcW w:w="1101" w:type="dxa"/>
            <w:vAlign w:val="center"/>
          </w:tcPr>
          <w:p w14:paraId="60A64D84" w14:textId="77777777" w:rsidR="00BB13BD" w:rsidRPr="00B0281D" w:rsidRDefault="00BB13BD" w:rsidP="00410E28">
            <w:pPr>
              <w:spacing w:before="120"/>
              <w:jc w:val="left"/>
              <w:rPr>
                <w:rFonts w:cs="Lucida Grande"/>
                <w:sz w:val="24"/>
                <w:szCs w:val="24"/>
              </w:rPr>
            </w:pPr>
            <w:r w:rsidRPr="00B0281D">
              <w:rPr>
                <w:rFonts w:cs="Lucida Grande"/>
                <w:sz w:val="24"/>
                <w:szCs w:val="24"/>
              </w:rPr>
              <w:t>8.1.2</w:t>
            </w:r>
          </w:p>
        </w:tc>
        <w:tc>
          <w:tcPr>
            <w:tcW w:w="9040" w:type="dxa"/>
            <w:vAlign w:val="center"/>
          </w:tcPr>
          <w:p w14:paraId="60A64D86" w14:textId="7B7FBFAA" w:rsidR="003D40C8" w:rsidRPr="00B0281D" w:rsidRDefault="00BB13BD" w:rsidP="00410E28">
            <w:pPr>
              <w:spacing w:before="120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B0281D">
              <w:rPr>
                <w:rFonts w:eastAsia="Times New Roman" w:cs="Times New Roman"/>
                <w:sz w:val="24"/>
                <w:szCs w:val="24"/>
                <w:lang w:eastAsia="en-GB"/>
              </w:rPr>
              <w:t>State the symbol and the unit of a light year.</w:t>
            </w:r>
          </w:p>
        </w:tc>
      </w:tr>
      <w:tr w:rsidR="00BB13BD" w:rsidRPr="00B0281D" w14:paraId="60A64D8B" w14:textId="77777777" w:rsidTr="003B3A9F">
        <w:trPr>
          <w:cantSplit/>
        </w:trPr>
        <w:tc>
          <w:tcPr>
            <w:tcW w:w="1101" w:type="dxa"/>
            <w:vAlign w:val="center"/>
          </w:tcPr>
          <w:p w14:paraId="60A64D88" w14:textId="77777777" w:rsidR="00BB13BD" w:rsidRPr="00B0281D" w:rsidRDefault="00BB13BD" w:rsidP="00410E28">
            <w:pPr>
              <w:spacing w:before="120"/>
              <w:jc w:val="left"/>
              <w:rPr>
                <w:rFonts w:cs="Lucida Grande"/>
                <w:sz w:val="24"/>
                <w:szCs w:val="24"/>
              </w:rPr>
            </w:pPr>
            <w:r w:rsidRPr="00B0281D">
              <w:rPr>
                <w:rFonts w:cs="Lucida Grande"/>
                <w:sz w:val="24"/>
                <w:szCs w:val="24"/>
              </w:rPr>
              <w:t>8.1.3</w:t>
            </w:r>
          </w:p>
        </w:tc>
        <w:tc>
          <w:tcPr>
            <w:tcW w:w="9040" w:type="dxa"/>
            <w:vAlign w:val="center"/>
          </w:tcPr>
          <w:p w14:paraId="60A64D8A" w14:textId="6802849E" w:rsidR="0017140E" w:rsidRPr="00B0281D" w:rsidRDefault="00BB13BD" w:rsidP="004D7BDB">
            <w:pPr>
              <w:spacing w:before="120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B0281D">
              <w:rPr>
                <w:rFonts w:eastAsia="Times New Roman" w:cs="Times New Roman"/>
                <w:sz w:val="24"/>
                <w:szCs w:val="24"/>
                <w:lang w:eastAsia="en-GB"/>
              </w:rPr>
              <w:t xml:space="preserve">Betelgeuse is </w:t>
            </w:r>
            <w:r w:rsidR="004D7BDB" w:rsidRPr="00B0281D">
              <w:rPr>
                <w:rFonts w:eastAsia="Times New Roman" w:cs="Times New Roman"/>
                <w:sz w:val="24"/>
                <w:szCs w:val="24"/>
                <w:lang w:eastAsia="en-GB"/>
              </w:rPr>
              <w:t>64</w:t>
            </w:r>
            <w:r w:rsidRPr="00B0281D">
              <w:rPr>
                <w:rFonts w:eastAsia="Times New Roman" w:cs="Times New Roman"/>
                <w:sz w:val="24"/>
                <w:szCs w:val="24"/>
                <w:lang w:eastAsia="en-GB"/>
              </w:rPr>
              <w:t>0 light years away, explain what this means.</w:t>
            </w:r>
          </w:p>
        </w:tc>
      </w:tr>
      <w:tr w:rsidR="00BB13BD" w:rsidRPr="00B0281D" w14:paraId="60A64D8E" w14:textId="77777777" w:rsidTr="003B3A9F">
        <w:trPr>
          <w:cantSplit/>
        </w:trPr>
        <w:tc>
          <w:tcPr>
            <w:tcW w:w="1101" w:type="dxa"/>
            <w:shd w:val="clear" w:color="auto" w:fill="D9D9D9" w:themeFill="background1" w:themeFillShade="D9"/>
            <w:vAlign w:val="center"/>
          </w:tcPr>
          <w:p w14:paraId="60A64D8C" w14:textId="77777777" w:rsidR="00BB13BD" w:rsidRPr="00B0281D" w:rsidRDefault="00BB13BD" w:rsidP="00410E28">
            <w:pPr>
              <w:spacing w:before="120" w:line="276" w:lineRule="auto"/>
              <w:jc w:val="left"/>
              <w:rPr>
                <w:rFonts w:cs="Lucida Grande"/>
                <w:b/>
                <w:sz w:val="24"/>
                <w:szCs w:val="24"/>
              </w:rPr>
            </w:pPr>
            <w:r w:rsidRPr="00B0281D">
              <w:rPr>
                <w:rFonts w:cs="Lucida Grande"/>
                <w:b/>
                <w:sz w:val="24"/>
                <w:szCs w:val="24"/>
              </w:rPr>
              <w:lastRenderedPageBreak/>
              <w:t>8.2</w:t>
            </w:r>
          </w:p>
        </w:tc>
        <w:tc>
          <w:tcPr>
            <w:tcW w:w="9040" w:type="dxa"/>
            <w:shd w:val="clear" w:color="auto" w:fill="D9D9D9" w:themeFill="background1" w:themeFillShade="D9"/>
            <w:vAlign w:val="center"/>
          </w:tcPr>
          <w:p w14:paraId="60A64D8D" w14:textId="77777777" w:rsidR="00BB13BD" w:rsidRPr="00B0281D" w:rsidRDefault="00BB13BD" w:rsidP="00410E28">
            <w:pPr>
              <w:spacing w:before="120" w:line="276" w:lineRule="auto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B0281D">
              <w:rPr>
                <w:rFonts w:eastAsia="Times New Roman" w:cs="Times New Roman"/>
                <w:sz w:val="24"/>
                <w:szCs w:val="24"/>
                <w:lang w:eastAsia="en-GB"/>
              </w:rPr>
              <w:t>I can convert between light years and metres</w:t>
            </w:r>
          </w:p>
        </w:tc>
      </w:tr>
      <w:tr w:rsidR="00BB13BD" w:rsidRPr="00B0281D" w14:paraId="60A64D98" w14:textId="77777777" w:rsidTr="003B3A9F">
        <w:trPr>
          <w:cantSplit/>
        </w:trPr>
        <w:tc>
          <w:tcPr>
            <w:tcW w:w="1101" w:type="dxa"/>
          </w:tcPr>
          <w:p w14:paraId="60A64D8F" w14:textId="77777777" w:rsidR="00BB13BD" w:rsidRPr="00B0281D" w:rsidRDefault="00BB13BD" w:rsidP="00410E28">
            <w:pPr>
              <w:spacing w:before="120"/>
              <w:jc w:val="left"/>
              <w:rPr>
                <w:rFonts w:cs="Lucida Grande"/>
                <w:sz w:val="24"/>
                <w:szCs w:val="24"/>
              </w:rPr>
            </w:pPr>
            <w:r w:rsidRPr="00B0281D">
              <w:rPr>
                <w:rFonts w:cs="Lucida Grande"/>
                <w:sz w:val="24"/>
                <w:szCs w:val="24"/>
              </w:rPr>
              <w:t>8.2.1</w:t>
            </w:r>
          </w:p>
        </w:tc>
        <w:tc>
          <w:tcPr>
            <w:tcW w:w="9040" w:type="dxa"/>
            <w:vAlign w:val="center"/>
          </w:tcPr>
          <w:p w14:paraId="60A64D97" w14:textId="4F97AD89" w:rsidR="005706C6" w:rsidRPr="00B0281D" w:rsidRDefault="00BB13BD" w:rsidP="00F952D3">
            <w:pPr>
              <w:pStyle w:val="studytab"/>
              <w:tabs>
                <w:tab w:val="clear" w:pos="1078"/>
                <w:tab w:val="clear" w:pos="2268"/>
                <w:tab w:val="clear" w:pos="8640"/>
                <w:tab w:val="left" w:pos="176"/>
                <w:tab w:val="left" w:pos="459"/>
                <w:tab w:val="left" w:pos="7830"/>
              </w:tabs>
              <w:spacing w:before="120"/>
              <w:ind w:left="34" w:firstLine="0"/>
              <w:rPr>
                <w:szCs w:val="24"/>
              </w:rPr>
            </w:pPr>
            <w:r w:rsidRPr="00B0281D">
              <w:rPr>
                <w:rFonts w:ascii="Trebuchet MS" w:hAnsi="Trebuchet MS"/>
                <w:szCs w:val="24"/>
              </w:rPr>
              <w:t>The star Proxima Centauri is about 4.5 light years from the sun. Calculate this distance in metres</w:t>
            </w:r>
            <w:r w:rsidRPr="00B0281D">
              <w:rPr>
                <w:szCs w:val="24"/>
              </w:rPr>
              <w:t>.</w:t>
            </w:r>
          </w:p>
        </w:tc>
      </w:tr>
      <w:tr w:rsidR="00BB13BD" w:rsidRPr="00B0281D" w14:paraId="60A64DA1" w14:textId="77777777" w:rsidTr="003B3A9F">
        <w:trPr>
          <w:cantSplit/>
        </w:trPr>
        <w:tc>
          <w:tcPr>
            <w:tcW w:w="1101" w:type="dxa"/>
          </w:tcPr>
          <w:p w14:paraId="60A64D99" w14:textId="77777777" w:rsidR="00BB13BD" w:rsidRPr="00B0281D" w:rsidRDefault="00BB13BD" w:rsidP="00410E28">
            <w:pPr>
              <w:spacing w:before="120"/>
              <w:jc w:val="left"/>
              <w:rPr>
                <w:rFonts w:cs="Lucida Grande"/>
                <w:sz w:val="24"/>
                <w:szCs w:val="24"/>
              </w:rPr>
            </w:pPr>
            <w:r w:rsidRPr="00B0281D">
              <w:rPr>
                <w:rFonts w:cs="Lucida Grande"/>
                <w:sz w:val="24"/>
                <w:szCs w:val="24"/>
              </w:rPr>
              <w:t>8.2.2</w:t>
            </w:r>
          </w:p>
        </w:tc>
        <w:tc>
          <w:tcPr>
            <w:tcW w:w="9040" w:type="dxa"/>
            <w:vAlign w:val="center"/>
          </w:tcPr>
          <w:p w14:paraId="60A64DA0" w14:textId="2C7F1AC2" w:rsidR="00B27A17" w:rsidRPr="00B0281D" w:rsidRDefault="00BB13BD" w:rsidP="00F952D3">
            <w:pPr>
              <w:pStyle w:val="studytab"/>
              <w:tabs>
                <w:tab w:val="clear" w:pos="1078"/>
                <w:tab w:val="clear" w:pos="2268"/>
                <w:tab w:val="left" w:pos="176"/>
                <w:tab w:val="left" w:pos="459"/>
              </w:tabs>
              <w:spacing w:before="120"/>
              <w:ind w:left="34" w:firstLine="0"/>
              <w:rPr>
                <w:rFonts w:ascii="Trebuchet MS" w:hAnsi="Trebuchet MS"/>
                <w:szCs w:val="24"/>
              </w:rPr>
            </w:pPr>
            <w:r w:rsidRPr="00B0281D">
              <w:rPr>
                <w:rFonts w:ascii="Trebuchet MS" w:hAnsi="Trebuchet MS"/>
                <w:szCs w:val="24"/>
              </w:rPr>
              <w:t>The Milky Way (our galaxy) is 105,700 light years in diameter, calculate this distance in metres.</w:t>
            </w:r>
          </w:p>
        </w:tc>
      </w:tr>
      <w:tr w:rsidR="00BB13BD" w:rsidRPr="00B0281D" w14:paraId="60A64DAA" w14:textId="77777777" w:rsidTr="003B3A9F">
        <w:trPr>
          <w:cantSplit/>
        </w:trPr>
        <w:tc>
          <w:tcPr>
            <w:tcW w:w="1101" w:type="dxa"/>
          </w:tcPr>
          <w:p w14:paraId="60A64DA2" w14:textId="77777777" w:rsidR="00BB13BD" w:rsidRPr="00B0281D" w:rsidRDefault="00BB13BD" w:rsidP="00410E28">
            <w:pPr>
              <w:spacing w:before="120"/>
              <w:jc w:val="left"/>
              <w:rPr>
                <w:rFonts w:cs="Lucida Grande"/>
                <w:b/>
                <w:sz w:val="24"/>
                <w:szCs w:val="24"/>
              </w:rPr>
            </w:pPr>
            <w:r w:rsidRPr="00B0281D">
              <w:rPr>
                <w:rFonts w:cs="Lucida Grande"/>
                <w:sz w:val="24"/>
                <w:szCs w:val="24"/>
              </w:rPr>
              <w:t>8.2.3</w:t>
            </w:r>
          </w:p>
        </w:tc>
        <w:tc>
          <w:tcPr>
            <w:tcW w:w="9040" w:type="dxa"/>
            <w:vAlign w:val="center"/>
          </w:tcPr>
          <w:p w14:paraId="60A64DA9" w14:textId="2B020CA2" w:rsidR="00B27A17" w:rsidRPr="00B0281D" w:rsidRDefault="00BB13BD" w:rsidP="00F952D3">
            <w:pPr>
              <w:pStyle w:val="studytab"/>
              <w:tabs>
                <w:tab w:val="clear" w:pos="1078"/>
                <w:tab w:val="clear" w:pos="2268"/>
                <w:tab w:val="left" w:pos="176"/>
                <w:tab w:val="left" w:pos="459"/>
              </w:tabs>
              <w:spacing w:before="120"/>
              <w:ind w:left="34" w:firstLine="0"/>
              <w:rPr>
                <w:rFonts w:ascii="Trebuchet MS" w:hAnsi="Trebuchet MS"/>
                <w:szCs w:val="24"/>
              </w:rPr>
            </w:pPr>
            <w:r w:rsidRPr="00B0281D">
              <w:rPr>
                <w:rFonts w:ascii="Trebuchet MS" w:hAnsi="Trebuchet MS"/>
                <w:szCs w:val="24"/>
              </w:rPr>
              <w:t>The Canis Major Dwarf Galaxy is only 2.36</w:t>
            </w:r>
            <w:r w:rsidRPr="00B0281D">
              <w:rPr>
                <w:rFonts w:ascii="Trebuchet MS" w:hAnsi="Trebuchet MS"/>
                <w:szCs w:val="24"/>
              </w:rPr>
              <w:sym w:font="Symbol" w:char="F0B4"/>
            </w:r>
            <w:r w:rsidRPr="00B0281D">
              <w:rPr>
                <w:rFonts w:ascii="Trebuchet MS" w:hAnsi="Trebuchet MS"/>
                <w:szCs w:val="24"/>
              </w:rPr>
              <w:t xml:space="preserve"> 10</w:t>
            </w:r>
            <w:r w:rsidRPr="00B0281D">
              <w:rPr>
                <w:rFonts w:ascii="Trebuchet MS" w:hAnsi="Trebuchet MS"/>
                <w:szCs w:val="24"/>
                <w:vertAlign w:val="superscript"/>
              </w:rPr>
              <w:t>20</w:t>
            </w:r>
            <w:r w:rsidRPr="00B0281D">
              <w:rPr>
                <w:rFonts w:ascii="Trebuchet MS" w:hAnsi="Trebuchet MS"/>
                <w:szCs w:val="24"/>
              </w:rPr>
              <w:t xml:space="preserve"> m from the Sun, determine this distance in light years.</w:t>
            </w:r>
          </w:p>
        </w:tc>
      </w:tr>
      <w:tr w:rsidR="00BB13BD" w:rsidRPr="00B0281D" w14:paraId="60A64DB0" w14:textId="77777777" w:rsidTr="003B3A9F">
        <w:trPr>
          <w:cantSplit/>
        </w:trPr>
        <w:tc>
          <w:tcPr>
            <w:tcW w:w="1101" w:type="dxa"/>
          </w:tcPr>
          <w:p w14:paraId="60A64DAB" w14:textId="77777777" w:rsidR="00BB13BD" w:rsidRPr="00B0281D" w:rsidRDefault="00BB13BD" w:rsidP="00410E28">
            <w:pPr>
              <w:spacing w:before="120"/>
              <w:jc w:val="left"/>
              <w:rPr>
                <w:rFonts w:cs="Lucida Grande"/>
                <w:b/>
                <w:sz w:val="24"/>
                <w:szCs w:val="24"/>
              </w:rPr>
            </w:pPr>
            <w:r w:rsidRPr="00B0281D">
              <w:rPr>
                <w:rFonts w:cs="Lucida Grande"/>
                <w:sz w:val="24"/>
                <w:szCs w:val="24"/>
              </w:rPr>
              <w:t>8.2.4</w:t>
            </w:r>
          </w:p>
        </w:tc>
        <w:tc>
          <w:tcPr>
            <w:tcW w:w="9040" w:type="dxa"/>
            <w:vAlign w:val="center"/>
          </w:tcPr>
          <w:p w14:paraId="60A64DAF" w14:textId="2847C82A" w:rsidR="00BB13BD" w:rsidRPr="00B0281D" w:rsidRDefault="00BB13BD" w:rsidP="00F952D3">
            <w:pPr>
              <w:pStyle w:val="studytab"/>
              <w:tabs>
                <w:tab w:val="clear" w:pos="1078"/>
                <w:tab w:val="clear" w:pos="2268"/>
                <w:tab w:val="left" w:pos="176"/>
                <w:tab w:val="left" w:pos="459"/>
              </w:tabs>
              <w:spacing w:before="120"/>
              <w:ind w:left="34" w:firstLine="0"/>
              <w:rPr>
                <w:rFonts w:ascii="Trebuchet MS" w:hAnsi="Trebuchet MS"/>
                <w:szCs w:val="24"/>
              </w:rPr>
            </w:pPr>
            <w:r w:rsidRPr="00B0281D">
              <w:rPr>
                <w:rFonts w:ascii="Trebuchet MS" w:hAnsi="Trebuchet MS"/>
                <w:szCs w:val="24"/>
              </w:rPr>
              <w:t>Betelgeuse is approximately 640 light-years from the sun. Determine this distance in metres.</w:t>
            </w:r>
          </w:p>
        </w:tc>
      </w:tr>
      <w:tr w:rsidR="00BB13BD" w:rsidRPr="00B0281D" w14:paraId="60A64DB9" w14:textId="77777777" w:rsidTr="003B3A9F">
        <w:trPr>
          <w:cantSplit/>
        </w:trPr>
        <w:tc>
          <w:tcPr>
            <w:tcW w:w="1101" w:type="dxa"/>
          </w:tcPr>
          <w:p w14:paraId="60A64DB1" w14:textId="77777777" w:rsidR="00BB13BD" w:rsidRPr="00B0281D" w:rsidRDefault="00BB13BD" w:rsidP="00410E28">
            <w:pPr>
              <w:spacing w:before="120"/>
              <w:jc w:val="left"/>
              <w:rPr>
                <w:rFonts w:cs="Lucida Grande"/>
                <w:sz w:val="24"/>
                <w:szCs w:val="24"/>
              </w:rPr>
            </w:pPr>
            <w:r w:rsidRPr="00B0281D">
              <w:rPr>
                <w:rFonts w:cs="Lucida Grande"/>
                <w:sz w:val="24"/>
                <w:szCs w:val="24"/>
              </w:rPr>
              <w:t>8.2.5</w:t>
            </w:r>
          </w:p>
        </w:tc>
        <w:tc>
          <w:tcPr>
            <w:tcW w:w="9040" w:type="dxa"/>
            <w:vAlign w:val="center"/>
          </w:tcPr>
          <w:p w14:paraId="60A64DB2" w14:textId="77777777" w:rsidR="00BB13BD" w:rsidRPr="00B0281D" w:rsidRDefault="00BB13BD" w:rsidP="00410E28">
            <w:pPr>
              <w:pStyle w:val="studytab"/>
              <w:tabs>
                <w:tab w:val="left" w:pos="176"/>
                <w:tab w:val="left" w:pos="459"/>
              </w:tabs>
              <w:spacing w:before="120"/>
              <w:ind w:left="34" w:hanging="1"/>
              <w:rPr>
                <w:rFonts w:ascii="Trebuchet MS" w:hAnsi="Trebuchet MS"/>
                <w:szCs w:val="24"/>
              </w:rPr>
            </w:pPr>
            <w:r w:rsidRPr="00B0281D">
              <w:rPr>
                <w:rFonts w:ascii="Trebuchet MS" w:hAnsi="Trebuchet MS"/>
                <w:szCs w:val="24"/>
              </w:rPr>
              <w:t>Within our solar system distances are often measured in astronomical units</w:t>
            </w:r>
          </w:p>
          <w:p w14:paraId="60A64DB3" w14:textId="77777777" w:rsidR="00BB13BD" w:rsidRPr="00B0281D" w:rsidRDefault="00BB13BD" w:rsidP="00410E28">
            <w:pPr>
              <w:pStyle w:val="studytab"/>
              <w:tabs>
                <w:tab w:val="left" w:pos="176"/>
                <w:tab w:val="left" w:pos="459"/>
              </w:tabs>
              <w:spacing w:before="120"/>
              <w:ind w:left="34" w:hanging="1"/>
              <w:rPr>
                <w:rFonts w:ascii="Trebuchet MS" w:hAnsi="Trebuchet MS"/>
                <w:szCs w:val="24"/>
              </w:rPr>
            </w:pPr>
            <w:r w:rsidRPr="00B0281D">
              <w:rPr>
                <w:rFonts w:ascii="Trebuchet MS" w:hAnsi="Trebuchet MS"/>
                <w:szCs w:val="24"/>
              </w:rPr>
              <w:t>(AU).1 AU = 1·50 × 10</w:t>
            </w:r>
            <w:r w:rsidRPr="00B0281D">
              <w:rPr>
                <w:rFonts w:ascii="Trebuchet MS" w:hAnsi="Trebuchet MS"/>
                <w:szCs w:val="24"/>
                <w:vertAlign w:val="superscript"/>
              </w:rPr>
              <w:t>11</w:t>
            </w:r>
            <w:r w:rsidRPr="00B0281D">
              <w:rPr>
                <w:rFonts w:ascii="Trebuchet MS" w:hAnsi="Trebuchet MS"/>
                <w:szCs w:val="24"/>
              </w:rPr>
              <w:t xml:space="preserve"> m.</w:t>
            </w:r>
          </w:p>
          <w:p w14:paraId="60A64DB4" w14:textId="77777777" w:rsidR="00BB13BD" w:rsidRPr="00B0281D" w:rsidRDefault="00BB13BD" w:rsidP="00410E28">
            <w:pPr>
              <w:pStyle w:val="studytab"/>
              <w:tabs>
                <w:tab w:val="left" w:pos="176"/>
                <w:tab w:val="left" w:pos="459"/>
              </w:tabs>
              <w:spacing w:before="120"/>
              <w:ind w:left="34" w:hanging="1"/>
              <w:rPr>
                <w:rFonts w:ascii="Trebuchet MS" w:hAnsi="Trebuchet MS"/>
                <w:szCs w:val="24"/>
              </w:rPr>
            </w:pPr>
            <w:r w:rsidRPr="00B0281D">
              <w:rPr>
                <w:rFonts w:ascii="Trebuchet MS" w:hAnsi="Trebuchet MS"/>
                <w:szCs w:val="24"/>
              </w:rPr>
              <w:t>Mars orbits the Sun at an average distance of 1·52 AU.</w:t>
            </w:r>
          </w:p>
          <w:p w14:paraId="60A64DB8" w14:textId="2C07FBCD" w:rsidR="00E252BE" w:rsidRPr="00B0281D" w:rsidRDefault="00BB13BD" w:rsidP="00B0281D">
            <w:pPr>
              <w:pStyle w:val="studytab"/>
              <w:tabs>
                <w:tab w:val="left" w:pos="176"/>
                <w:tab w:val="left" w:pos="459"/>
              </w:tabs>
              <w:spacing w:before="120"/>
              <w:ind w:left="34" w:hanging="1"/>
              <w:rPr>
                <w:rFonts w:ascii="Trebuchet MS" w:hAnsi="Trebuchet MS"/>
                <w:szCs w:val="24"/>
              </w:rPr>
            </w:pPr>
            <w:r w:rsidRPr="00B0281D">
              <w:rPr>
                <w:rFonts w:ascii="Trebuchet MS" w:hAnsi="Trebuchet MS"/>
                <w:szCs w:val="24"/>
              </w:rPr>
              <w:t>Determine the average distance, in metres, at which Mars orbits the Sun.</w:t>
            </w:r>
          </w:p>
        </w:tc>
      </w:tr>
      <w:tr w:rsidR="00BB13BD" w:rsidRPr="00B0281D" w14:paraId="60A64DBC" w14:textId="77777777" w:rsidTr="003B3A9F">
        <w:trPr>
          <w:cantSplit/>
        </w:trPr>
        <w:tc>
          <w:tcPr>
            <w:tcW w:w="1101" w:type="dxa"/>
            <w:shd w:val="clear" w:color="auto" w:fill="D9D9D9" w:themeFill="background1" w:themeFillShade="D9"/>
            <w:vAlign w:val="center"/>
          </w:tcPr>
          <w:p w14:paraId="60A64DBA" w14:textId="77777777" w:rsidR="00BB13BD" w:rsidRPr="00B0281D" w:rsidRDefault="00BB13BD" w:rsidP="00410E28">
            <w:pPr>
              <w:spacing w:before="120" w:line="276" w:lineRule="auto"/>
              <w:jc w:val="left"/>
              <w:rPr>
                <w:rFonts w:cs="Lucida Grande"/>
                <w:b/>
                <w:sz w:val="24"/>
                <w:szCs w:val="24"/>
              </w:rPr>
            </w:pPr>
            <w:r w:rsidRPr="00B0281D">
              <w:rPr>
                <w:rFonts w:cs="Lucida Grande"/>
                <w:b/>
                <w:sz w:val="24"/>
                <w:szCs w:val="24"/>
              </w:rPr>
              <w:t>8.3</w:t>
            </w:r>
          </w:p>
        </w:tc>
        <w:tc>
          <w:tcPr>
            <w:tcW w:w="9040" w:type="dxa"/>
            <w:shd w:val="clear" w:color="auto" w:fill="D9D9D9" w:themeFill="background1" w:themeFillShade="D9"/>
            <w:vAlign w:val="center"/>
          </w:tcPr>
          <w:p w14:paraId="60A64DBB" w14:textId="77777777" w:rsidR="00BB13BD" w:rsidRPr="00B0281D" w:rsidRDefault="00BB13BD" w:rsidP="00410E28">
            <w:pPr>
              <w:spacing w:before="120" w:line="276" w:lineRule="auto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B0281D">
              <w:rPr>
                <w:rFonts w:eastAsia="Times New Roman" w:cs="Times New Roman"/>
                <w:sz w:val="24"/>
                <w:szCs w:val="24"/>
                <w:lang w:eastAsia="en-GB"/>
              </w:rPr>
              <w:t>I can give a basic description of the Big Bang theory of the origin of the Universe.</w:t>
            </w:r>
          </w:p>
        </w:tc>
      </w:tr>
      <w:tr w:rsidR="00BB13BD" w:rsidRPr="00B0281D" w14:paraId="60A64DC0" w14:textId="77777777" w:rsidTr="003B3A9F">
        <w:trPr>
          <w:cantSplit/>
        </w:trPr>
        <w:tc>
          <w:tcPr>
            <w:tcW w:w="1101" w:type="dxa"/>
            <w:vAlign w:val="center"/>
          </w:tcPr>
          <w:p w14:paraId="60A64DBD" w14:textId="77777777" w:rsidR="00BB13BD" w:rsidRPr="00B0281D" w:rsidRDefault="00BB13BD" w:rsidP="00410E28">
            <w:pPr>
              <w:spacing w:before="120" w:line="276" w:lineRule="auto"/>
              <w:jc w:val="left"/>
              <w:rPr>
                <w:rFonts w:cs="Lucida Grande"/>
                <w:sz w:val="24"/>
                <w:szCs w:val="24"/>
              </w:rPr>
            </w:pPr>
            <w:r w:rsidRPr="00B0281D">
              <w:rPr>
                <w:rFonts w:cs="Lucida Grande"/>
                <w:sz w:val="24"/>
                <w:szCs w:val="24"/>
              </w:rPr>
              <w:t>8.3.1</w:t>
            </w:r>
          </w:p>
        </w:tc>
        <w:tc>
          <w:tcPr>
            <w:tcW w:w="9040" w:type="dxa"/>
            <w:vAlign w:val="center"/>
          </w:tcPr>
          <w:p w14:paraId="60A64DBF" w14:textId="3657E051" w:rsidR="00075E6D" w:rsidRPr="00B0281D" w:rsidRDefault="00BB13BD" w:rsidP="00410E28">
            <w:pPr>
              <w:spacing w:before="120" w:line="276" w:lineRule="auto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B0281D">
              <w:rPr>
                <w:rFonts w:eastAsia="Times New Roman" w:cs="Times New Roman"/>
                <w:sz w:val="24"/>
                <w:szCs w:val="24"/>
                <w:lang w:eastAsia="en-GB"/>
              </w:rPr>
              <w:t xml:space="preserve">The term Big Bang has been </w:t>
            </w:r>
            <w:proofErr w:type="gramStart"/>
            <w:r w:rsidRPr="00B0281D">
              <w:rPr>
                <w:rFonts w:eastAsia="Times New Roman" w:cs="Times New Roman"/>
                <w:sz w:val="24"/>
                <w:szCs w:val="24"/>
                <w:lang w:eastAsia="en-GB"/>
              </w:rPr>
              <w:t>use</w:t>
            </w:r>
            <w:proofErr w:type="gramEnd"/>
            <w:r w:rsidRPr="00B0281D">
              <w:rPr>
                <w:rFonts w:eastAsia="Times New Roman" w:cs="Times New Roman"/>
                <w:sz w:val="24"/>
                <w:szCs w:val="24"/>
                <w:lang w:eastAsia="en-GB"/>
              </w:rPr>
              <w:t xml:space="preserve"> to </w:t>
            </w:r>
            <w:proofErr w:type="gramStart"/>
            <w:r w:rsidRPr="00B0281D">
              <w:rPr>
                <w:rFonts w:eastAsia="Times New Roman" w:cs="Times New Roman"/>
                <w:sz w:val="24"/>
                <w:szCs w:val="24"/>
                <w:lang w:eastAsia="en-GB"/>
              </w:rPr>
              <w:t>described</w:t>
            </w:r>
            <w:proofErr w:type="gramEnd"/>
            <w:r w:rsidRPr="00B0281D">
              <w:rPr>
                <w:rFonts w:eastAsia="Times New Roman" w:cs="Times New Roman"/>
                <w:sz w:val="24"/>
                <w:szCs w:val="24"/>
                <w:lang w:eastAsia="en-GB"/>
              </w:rPr>
              <w:t xml:space="preserve"> the origin of the Universe. Explain why this term appears appropriate.</w:t>
            </w:r>
          </w:p>
        </w:tc>
      </w:tr>
      <w:tr w:rsidR="00BB13BD" w:rsidRPr="00B0281D" w14:paraId="60A64DC3" w14:textId="77777777" w:rsidTr="003B3A9F">
        <w:trPr>
          <w:cantSplit/>
        </w:trPr>
        <w:tc>
          <w:tcPr>
            <w:tcW w:w="1101" w:type="dxa"/>
            <w:vAlign w:val="center"/>
          </w:tcPr>
          <w:p w14:paraId="60A64DC1" w14:textId="77777777" w:rsidR="00BB13BD" w:rsidRPr="00B0281D" w:rsidRDefault="00BB13BD" w:rsidP="00410E28">
            <w:pPr>
              <w:spacing w:before="120" w:line="276" w:lineRule="auto"/>
              <w:jc w:val="left"/>
              <w:rPr>
                <w:rFonts w:cs="Lucida Grande"/>
                <w:sz w:val="24"/>
                <w:szCs w:val="24"/>
              </w:rPr>
            </w:pPr>
            <w:r w:rsidRPr="00B0281D">
              <w:rPr>
                <w:rFonts w:cs="Lucida Grande"/>
                <w:sz w:val="24"/>
                <w:szCs w:val="24"/>
              </w:rPr>
              <w:t>8.3.2</w:t>
            </w:r>
          </w:p>
        </w:tc>
        <w:tc>
          <w:tcPr>
            <w:tcW w:w="9040" w:type="dxa"/>
            <w:vAlign w:val="center"/>
          </w:tcPr>
          <w:p w14:paraId="60A64DC2" w14:textId="77777777" w:rsidR="00BB13BD" w:rsidRPr="00B0281D" w:rsidRDefault="00BB13BD" w:rsidP="00410E28">
            <w:pPr>
              <w:spacing w:before="120" w:line="276" w:lineRule="auto"/>
              <w:jc w:val="left"/>
              <w:rPr>
                <w:sz w:val="24"/>
                <w:szCs w:val="24"/>
              </w:rPr>
            </w:pPr>
            <w:r w:rsidRPr="00B0281D">
              <w:rPr>
                <w:rFonts w:eastAsia="Times New Roman" w:cs="Times New Roman"/>
                <w:sz w:val="24"/>
                <w:szCs w:val="24"/>
                <w:lang w:eastAsia="en-GB"/>
              </w:rPr>
              <w:t xml:space="preserve">Summarise the following video clip. </w:t>
            </w:r>
            <w:hyperlink r:id="rId11" w:history="1">
              <w:r w:rsidRPr="00B0281D">
                <w:rPr>
                  <w:rStyle w:val="Hyperlink"/>
                  <w:sz w:val="24"/>
                  <w:szCs w:val="24"/>
                </w:rPr>
                <w:t>https://www.youtube.com/watch?v=wNDGgL73ihY</w:t>
              </w:r>
            </w:hyperlink>
          </w:p>
        </w:tc>
      </w:tr>
      <w:tr w:rsidR="00BB13BD" w:rsidRPr="00B0281D" w14:paraId="60A64DC6" w14:textId="77777777" w:rsidTr="003B3A9F">
        <w:trPr>
          <w:cantSplit/>
        </w:trPr>
        <w:tc>
          <w:tcPr>
            <w:tcW w:w="1101" w:type="dxa"/>
            <w:shd w:val="clear" w:color="auto" w:fill="D9D9D9" w:themeFill="background1" w:themeFillShade="D9"/>
            <w:vAlign w:val="center"/>
          </w:tcPr>
          <w:p w14:paraId="60A64DC4" w14:textId="77777777" w:rsidR="00BB13BD" w:rsidRPr="00B0281D" w:rsidRDefault="00BB13BD" w:rsidP="00410E28">
            <w:pPr>
              <w:spacing w:before="120" w:line="276" w:lineRule="auto"/>
              <w:jc w:val="left"/>
              <w:rPr>
                <w:rFonts w:cs="Lucida Grande"/>
                <w:b/>
                <w:sz w:val="24"/>
                <w:szCs w:val="24"/>
              </w:rPr>
            </w:pPr>
            <w:r w:rsidRPr="00B0281D">
              <w:rPr>
                <w:rFonts w:cs="Lucida Grande"/>
                <w:b/>
                <w:sz w:val="24"/>
                <w:szCs w:val="24"/>
              </w:rPr>
              <w:t>8.4</w:t>
            </w:r>
          </w:p>
        </w:tc>
        <w:tc>
          <w:tcPr>
            <w:tcW w:w="9040" w:type="dxa"/>
            <w:shd w:val="clear" w:color="auto" w:fill="D9D9D9" w:themeFill="background1" w:themeFillShade="D9"/>
            <w:vAlign w:val="center"/>
          </w:tcPr>
          <w:p w14:paraId="60A64DC5" w14:textId="77777777" w:rsidR="00BB13BD" w:rsidRPr="00B0281D" w:rsidRDefault="00BB13BD" w:rsidP="00410E28">
            <w:pPr>
              <w:spacing w:before="120" w:line="276" w:lineRule="auto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B0281D">
              <w:rPr>
                <w:rFonts w:eastAsia="Times New Roman" w:cs="Times New Roman"/>
                <w:sz w:val="24"/>
                <w:szCs w:val="24"/>
                <w:lang w:eastAsia="en-GB"/>
              </w:rPr>
              <w:t>I know the estimated age of the Universe.</w:t>
            </w:r>
          </w:p>
        </w:tc>
      </w:tr>
      <w:tr w:rsidR="00BB13BD" w:rsidRPr="00B0281D" w14:paraId="60A64DCA" w14:textId="77777777" w:rsidTr="003B3A9F">
        <w:trPr>
          <w:cantSplit/>
        </w:trPr>
        <w:tc>
          <w:tcPr>
            <w:tcW w:w="1101" w:type="dxa"/>
            <w:vAlign w:val="center"/>
          </w:tcPr>
          <w:p w14:paraId="60A64DC7" w14:textId="77777777" w:rsidR="00BB13BD" w:rsidRPr="00B0281D" w:rsidRDefault="00BB13BD" w:rsidP="00410E28">
            <w:pPr>
              <w:spacing w:before="120"/>
              <w:jc w:val="left"/>
              <w:rPr>
                <w:rFonts w:cs="Lucida Grande"/>
                <w:sz w:val="24"/>
                <w:szCs w:val="24"/>
              </w:rPr>
            </w:pPr>
            <w:r w:rsidRPr="00B0281D">
              <w:rPr>
                <w:rFonts w:cs="Lucida Grande"/>
                <w:sz w:val="24"/>
                <w:szCs w:val="24"/>
              </w:rPr>
              <w:t>8.4.1</w:t>
            </w:r>
          </w:p>
        </w:tc>
        <w:tc>
          <w:tcPr>
            <w:tcW w:w="9040" w:type="dxa"/>
            <w:vAlign w:val="center"/>
          </w:tcPr>
          <w:p w14:paraId="60A64DC9" w14:textId="4736E416" w:rsidR="00075E6D" w:rsidRPr="00B0281D" w:rsidRDefault="00BB13BD" w:rsidP="00410E28">
            <w:pPr>
              <w:spacing w:before="120"/>
              <w:rPr>
                <w:rFonts w:eastAsia="Times New Roman" w:cs="Times New Roman"/>
                <w:sz w:val="24"/>
                <w:szCs w:val="24"/>
              </w:rPr>
            </w:pPr>
            <w:r w:rsidRPr="00B0281D">
              <w:rPr>
                <w:rFonts w:eastAsia="Times New Roman" w:cs="Times New Roman"/>
                <w:sz w:val="24"/>
                <w:szCs w:val="24"/>
              </w:rPr>
              <w:t>State the approximate age of the Universe.</w:t>
            </w:r>
          </w:p>
        </w:tc>
      </w:tr>
      <w:tr w:rsidR="00BB13BD" w:rsidRPr="00B0281D" w14:paraId="60A64DCF" w14:textId="77777777" w:rsidTr="003B3A9F">
        <w:trPr>
          <w:cantSplit/>
        </w:trPr>
        <w:tc>
          <w:tcPr>
            <w:tcW w:w="1101" w:type="dxa"/>
            <w:tcBorders>
              <w:bottom w:val="single" w:sz="4" w:space="0" w:color="000000" w:themeColor="text1"/>
            </w:tcBorders>
            <w:vAlign w:val="center"/>
          </w:tcPr>
          <w:p w14:paraId="60A64DCB" w14:textId="77777777" w:rsidR="00BB13BD" w:rsidRPr="00B0281D" w:rsidRDefault="00BB13BD" w:rsidP="00410E28">
            <w:pPr>
              <w:spacing w:before="120"/>
              <w:jc w:val="left"/>
              <w:rPr>
                <w:rFonts w:cs="Lucida Grande"/>
                <w:sz w:val="24"/>
                <w:szCs w:val="24"/>
              </w:rPr>
            </w:pPr>
            <w:r w:rsidRPr="00B0281D">
              <w:rPr>
                <w:rFonts w:cs="Lucida Grande"/>
                <w:sz w:val="24"/>
                <w:szCs w:val="24"/>
              </w:rPr>
              <w:t>8.4.2</w:t>
            </w:r>
          </w:p>
        </w:tc>
        <w:tc>
          <w:tcPr>
            <w:tcW w:w="9040" w:type="dxa"/>
            <w:tcBorders>
              <w:bottom w:val="single" w:sz="4" w:space="0" w:color="000000" w:themeColor="text1"/>
            </w:tcBorders>
            <w:vAlign w:val="center"/>
          </w:tcPr>
          <w:p w14:paraId="60A64DCE" w14:textId="642E6BF6" w:rsidR="00B478F1" w:rsidRPr="00B0281D" w:rsidRDefault="00BB13BD" w:rsidP="00B0281D">
            <w:pPr>
              <w:spacing w:before="120"/>
              <w:rPr>
                <w:rFonts w:eastAsia="Times New Roman" w:cs="Times New Roman"/>
                <w:sz w:val="24"/>
                <w:szCs w:val="24"/>
              </w:rPr>
            </w:pPr>
            <w:r w:rsidRPr="00B0281D">
              <w:rPr>
                <w:rFonts w:eastAsia="Times New Roman" w:cs="Times New Roman"/>
                <w:sz w:val="24"/>
                <w:szCs w:val="24"/>
              </w:rPr>
              <w:t>List and explain the evidence to support the age of the Universe?</w:t>
            </w:r>
          </w:p>
        </w:tc>
      </w:tr>
      <w:tr w:rsidR="00BB13BD" w:rsidRPr="00B0281D" w14:paraId="60A64DD2" w14:textId="77777777" w:rsidTr="003B3A9F">
        <w:trPr>
          <w:cantSplit/>
        </w:trPr>
        <w:tc>
          <w:tcPr>
            <w:tcW w:w="1101" w:type="dxa"/>
            <w:tcBorders>
              <w:bottom w:val="single" w:sz="4" w:space="0" w:color="000000" w:themeColor="text1"/>
            </w:tcBorders>
            <w:shd w:val="pct12" w:color="auto" w:fill="auto"/>
            <w:vAlign w:val="center"/>
          </w:tcPr>
          <w:p w14:paraId="60A64DD0" w14:textId="77777777" w:rsidR="00BB13BD" w:rsidRPr="00B0281D" w:rsidRDefault="00BB13BD" w:rsidP="00410E28">
            <w:pPr>
              <w:spacing w:before="120" w:line="276" w:lineRule="auto"/>
              <w:jc w:val="left"/>
              <w:rPr>
                <w:rFonts w:cs="Lucida Grande"/>
                <w:b/>
                <w:sz w:val="24"/>
                <w:szCs w:val="24"/>
              </w:rPr>
            </w:pPr>
            <w:r w:rsidRPr="00B0281D">
              <w:rPr>
                <w:rFonts w:cs="Lucida Grande"/>
                <w:b/>
                <w:sz w:val="24"/>
                <w:szCs w:val="24"/>
              </w:rPr>
              <w:t>8.5</w:t>
            </w:r>
          </w:p>
        </w:tc>
        <w:tc>
          <w:tcPr>
            <w:tcW w:w="9040" w:type="dxa"/>
            <w:tcBorders>
              <w:bottom w:val="single" w:sz="4" w:space="0" w:color="000000" w:themeColor="text1"/>
            </w:tcBorders>
            <w:shd w:val="pct12" w:color="auto" w:fill="auto"/>
            <w:vAlign w:val="center"/>
          </w:tcPr>
          <w:p w14:paraId="60A64DD1" w14:textId="77777777" w:rsidR="00BB13BD" w:rsidRPr="00B0281D" w:rsidRDefault="00BB13BD" w:rsidP="00410E28">
            <w:pPr>
              <w:spacing w:before="120" w:line="276" w:lineRule="auto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B0281D">
              <w:rPr>
                <w:rFonts w:eastAsia="Times New Roman" w:cs="Times New Roman"/>
                <w:sz w:val="24"/>
                <w:szCs w:val="24"/>
              </w:rPr>
              <w:t>I can describe how different parts of the electromagnetic spectrum are used to obtain information about astronomical objects.</w:t>
            </w:r>
          </w:p>
        </w:tc>
      </w:tr>
      <w:tr w:rsidR="00BB13BD" w:rsidRPr="00B0281D" w14:paraId="60A64DD6" w14:textId="77777777" w:rsidTr="003B3A9F">
        <w:trPr>
          <w:cantSplit/>
        </w:trPr>
        <w:tc>
          <w:tcPr>
            <w:tcW w:w="1101" w:type="dxa"/>
            <w:vAlign w:val="center"/>
          </w:tcPr>
          <w:p w14:paraId="60A64DD3" w14:textId="77777777" w:rsidR="00BB13BD" w:rsidRPr="00B0281D" w:rsidRDefault="00BB13BD" w:rsidP="00410E28">
            <w:pPr>
              <w:spacing w:before="120"/>
              <w:jc w:val="left"/>
              <w:rPr>
                <w:rFonts w:cs="Lucida Grande"/>
                <w:sz w:val="24"/>
                <w:szCs w:val="24"/>
              </w:rPr>
            </w:pPr>
            <w:r w:rsidRPr="00B0281D">
              <w:rPr>
                <w:rFonts w:cs="Lucida Grande"/>
                <w:sz w:val="24"/>
                <w:szCs w:val="24"/>
              </w:rPr>
              <w:t>8.5.1</w:t>
            </w:r>
          </w:p>
        </w:tc>
        <w:tc>
          <w:tcPr>
            <w:tcW w:w="9040" w:type="dxa"/>
            <w:vAlign w:val="center"/>
          </w:tcPr>
          <w:p w14:paraId="60A64DD5" w14:textId="1F98138C" w:rsidR="00B478F1" w:rsidRPr="00B0281D" w:rsidRDefault="00BB13BD" w:rsidP="00410E28">
            <w:pPr>
              <w:spacing w:before="120"/>
              <w:rPr>
                <w:rFonts w:eastAsia="Times New Roman" w:cs="Times New Roman"/>
                <w:sz w:val="24"/>
                <w:szCs w:val="24"/>
              </w:rPr>
            </w:pPr>
            <w:r w:rsidRPr="00B0281D">
              <w:rPr>
                <w:rFonts w:eastAsia="Times New Roman" w:cs="Times New Roman"/>
                <w:sz w:val="24"/>
                <w:szCs w:val="24"/>
              </w:rPr>
              <w:t>List the parts of the electromagnetic spectrum in order of increasing wavelength</w:t>
            </w:r>
          </w:p>
        </w:tc>
      </w:tr>
      <w:tr w:rsidR="00BB13BD" w:rsidRPr="00B0281D" w14:paraId="60A64E21" w14:textId="77777777" w:rsidTr="00910ED8">
        <w:tc>
          <w:tcPr>
            <w:tcW w:w="1101" w:type="dxa"/>
            <w:vAlign w:val="center"/>
          </w:tcPr>
          <w:p w14:paraId="60A64DD7" w14:textId="77777777" w:rsidR="00BB13BD" w:rsidRPr="00B0281D" w:rsidRDefault="00BB13BD" w:rsidP="00410E28">
            <w:pPr>
              <w:spacing w:before="120"/>
              <w:jc w:val="left"/>
              <w:rPr>
                <w:rFonts w:cs="Lucida Grande"/>
                <w:sz w:val="24"/>
                <w:szCs w:val="24"/>
              </w:rPr>
            </w:pPr>
            <w:r w:rsidRPr="00B0281D">
              <w:rPr>
                <w:rFonts w:cs="Lucida Grande"/>
                <w:sz w:val="24"/>
                <w:szCs w:val="24"/>
              </w:rPr>
              <w:t>8.5.2</w:t>
            </w:r>
          </w:p>
        </w:tc>
        <w:tc>
          <w:tcPr>
            <w:tcW w:w="9040" w:type="dxa"/>
            <w:vAlign w:val="center"/>
          </w:tcPr>
          <w:p w14:paraId="60A64DD8" w14:textId="77777777" w:rsidR="00BB13BD" w:rsidRPr="00B0281D" w:rsidRDefault="00BB13BD" w:rsidP="00410E28">
            <w:pPr>
              <w:spacing w:before="120"/>
              <w:rPr>
                <w:rFonts w:eastAsia="Times New Roman" w:cs="Times New Roman"/>
                <w:sz w:val="24"/>
                <w:szCs w:val="24"/>
              </w:rPr>
            </w:pPr>
            <w:r w:rsidRPr="00B0281D">
              <w:rPr>
                <w:rFonts w:eastAsia="Times New Roman" w:cs="Times New Roman"/>
                <w:sz w:val="24"/>
                <w:szCs w:val="24"/>
              </w:rPr>
              <w:t>State a detector for each part of the electromagnetic spectrum</w:t>
            </w:r>
          </w:p>
          <w:p w14:paraId="60A64E20" w14:textId="77777777" w:rsidR="00B478F1" w:rsidRPr="00B0281D" w:rsidRDefault="00B478F1" w:rsidP="00410E28">
            <w:pPr>
              <w:spacing w:before="120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BB13BD" w:rsidRPr="00B0281D" w14:paraId="60A64E25" w14:textId="77777777" w:rsidTr="003B3A9F">
        <w:trPr>
          <w:cantSplit/>
        </w:trPr>
        <w:tc>
          <w:tcPr>
            <w:tcW w:w="1101" w:type="dxa"/>
            <w:vAlign w:val="center"/>
          </w:tcPr>
          <w:p w14:paraId="60A64E22" w14:textId="77777777" w:rsidR="00BB13BD" w:rsidRPr="00B0281D" w:rsidRDefault="00BB13BD" w:rsidP="00410E28">
            <w:pPr>
              <w:spacing w:before="120"/>
              <w:jc w:val="left"/>
              <w:rPr>
                <w:rFonts w:cs="Lucida Grande"/>
                <w:sz w:val="24"/>
                <w:szCs w:val="24"/>
              </w:rPr>
            </w:pPr>
            <w:r w:rsidRPr="00B0281D">
              <w:rPr>
                <w:rFonts w:cs="Lucida Grande"/>
                <w:sz w:val="24"/>
                <w:szCs w:val="24"/>
              </w:rPr>
              <w:t>8.5.3</w:t>
            </w:r>
          </w:p>
        </w:tc>
        <w:tc>
          <w:tcPr>
            <w:tcW w:w="9040" w:type="dxa"/>
            <w:vAlign w:val="center"/>
          </w:tcPr>
          <w:p w14:paraId="60A64E24" w14:textId="136DBB28" w:rsidR="00E60E59" w:rsidRPr="00B0281D" w:rsidRDefault="00BB13BD" w:rsidP="00E60E59">
            <w:pPr>
              <w:spacing w:before="120"/>
              <w:rPr>
                <w:rFonts w:eastAsia="Times New Roman" w:cs="Times New Roman"/>
                <w:sz w:val="24"/>
                <w:szCs w:val="24"/>
              </w:rPr>
            </w:pPr>
            <w:r w:rsidRPr="00B0281D">
              <w:rPr>
                <w:rFonts w:eastAsia="Times New Roman" w:cs="Times New Roman"/>
                <w:sz w:val="24"/>
                <w:szCs w:val="24"/>
              </w:rPr>
              <w:t>State what happens to the frequency of the radiation as the wavelength increases.</w:t>
            </w:r>
          </w:p>
        </w:tc>
      </w:tr>
      <w:tr w:rsidR="00BB13BD" w:rsidRPr="00B0281D" w14:paraId="60A64E58" w14:textId="77777777" w:rsidTr="003B3A9F">
        <w:trPr>
          <w:cantSplit/>
        </w:trPr>
        <w:tc>
          <w:tcPr>
            <w:tcW w:w="1101" w:type="dxa"/>
            <w:shd w:val="pct12" w:color="auto" w:fill="auto"/>
            <w:vAlign w:val="center"/>
          </w:tcPr>
          <w:p w14:paraId="60A64E56" w14:textId="77777777" w:rsidR="00BB13BD" w:rsidRPr="00B0281D" w:rsidRDefault="00BB13BD" w:rsidP="00410E28">
            <w:pPr>
              <w:spacing w:before="120" w:line="276" w:lineRule="auto"/>
              <w:jc w:val="left"/>
              <w:rPr>
                <w:rFonts w:cs="Lucida Grande"/>
                <w:b/>
                <w:sz w:val="24"/>
                <w:szCs w:val="24"/>
              </w:rPr>
            </w:pPr>
            <w:r w:rsidRPr="00B0281D">
              <w:rPr>
                <w:rFonts w:cs="Lucida Grande"/>
                <w:b/>
                <w:sz w:val="24"/>
                <w:szCs w:val="24"/>
              </w:rPr>
              <w:t>8.6</w:t>
            </w:r>
          </w:p>
        </w:tc>
        <w:tc>
          <w:tcPr>
            <w:tcW w:w="9040" w:type="dxa"/>
            <w:shd w:val="pct12" w:color="auto" w:fill="auto"/>
            <w:vAlign w:val="center"/>
          </w:tcPr>
          <w:p w14:paraId="60A64E57" w14:textId="77777777" w:rsidR="00BB13BD" w:rsidRPr="00B0281D" w:rsidRDefault="00BB13BD" w:rsidP="00410E28">
            <w:pPr>
              <w:spacing w:before="120" w:line="276" w:lineRule="auto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B0281D">
              <w:rPr>
                <w:rFonts w:eastAsia="Times New Roman" w:cs="Times New Roman"/>
                <w:sz w:val="24"/>
                <w:szCs w:val="24"/>
              </w:rPr>
              <w:t>I can identify continuous and line spectra.</w:t>
            </w:r>
          </w:p>
        </w:tc>
      </w:tr>
      <w:tr w:rsidR="00BB13BD" w:rsidRPr="00B0281D" w14:paraId="60A64E5F" w14:textId="77777777" w:rsidTr="003B3A9F">
        <w:trPr>
          <w:cantSplit/>
        </w:trPr>
        <w:tc>
          <w:tcPr>
            <w:tcW w:w="1101" w:type="dxa"/>
            <w:vAlign w:val="center"/>
          </w:tcPr>
          <w:p w14:paraId="60A64E59" w14:textId="77777777" w:rsidR="00BB13BD" w:rsidRPr="00B0281D" w:rsidRDefault="00BB13BD" w:rsidP="00410E28">
            <w:pPr>
              <w:spacing w:before="120"/>
              <w:jc w:val="left"/>
              <w:rPr>
                <w:rFonts w:cs="Lucida Grande"/>
                <w:sz w:val="24"/>
                <w:szCs w:val="24"/>
              </w:rPr>
            </w:pPr>
            <w:r w:rsidRPr="00B0281D">
              <w:rPr>
                <w:rFonts w:cs="Lucida Grande"/>
                <w:sz w:val="24"/>
                <w:szCs w:val="24"/>
              </w:rPr>
              <w:lastRenderedPageBreak/>
              <w:t>8.6.1</w:t>
            </w:r>
          </w:p>
        </w:tc>
        <w:tc>
          <w:tcPr>
            <w:tcW w:w="9040" w:type="dxa"/>
            <w:vAlign w:val="center"/>
          </w:tcPr>
          <w:p w14:paraId="60A64E5A" w14:textId="77777777" w:rsidR="00BB13BD" w:rsidRPr="00B0281D" w:rsidRDefault="00BB13BD" w:rsidP="00410E28">
            <w:pPr>
              <w:spacing w:before="120"/>
              <w:rPr>
                <w:rFonts w:eastAsia="Times New Roman" w:cs="Times New Roman"/>
                <w:sz w:val="24"/>
                <w:szCs w:val="24"/>
              </w:rPr>
            </w:pPr>
            <w:r w:rsidRPr="00B0281D">
              <w:rPr>
                <w:rFonts w:eastAsia="Times New Roman" w:cs="Times New Roman"/>
                <w:sz w:val="24"/>
                <w:szCs w:val="24"/>
              </w:rPr>
              <w:t>State the type of spectrum shown in diagram below</w:t>
            </w:r>
          </w:p>
          <w:p w14:paraId="60A64E5B" w14:textId="77777777" w:rsidR="00BB13BD" w:rsidRPr="00B0281D" w:rsidRDefault="00BB13BD" w:rsidP="00410E28">
            <w:pPr>
              <w:spacing w:before="120"/>
              <w:rPr>
                <w:rFonts w:eastAsia="Times New Roman" w:cs="Times New Roman"/>
                <w:sz w:val="24"/>
                <w:szCs w:val="24"/>
              </w:rPr>
            </w:pPr>
            <w:r w:rsidRPr="00B0281D">
              <w:rPr>
                <w:rFonts w:eastAsia="Times New Roman" w:cs="Times New Roman"/>
                <w:noProof/>
                <w:sz w:val="24"/>
                <w:szCs w:val="24"/>
                <w:lang w:eastAsia="en-GB"/>
              </w:rPr>
              <mc:AlternateContent>
                <mc:Choice Requires="wpg">
                  <w:drawing>
                    <wp:anchor distT="0" distB="0" distL="114300" distR="114300" simplePos="0" relativeHeight="251662336" behindDoc="0" locked="0" layoutInCell="1" allowOverlap="1" wp14:anchorId="60A64E82" wp14:editId="60A64E83">
                      <wp:simplePos x="0" y="0"/>
                      <wp:positionH relativeFrom="column">
                        <wp:posOffset>397510</wp:posOffset>
                      </wp:positionH>
                      <wp:positionV relativeFrom="paragraph">
                        <wp:posOffset>68580</wp:posOffset>
                      </wp:positionV>
                      <wp:extent cx="3840480" cy="650240"/>
                      <wp:effectExtent l="0" t="0" r="26670" b="16510"/>
                      <wp:wrapNone/>
                      <wp:docPr id="310" name="Group 31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840480" cy="650240"/>
                                <a:chOff x="0" y="0"/>
                                <a:chExt cx="3840480" cy="650240"/>
                              </a:xfrm>
                            </wpg:grpSpPr>
                            <wps:wsp>
                              <wps:cNvPr id="308" name="Rectangle 308"/>
                              <wps:cNvSpPr>
                                <a:spLocks/>
                              </wps:cNvSpPr>
                              <wps:spPr>
                                <a:xfrm>
                                  <a:off x="284480" y="142240"/>
                                  <a:ext cx="3257550" cy="323850"/>
                                </a:xfrm>
                                <a:prstGeom prst="rect">
                                  <a:avLst/>
                                </a:prstGeom>
                                <a:gradFill flip="none" rotWithShape="1">
                                  <a:gsLst>
                                    <a:gs pos="0">
                                      <a:srgbClr val="FF3399"/>
                                    </a:gs>
                                    <a:gs pos="25000">
                                      <a:srgbClr val="FF6633"/>
                                    </a:gs>
                                    <a:gs pos="50000">
                                      <a:srgbClr val="FFFF00"/>
                                    </a:gs>
                                    <a:gs pos="75000">
                                      <a:srgbClr val="01A78F"/>
                                    </a:gs>
                                    <a:gs pos="100000">
                                      <a:srgbClr val="3366FF"/>
                                    </a:gs>
                                  </a:gsLst>
                                  <a:lin ang="0" scaled="1"/>
                                  <a:tileRect/>
                                </a:gradFill>
                                <a:ln w="25400" cap="flat" cmpd="sng" algn="ctr">
                                  <a:noFill/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09" name="Rectangle 309"/>
                              <wps:cNvSpPr/>
                              <wps:spPr>
                                <a:xfrm>
                                  <a:off x="0" y="0"/>
                                  <a:ext cx="3840480" cy="650240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64F0A34" id="Group 310" o:spid="_x0000_s1026" style="position:absolute;margin-left:31.3pt;margin-top:5.4pt;width:302.4pt;height:51.2pt;z-index:251662336" coordsize="38404,65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">
                      <v:rect id="Rectangle 308" o:spid="_x0000_s1027" style="position:absolute;left:2844;top:1422;width:32576;height:32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" fillcolor="#f39" stroked="f" strokeweight="2pt">
                        <v:fill color2="#36f" rotate="t" angle="90" colors="0 #f39;.25 #f63;.5 yellow;.75 #01a78f;1 #36f" focus="100%" type="gradient"/>
                      </v:rect>
                      <v:rect id="Rectangle 309" o:spid="_x0000_s1028" style="position:absolute;width:38404;height:65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" filled="f" strokecolor="#243f60 [1604]" strokeweight="2pt"/>
                    </v:group>
                  </w:pict>
                </mc:Fallback>
              </mc:AlternateContent>
            </w:r>
          </w:p>
          <w:p w14:paraId="60A64E5C" w14:textId="77777777" w:rsidR="00BB13BD" w:rsidRPr="00B0281D" w:rsidRDefault="00BB13BD" w:rsidP="00410E28">
            <w:pPr>
              <w:spacing w:before="120"/>
              <w:rPr>
                <w:rFonts w:eastAsia="Times New Roman" w:cs="Times New Roman"/>
                <w:sz w:val="24"/>
                <w:szCs w:val="24"/>
              </w:rPr>
            </w:pPr>
          </w:p>
          <w:p w14:paraId="60A64E5D" w14:textId="77777777" w:rsidR="00BB13BD" w:rsidRPr="00B0281D" w:rsidRDefault="00BB13BD" w:rsidP="00410E28">
            <w:pPr>
              <w:spacing w:before="120"/>
              <w:rPr>
                <w:rFonts w:eastAsia="Times New Roman" w:cs="Times New Roman"/>
                <w:sz w:val="24"/>
                <w:szCs w:val="24"/>
              </w:rPr>
            </w:pPr>
          </w:p>
          <w:p w14:paraId="60A64E5E" w14:textId="68E73C78" w:rsidR="00BB13BD" w:rsidRPr="00B0281D" w:rsidRDefault="00BB13BD" w:rsidP="00410E28">
            <w:pPr>
              <w:spacing w:before="120"/>
              <w:rPr>
                <w:rFonts w:eastAsia="Times New Roman" w:cs="Times New Roman"/>
                <w:color w:val="FF0000"/>
                <w:sz w:val="24"/>
                <w:szCs w:val="24"/>
              </w:rPr>
            </w:pPr>
          </w:p>
        </w:tc>
      </w:tr>
      <w:tr w:rsidR="00BB13BD" w:rsidRPr="00B0281D" w14:paraId="60A64E66" w14:textId="77777777" w:rsidTr="003B3A9F">
        <w:trPr>
          <w:cantSplit/>
        </w:trPr>
        <w:tc>
          <w:tcPr>
            <w:tcW w:w="1101" w:type="dxa"/>
            <w:vAlign w:val="center"/>
          </w:tcPr>
          <w:p w14:paraId="60A64E60" w14:textId="77777777" w:rsidR="00BB13BD" w:rsidRPr="00B0281D" w:rsidRDefault="00BB13BD" w:rsidP="00410E28">
            <w:pPr>
              <w:spacing w:before="120"/>
              <w:jc w:val="left"/>
              <w:rPr>
                <w:rFonts w:cs="Lucida Grande"/>
                <w:sz w:val="24"/>
                <w:szCs w:val="24"/>
              </w:rPr>
            </w:pPr>
            <w:r w:rsidRPr="00B0281D">
              <w:rPr>
                <w:rFonts w:cs="Lucida Grande"/>
                <w:sz w:val="24"/>
                <w:szCs w:val="24"/>
              </w:rPr>
              <w:t>8.6.2</w:t>
            </w:r>
          </w:p>
        </w:tc>
        <w:tc>
          <w:tcPr>
            <w:tcW w:w="9040" w:type="dxa"/>
            <w:vAlign w:val="center"/>
          </w:tcPr>
          <w:p w14:paraId="60A64E61" w14:textId="77777777" w:rsidR="00BB13BD" w:rsidRPr="00B0281D" w:rsidRDefault="00BB13BD" w:rsidP="00410E28">
            <w:pPr>
              <w:spacing w:before="120"/>
              <w:rPr>
                <w:rFonts w:eastAsia="Times New Roman" w:cs="Times New Roman"/>
                <w:sz w:val="24"/>
                <w:szCs w:val="24"/>
              </w:rPr>
            </w:pPr>
            <w:r w:rsidRPr="00B0281D">
              <w:rPr>
                <w:sz w:val="24"/>
                <w:szCs w:val="24"/>
              </w:rPr>
              <w:t>State the type of spectra shown in diagrams below.</w:t>
            </w:r>
          </w:p>
          <w:p w14:paraId="60A64E62" w14:textId="77777777" w:rsidR="00BB13BD" w:rsidRPr="00B0281D" w:rsidRDefault="00BB13BD" w:rsidP="00410E28">
            <w:pPr>
              <w:spacing w:before="120"/>
              <w:rPr>
                <w:rFonts w:eastAsia="Times New Roman" w:cs="Times New Roman"/>
                <w:sz w:val="24"/>
                <w:szCs w:val="24"/>
              </w:rPr>
            </w:pPr>
            <w:r w:rsidRPr="00B0281D">
              <w:rPr>
                <w:rFonts w:ascii="Times New Roman" w:hAnsi="Times New Roman"/>
                <w:noProof/>
                <w:sz w:val="24"/>
                <w:szCs w:val="24"/>
                <w:lang w:eastAsia="en-GB"/>
              </w:rPr>
              <mc:AlternateContent>
                <mc:Choice Requires="wpg">
                  <w:drawing>
                    <wp:anchor distT="0" distB="0" distL="114300" distR="114300" simplePos="0" relativeHeight="251663360" behindDoc="0" locked="0" layoutInCell="1" allowOverlap="1" wp14:anchorId="60A64E84" wp14:editId="60A64E85">
                      <wp:simplePos x="0" y="0"/>
                      <wp:positionH relativeFrom="column">
                        <wp:posOffset>395605</wp:posOffset>
                      </wp:positionH>
                      <wp:positionV relativeFrom="paragraph">
                        <wp:posOffset>115570</wp:posOffset>
                      </wp:positionV>
                      <wp:extent cx="4572000" cy="476250"/>
                      <wp:effectExtent l="0" t="0" r="19050" b="19050"/>
                      <wp:wrapNone/>
                      <wp:docPr id="311" name="Group 3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572000" cy="476250"/>
                                <a:chOff x="3017" y="6560"/>
                                <a:chExt cx="7200" cy="750"/>
                              </a:xfrm>
                            </wpg:grpSpPr>
                            <wps:wsp>
                              <wps:cNvPr id="312" name="Rectangle 681"/>
                              <wps:cNvSpPr>
                                <a:spLocks/>
                              </wps:cNvSpPr>
                              <wps:spPr bwMode="auto">
                                <a:xfrm>
                                  <a:off x="3017" y="6560"/>
                                  <a:ext cx="7200" cy="75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90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  <wps:wsp>
                              <wps:cNvPr id="313" name="Straight Connector 18"/>
                              <wps:cNvCnPr/>
                              <wps:spPr bwMode="auto">
                                <a:xfrm>
                                  <a:off x="4355" y="6680"/>
                                  <a:ext cx="0" cy="55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19" name="Straight Connector 680"/>
                              <wps:cNvCnPr/>
                              <wps:spPr bwMode="auto">
                                <a:xfrm>
                                  <a:off x="4970" y="6665"/>
                                  <a:ext cx="0" cy="55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6" name="Straight Connector 682"/>
                              <wps:cNvCnPr/>
                              <wps:spPr bwMode="auto">
                                <a:xfrm>
                                  <a:off x="5090" y="6665"/>
                                  <a:ext cx="0" cy="55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81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7" name="Straight Connector 683"/>
                              <wps:cNvCnPr/>
                              <wps:spPr bwMode="auto">
                                <a:xfrm>
                                  <a:off x="5870" y="6665"/>
                                  <a:ext cx="0" cy="55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8" name="Straight Connector 684"/>
                              <wps:cNvCnPr/>
                              <wps:spPr bwMode="auto">
                                <a:xfrm>
                                  <a:off x="8240" y="6650"/>
                                  <a:ext cx="0" cy="55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571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2F9718D" id="Group 311" o:spid="_x0000_s1026" style="position:absolute;margin-left:31.15pt;margin-top:9.1pt;width:5in;height:37.5pt;z-index:251663360" coordorigin="3017,6560" coordsize="7200,7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">
                      <v:rect id="Rectangle 681" o:spid="_x0000_s1027" style="position:absolute;left:3017;top:6560;width:7200;height:7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" strokeweight="1.5pt">
                        <v:path arrowok="t"/>
                      </v:rect>
                      <v:line id="Straight Connector 18" o:spid="_x0000_s1028" style="position:absolute;visibility:visible;mso-wrap-style:square" from="4355,6680" to="4355,72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"/>
                      <v:line id="Straight Connector 680" o:spid="_x0000_s1029" style="position:absolute;visibility:visible;mso-wrap-style:square" from="4970,6665" to="4970,72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"/>
                      <v:line id="Straight Connector 682" o:spid="_x0000_s1030" style="position:absolute;visibility:visible;mso-wrap-style:square" from="5090,6665" to="5090,72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" strokeweight="3pt"/>
                      <v:line id="Straight Connector 683" o:spid="_x0000_s1031" style="position:absolute;visibility:visible;mso-wrap-style:square" from="5870,6665" to="5870,72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"/>
                      <v:line id="Straight Connector 684" o:spid="_x0000_s1032" style="position:absolute;visibility:visible;mso-wrap-style:square" from="8240,6650" to="8240,72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" strokeweight="4.5pt"/>
                    </v:group>
                  </w:pict>
                </mc:Fallback>
              </mc:AlternateContent>
            </w:r>
          </w:p>
          <w:p w14:paraId="60A64E63" w14:textId="77777777" w:rsidR="00BB13BD" w:rsidRPr="00B0281D" w:rsidRDefault="00BB13BD" w:rsidP="00410E28">
            <w:pPr>
              <w:spacing w:before="120"/>
              <w:rPr>
                <w:rFonts w:eastAsia="Times New Roman" w:cs="Times New Roman"/>
                <w:sz w:val="24"/>
                <w:szCs w:val="24"/>
              </w:rPr>
            </w:pPr>
            <w:r w:rsidRPr="00B0281D">
              <w:rPr>
                <w:rFonts w:eastAsia="Times New Roman" w:cs="Times New Roman"/>
                <w:sz w:val="24"/>
                <w:szCs w:val="24"/>
              </w:rPr>
              <w:t>(A)</w:t>
            </w:r>
          </w:p>
          <w:p w14:paraId="60A64E64" w14:textId="77777777" w:rsidR="00BB13BD" w:rsidRPr="00B0281D" w:rsidRDefault="00BB13BD" w:rsidP="00410E28">
            <w:pPr>
              <w:spacing w:before="120"/>
              <w:rPr>
                <w:rFonts w:eastAsia="Times New Roman" w:cs="Times New Roman"/>
                <w:sz w:val="24"/>
                <w:szCs w:val="24"/>
              </w:rPr>
            </w:pPr>
          </w:p>
          <w:p w14:paraId="60A64E65" w14:textId="0A07A748" w:rsidR="004A2AE6" w:rsidRPr="00B0281D" w:rsidRDefault="004A2AE6" w:rsidP="006D0F1E">
            <w:pPr>
              <w:spacing w:before="120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BB13BD" w:rsidRPr="00B0281D" w14:paraId="60A64E6A" w14:textId="77777777" w:rsidTr="003B3A9F">
        <w:trPr>
          <w:cantSplit/>
        </w:trPr>
        <w:tc>
          <w:tcPr>
            <w:tcW w:w="1101" w:type="dxa"/>
            <w:vAlign w:val="center"/>
          </w:tcPr>
          <w:p w14:paraId="60A64E67" w14:textId="77777777" w:rsidR="00BB13BD" w:rsidRPr="00B0281D" w:rsidRDefault="00BB13BD" w:rsidP="00410E28">
            <w:pPr>
              <w:spacing w:before="120"/>
              <w:jc w:val="left"/>
              <w:rPr>
                <w:rFonts w:cs="Lucida Grande"/>
                <w:sz w:val="24"/>
                <w:szCs w:val="24"/>
              </w:rPr>
            </w:pPr>
            <w:r w:rsidRPr="00B0281D">
              <w:rPr>
                <w:rFonts w:cs="Lucida Grande"/>
                <w:sz w:val="24"/>
                <w:szCs w:val="24"/>
              </w:rPr>
              <w:t>8.6.3</w:t>
            </w:r>
          </w:p>
        </w:tc>
        <w:tc>
          <w:tcPr>
            <w:tcW w:w="9040" w:type="dxa"/>
          </w:tcPr>
          <w:p w14:paraId="60A64E68" w14:textId="77777777" w:rsidR="00BB13BD" w:rsidRPr="00B0281D" w:rsidRDefault="00BB13BD" w:rsidP="00410E28">
            <w:pPr>
              <w:spacing w:before="120"/>
              <w:jc w:val="left"/>
              <w:rPr>
                <w:rFonts w:eastAsia="Times New Roman" w:cs="Times New Roman"/>
                <w:sz w:val="24"/>
                <w:szCs w:val="24"/>
              </w:rPr>
            </w:pPr>
            <w:r w:rsidRPr="00B0281D">
              <w:rPr>
                <w:rFonts w:eastAsia="Times New Roman" w:cs="Times New Roman"/>
                <w:sz w:val="24"/>
                <w:szCs w:val="24"/>
              </w:rPr>
              <w:t xml:space="preserve">(B) </w:t>
            </w:r>
            <w:r w:rsidRPr="00B0281D">
              <w:rPr>
                <w:rFonts w:eastAsia="Times New Roman" w:cs="Times New Roman"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60A64E86" wp14:editId="60A64E87">
                  <wp:extent cx="4715533" cy="685896"/>
                  <wp:effectExtent l="0" t="0" r="0" b="0"/>
                  <wp:docPr id="77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5"/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15533" cy="6858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0A64E69" w14:textId="785B9408" w:rsidR="004A2AE6" w:rsidRPr="00B0281D" w:rsidRDefault="004A2AE6" w:rsidP="006D0F1E">
            <w:pPr>
              <w:spacing w:before="120"/>
              <w:jc w:val="left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BB13BD" w:rsidRPr="00B0281D" w14:paraId="60A64E6E" w14:textId="77777777" w:rsidTr="003B3A9F">
        <w:trPr>
          <w:cantSplit/>
        </w:trPr>
        <w:tc>
          <w:tcPr>
            <w:tcW w:w="1101" w:type="dxa"/>
            <w:vAlign w:val="center"/>
          </w:tcPr>
          <w:p w14:paraId="60A64E6B" w14:textId="77777777" w:rsidR="00BB13BD" w:rsidRPr="00B0281D" w:rsidRDefault="00BB13BD" w:rsidP="00410E28">
            <w:pPr>
              <w:spacing w:before="120"/>
              <w:jc w:val="left"/>
              <w:rPr>
                <w:rFonts w:cs="Lucida Grande"/>
                <w:sz w:val="24"/>
                <w:szCs w:val="24"/>
              </w:rPr>
            </w:pPr>
            <w:r w:rsidRPr="00B0281D">
              <w:rPr>
                <w:rFonts w:cs="Lucida Grande"/>
                <w:sz w:val="24"/>
                <w:szCs w:val="24"/>
              </w:rPr>
              <w:t>8.6.4</w:t>
            </w:r>
          </w:p>
        </w:tc>
        <w:tc>
          <w:tcPr>
            <w:tcW w:w="9040" w:type="dxa"/>
          </w:tcPr>
          <w:p w14:paraId="60A64E6C" w14:textId="77777777" w:rsidR="00BB13BD" w:rsidRPr="00B0281D" w:rsidRDefault="00BB13BD" w:rsidP="00410E28">
            <w:pPr>
              <w:spacing w:before="120"/>
              <w:jc w:val="left"/>
              <w:rPr>
                <w:rFonts w:eastAsia="Times New Roman" w:cs="Times New Roman"/>
                <w:noProof/>
                <w:sz w:val="24"/>
                <w:szCs w:val="24"/>
                <w:lang w:eastAsia="en-GB"/>
              </w:rPr>
            </w:pPr>
            <w:r w:rsidRPr="00B0281D">
              <w:rPr>
                <w:rFonts w:eastAsia="Times New Roman" w:cs="Times New Roman"/>
                <w:noProof/>
                <w:sz w:val="24"/>
                <w:szCs w:val="24"/>
                <w:lang w:eastAsia="en-GB"/>
              </w:rPr>
              <w:t>(C)</w:t>
            </w:r>
            <w:r w:rsidRPr="00B0281D">
              <w:rPr>
                <w:rFonts w:eastAsia="Times New Roman" w:cs="Times New Roman"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60A64E88" wp14:editId="60A64E89">
                  <wp:extent cx="4753639" cy="638264"/>
                  <wp:effectExtent l="0" t="0" r="8890" b="9525"/>
                  <wp:docPr id="78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4"/>
                          <pic:cNvPicPr>
                            <a:picLocks noChangeAspect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53639" cy="6382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0A64E6D" w14:textId="6C4AF30F" w:rsidR="004A2AE6" w:rsidRPr="00B0281D" w:rsidRDefault="004A2AE6" w:rsidP="00410E28">
            <w:pPr>
              <w:spacing w:before="120"/>
              <w:jc w:val="left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BB13BD" w:rsidRPr="00B0281D" w14:paraId="60A64E72" w14:textId="77777777" w:rsidTr="003B3A9F">
        <w:trPr>
          <w:cantSplit/>
        </w:trPr>
        <w:tc>
          <w:tcPr>
            <w:tcW w:w="1101" w:type="dxa"/>
            <w:tcBorders>
              <w:bottom w:val="single" w:sz="4" w:space="0" w:color="000000" w:themeColor="text1"/>
            </w:tcBorders>
            <w:vAlign w:val="center"/>
          </w:tcPr>
          <w:p w14:paraId="60A64E6F" w14:textId="77777777" w:rsidR="00BB13BD" w:rsidRPr="00B0281D" w:rsidRDefault="00BB13BD" w:rsidP="00410E28">
            <w:pPr>
              <w:spacing w:before="120"/>
              <w:jc w:val="left"/>
              <w:rPr>
                <w:rFonts w:cs="Lucida Grande"/>
                <w:b/>
                <w:sz w:val="24"/>
                <w:szCs w:val="24"/>
              </w:rPr>
            </w:pPr>
            <w:r w:rsidRPr="00B0281D">
              <w:rPr>
                <w:rFonts w:cs="Lucida Grande"/>
                <w:sz w:val="24"/>
                <w:szCs w:val="24"/>
              </w:rPr>
              <w:t>8.6.5</w:t>
            </w:r>
          </w:p>
        </w:tc>
        <w:tc>
          <w:tcPr>
            <w:tcW w:w="9040" w:type="dxa"/>
            <w:tcBorders>
              <w:bottom w:val="single" w:sz="4" w:space="0" w:color="000000" w:themeColor="text1"/>
            </w:tcBorders>
          </w:tcPr>
          <w:p w14:paraId="60A64E70" w14:textId="77777777" w:rsidR="00BB13BD" w:rsidRPr="00B0281D" w:rsidRDefault="00BB13BD" w:rsidP="00410E28">
            <w:pPr>
              <w:spacing w:before="120"/>
              <w:jc w:val="left"/>
              <w:rPr>
                <w:rFonts w:eastAsia="Times New Roman" w:cs="Times New Roman"/>
                <w:sz w:val="24"/>
                <w:szCs w:val="24"/>
              </w:rPr>
            </w:pPr>
            <w:r w:rsidRPr="00B0281D">
              <w:rPr>
                <w:rFonts w:eastAsia="Times New Roman" w:cs="Times New Roman"/>
                <w:sz w:val="24"/>
                <w:szCs w:val="24"/>
              </w:rPr>
              <w:t xml:space="preserve">(D) </w:t>
            </w:r>
            <w:r w:rsidRPr="00B0281D">
              <w:rPr>
                <w:rFonts w:eastAsia="Times New Roman" w:cs="Times New Roman"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60A64E8A" wp14:editId="60A64E8B">
                  <wp:extent cx="4734586" cy="638264"/>
                  <wp:effectExtent l="0" t="0" r="8890" b="9525"/>
                  <wp:docPr id="79" name="Content Placeholder 3"/>
                  <wp:cNvGraphicFramePr>
                    <a:graphicFrameLocks xmlns:a="http://schemas.openxmlformats.org/drawingml/2006/main" noGrp="1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Content Placeholder 3"/>
                          <pic:cNvPicPr>
                            <a:picLocks noGrp="1" noChangeAspect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34586" cy="6382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0A64E71" w14:textId="4B5B8932" w:rsidR="004A2AE6" w:rsidRPr="00B0281D" w:rsidRDefault="004A2AE6" w:rsidP="006D0F1E">
            <w:pPr>
              <w:spacing w:before="120"/>
              <w:jc w:val="left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BB13BD" w:rsidRPr="00B0281D" w14:paraId="60A64E75" w14:textId="77777777" w:rsidTr="003B3A9F">
        <w:trPr>
          <w:cantSplit/>
        </w:trPr>
        <w:tc>
          <w:tcPr>
            <w:tcW w:w="1101" w:type="dxa"/>
            <w:shd w:val="pct12" w:color="auto" w:fill="auto"/>
            <w:vAlign w:val="center"/>
          </w:tcPr>
          <w:p w14:paraId="60A64E73" w14:textId="77777777" w:rsidR="00BB13BD" w:rsidRPr="00B0281D" w:rsidRDefault="00BB13BD" w:rsidP="00410E28">
            <w:pPr>
              <w:spacing w:before="120" w:line="276" w:lineRule="auto"/>
              <w:jc w:val="left"/>
              <w:rPr>
                <w:rFonts w:cs="Lucida Grande"/>
                <w:b/>
                <w:sz w:val="24"/>
                <w:szCs w:val="24"/>
              </w:rPr>
            </w:pPr>
            <w:r w:rsidRPr="00B0281D">
              <w:rPr>
                <w:rFonts w:cs="Lucida Grande"/>
                <w:b/>
                <w:sz w:val="24"/>
                <w:szCs w:val="24"/>
              </w:rPr>
              <w:t>8.7</w:t>
            </w:r>
          </w:p>
        </w:tc>
        <w:tc>
          <w:tcPr>
            <w:tcW w:w="9040" w:type="dxa"/>
            <w:shd w:val="pct12" w:color="auto" w:fill="auto"/>
            <w:vAlign w:val="center"/>
          </w:tcPr>
          <w:p w14:paraId="60A64E74" w14:textId="77777777" w:rsidR="00BB13BD" w:rsidRPr="00B0281D" w:rsidRDefault="00BB13BD" w:rsidP="00410E28">
            <w:pPr>
              <w:spacing w:before="120" w:line="276" w:lineRule="auto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B0281D">
              <w:rPr>
                <w:rFonts w:eastAsia="Times New Roman" w:cs="Times New Roman"/>
                <w:sz w:val="24"/>
                <w:szCs w:val="24"/>
              </w:rPr>
              <w:t>I can use spectral data for known elements, to identify the elements present in stars.</w:t>
            </w:r>
          </w:p>
        </w:tc>
      </w:tr>
      <w:tr w:rsidR="00BB13BD" w:rsidRPr="00B0281D" w14:paraId="60A64E7C" w14:textId="77777777" w:rsidTr="003B3A9F">
        <w:trPr>
          <w:cantSplit/>
        </w:trPr>
        <w:tc>
          <w:tcPr>
            <w:tcW w:w="1101" w:type="dxa"/>
          </w:tcPr>
          <w:p w14:paraId="60A64E76" w14:textId="77777777" w:rsidR="00BB13BD" w:rsidRPr="00B0281D" w:rsidRDefault="00BB13BD" w:rsidP="00410E28">
            <w:pPr>
              <w:spacing w:before="120"/>
              <w:jc w:val="left"/>
              <w:rPr>
                <w:rFonts w:cs="Lucida Grande"/>
                <w:sz w:val="24"/>
                <w:szCs w:val="24"/>
              </w:rPr>
            </w:pPr>
            <w:r w:rsidRPr="00B0281D">
              <w:rPr>
                <w:rFonts w:cs="Lucida Grande"/>
                <w:sz w:val="24"/>
                <w:szCs w:val="24"/>
              </w:rPr>
              <w:lastRenderedPageBreak/>
              <w:t>8.7.1</w:t>
            </w:r>
          </w:p>
        </w:tc>
        <w:tc>
          <w:tcPr>
            <w:tcW w:w="9040" w:type="dxa"/>
            <w:vAlign w:val="center"/>
          </w:tcPr>
          <w:p w14:paraId="60A64E77" w14:textId="77777777" w:rsidR="00BB13BD" w:rsidRPr="00B0281D" w:rsidRDefault="00BB13BD" w:rsidP="00410E28">
            <w:pPr>
              <w:autoSpaceDE w:val="0"/>
              <w:autoSpaceDN w:val="0"/>
              <w:adjustRightInd w:val="0"/>
              <w:jc w:val="left"/>
              <w:rPr>
                <w:rFonts w:ascii="TrebuchetMS" w:hAnsi="TrebuchetMS" w:cs="TrebuchetMS"/>
                <w:sz w:val="24"/>
                <w:szCs w:val="24"/>
              </w:rPr>
            </w:pPr>
            <w:r w:rsidRPr="00B0281D">
              <w:rPr>
                <w:rFonts w:ascii="TrebuchetMS" w:hAnsi="TrebuchetMS" w:cs="TrebuchetMS"/>
                <w:sz w:val="24"/>
                <w:szCs w:val="24"/>
              </w:rPr>
              <w:t xml:space="preserve">Light from a star is split into a line spectrum of different colours. The line spectrum from the star is shown, along with the line spectra of the </w:t>
            </w:r>
            <w:proofErr w:type="gramStart"/>
            <w:r w:rsidRPr="00B0281D">
              <w:rPr>
                <w:rFonts w:ascii="TrebuchetMS" w:hAnsi="TrebuchetMS" w:cs="TrebuchetMS"/>
                <w:sz w:val="24"/>
                <w:szCs w:val="24"/>
              </w:rPr>
              <w:t>elements</w:t>
            </w:r>
            <w:proofErr w:type="gramEnd"/>
            <w:r w:rsidRPr="00B0281D">
              <w:rPr>
                <w:rFonts w:ascii="TrebuchetMS" w:hAnsi="TrebuchetMS" w:cs="TrebuchetMS"/>
                <w:sz w:val="24"/>
                <w:szCs w:val="24"/>
              </w:rPr>
              <w:t xml:space="preserve"> calcium, helium, hydrogen and sodium.</w:t>
            </w:r>
          </w:p>
          <w:p w14:paraId="60A64E78" w14:textId="77777777" w:rsidR="00BB13BD" w:rsidRPr="00B0281D" w:rsidRDefault="00BB13BD" w:rsidP="00410E28">
            <w:pPr>
              <w:autoSpaceDE w:val="0"/>
              <w:autoSpaceDN w:val="0"/>
              <w:adjustRightInd w:val="0"/>
              <w:jc w:val="left"/>
              <w:rPr>
                <w:rFonts w:ascii="TrebuchetMS" w:hAnsi="TrebuchetMS" w:cs="TrebuchetMS"/>
                <w:sz w:val="24"/>
                <w:szCs w:val="24"/>
              </w:rPr>
            </w:pPr>
          </w:p>
          <w:p w14:paraId="60A64E79" w14:textId="77777777" w:rsidR="00BB13BD" w:rsidRPr="00B0281D" w:rsidRDefault="00BB13BD" w:rsidP="00410E28">
            <w:pPr>
              <w:autoSpaceDE w:val="0"/>
              <w:autoSpaceDN w:val="0"/>
              <w:adjustRightInd w:val="0"/>
              <w:jc w:val="left"/>
              <w:rPr>
                <w:rFonts w:ascii="TrebuchetMS" w:hAnsi="TrebuchetMS" w:cs="TrebuchetMS"/>
                <w:sz w:val="24"/>
                <w:szCs w:val="24"/>
              </w:rPr>
            </w:pPr>
            <w:r w:rsidRPr="00B0281D">
              <w:rPr>
                <w:rFonts w:ascii="TrebuchetMS" w:hAnsi="TrebuchetMS" w:cs="TrebuchetMS"/>
                <w:sz w:val="24"/>
                <w:szCs w:val="24"/>
              </w:rPr>
              <w:t>State what elements are present in the star.</w:t>
            </w:r>
          </w:p>
          <w:p w14:paraId="60A64E7A" w14:textId="77777777" w:rsidR="00BB13BD" w:rsidRPr="00B0281D" w:rsidRDefault="00BB13BD" w:rsidP="00410E28">
            <w:pPr>
              <w:autoSpaceDE w:val="0"/>
              <w:autoSpaceDN w:val="0"/>
              <w:adjustRightInd w:val="0"/>
              <w:jc w:val="left"/>
              <w:rPr>
                <w:rFonts w:ascii="TrebuchetMS" w:hAnsi="TrebuchetMS" w:cs="TrebuchetMS"/>
                <w:sz w:val="24"/>
                <w:szCs w:val="24"/>
              </w:rPr>
            </w:pPr>
            <w:r w:rsidRPr="00B0281D">
              <w:rPr>
                <w:rFonts w:eastAsia="Times New Roman" w:cs="Times New Roman"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60A64E8C" wp14:editId="60A64E8D">
                  <wp:extent cx="5095875" cy="2028825"/>
                  <wp:effectExtent l="0" t="0" r="9525" b="9525"/>
                  <wp:docPr id="70" name="Picture 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95875" cy="2028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0A64E7B" w14:textId="11AB137E" w:rsidR="00BB13BD" w:rsidRPr="00B0281D" w:rsidRDefault="00BB13BD" w:rsidP="00410E28">
            <w:pPr>
              <w:autoSpaceDE w:val="0"/>
              <w:autoSpaceDN w:val="0"/>
              <w:adjustRightInd w:val="0"/>
              <w:jc w:val="left"/>
              <w:rPr>
                <w:rFonts w:cs="TrebuchetMS"/>
                <w:color w:val="FF0000"/>
                <w:sz w:val="24"/>
                <w:szCs w:val="24"/>
              </w:rPr>
            </w:pPr>
          </w:p>
        </w:tc>
      </w:tr>
    </w:tbl>
    <w:p w14:paraId="60A64E7D" w14:textId="77777777" w:rsidR="00A1369A" w:rsidRPr="00B0281D" w:rsidRDefault="00A1369A">
      <w:pPr>
        <w:rPr>
          <w:sz w:val="24"/>
          <w:szCs w:val="24"/>
        </w:rPr>
      </w:pPr>
    </w:p>
    <w:sectPr w:rsidR="00A1369A" w:rsidRPr="00B0281D">
      <w:headerReference w:type="default" r:id="rId1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BB4998" w14:textId="77777777" w:rsidR="001F2A37" w:rsidRDefault="001F2A37" w:rsidP="009E355D">
      <w:pPr>
        <w:spacing w:after="0" w:line="240" w:lineRule="auto"/>
      </w:pPr>
      <w:r>
        <w:separator/>
      </w:r>
    </w:p>
  </w:endnote>
  <w:endnote w:type="continuationSeparator" w:id="0">
    <w:p w14:paraId="0725A725" w14:textId="77777777" w:rsidR="001F2A37" w:rsidRDefault="001F2A37" w:rsidP="009E35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MS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85C6D6" w14:textId="77777777" w:rsidR="001F2A37" w:rsidRDefault="001F2A37" w:rsidP="009E355D">
      <w:pPr>
        <w:spacing w:after="0" w:line="240" w:lineRule="auto"/>
      </w:pPr>
      <w:r>
        <w:separator/>
      </w:r>
    </w:p>
  </w:footnote>
  <w:footnote w:type="continuationSeparator" w:id="0">
    <w:p w14:paraId="03E336ED" w14:textId="77777777" w:rsidR="001F2A37" w:rsidRDefault="001F2A37" w:rsidP="009E35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bottom w:val="single" w:sz="18" w:space="0" w:color="808080" w:themeColor="background1" w:themeShade="80"/>
        <w:insideV w:val="single" w:sz="18" w:space="0" w:color="808080" w:themeColor="background1" w:themeShade="80"/>
      </w:tblBorders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7902"/>
      <w:gridCol w:w="1124"/>
    </w:tblGrid>
    <w:tr w:rsidR="006E06F2" w14:paraId="60A64E94" w14:textId="77777777">
      <w:trPr>
        <w:trHeight w:val="288"/>
      </w:trPr>
      <w:sdt>
        <w:sdtPr>
          <w:rPr>
            <w:rFonts w:asciiTheme="majorHAnsi" w:eastAsiaTheme="majorEastAsia" w:hAnsiTheme="majorHAnsi" w:cstheme="majorBidi"/>
            <w:sz w:val="36"/>
            <w:szCs w:val="36"/>
          </w:rPr>
          <w:alias w:val="Title"/>
          <w:id w:val="77761602"/>
          <w:placeholder>
            <w:docPart w:val="160DBBCBCC7C4AB89FED78B295754D6B"/>
          </w:placeholder>
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<w:text/>
        </w:sdtPr>
        <w:sdtContent>
          <w:tc>
            <w:tcPr>
              <w:tcW w:w="7765" w:type="dxa"/>
            </w:tcPr>
            <w:p w14:paraId="60A64E92" w14:textId="77777777" w:rsidR="006E06F2" w:rsidRDefault="006E06F2" w:rsidP="009E355D">
              <w:pPr>
                <w:pStyle w:val="Header"/>
                <w:jc w:val="right"/>
                <w:rPr>
                  <w:rFonts w:asciiTheme="majorHAnsi" w:eastAsiaTheme="majorEastAsia" w:hAnsiTheme="majorHAnsi" w:cstheme="majorBidi"/>
                  <w:sz w:val="36"/>
                  <w:szCs w:val="36"/>
                </w:rPr>
              </w:pPr>
              <w:r>
                <w:rPr>
                  <w:rFonts w:asciiTheme="majorHAnsi" w:eastAsiaTheme="majorEastAsia" w:hAnsiTheme="majorHAnsi" w:cstheme="majorBidi"/>
                  <w:sz w:val="36"/>
                  <w:szCs w:val="36"/>
                </w:rPr>
                <w:t>N5 Learning Outcome Answers SPACE</w:t>
              </w:r>
            </w:p>
          </w:tc>
        </w:sdtContent>
      </w:sdt>
      <w:sdt>
        <w:sdtPr>
          <w:rPr>
            <w:rFonts w:asciiTheme="majorHAnsi" w:eastAsiaTheme="majorEastAsia" w:hAnsiTheme="majorHAnsi" w:cstheme="majorBidi"/>
            <w:b/>
            <w:bCs/>
            <w:color w:val="4F81BD" w:themeColor="accent1"/>
            <w:sz w:val="36"/>
            <w:szCs w:val="36"/>
            <w14:shadow w14:blurRad="50800" w14:dist="38100" w14:dir="2700000" w14:sx="100000" w14:sy="100000" w14:kx="0" w14:ky="0" w14:algn="tl">
              <w14:srgbClr w14:val="000000">
                <w14:alpha w14:val="60000"/>
              </w14:srgbClr>
            </w14:shadow>
            <w14:numForm w14:val="oldStyle"/>
          </w:rPr>
          <w:alias w:val="Year"/>
          <w:id w:val="77761609"/>
          <w:placeholder>
            <w:docPart w:val="FCE8A92563E54FADBC006EFF31E01F88"/>
          </w:placeholder>
          <w:dataBinding w:prefixMappings="xmlns:ns0='http://schemas.microsoft.com/office/2006/coverPageProps'" w:xpath="/ns0:CoverPageProperties[1]/ns0:PublishDate[1]" w:storeItemID="{55AF091B-3C7A-41E3-B477-F2FDAA23CFDA}"/>
          <w:date w:fullDate="2019-01-01T00:00:00Z">
            <w:dateFormat w:val="yyyy"/>
            <w:lid w:val="en-US"/>
            <w:storeMappedDataAs w:val="dateTime"/>
            <w:calendar w:val="gregorian"/>
          </w:date>
        </w:sdtPr>
        <w:sdtContent>
          <w:tc>
            <w:tcPr>
              <w:tcW w:w="1105" w:type="dxa"/>
            </w:tcPr>
            <w:p w14:paraId="60A64E93" w14:textId="77777777" w:rsidR="006E06F2" w:rsidRDefault="006E06F2" w:rsidP="009E355D">
              <w:pPr>
                <w:pStyle w:val="Header"/>
                <w:rPr>
                  <w:rFonts w:asciiTheme="majorHAnsi" w:eastAsiaTheme="majorEastAsia" w:hAnsiTheme="majorHAnsi" w:cstheme="majorBidi"/>
                  <w:b/>
                  <w:bCs/>
                  <w:color w:val="4F81BD" w:themeColor="accent1"/>
                  <w:sz w:val="36"/>
                  <w:szCs w:val="36"/>
                  <w14:numForm w14:val="oldStyle"/>
                </w:rPr>
              </w:pPr>
              <w:r>
                <w:rPr>
                  <w:rFonts w:asciiTheme="majorHAnsi" w:eastAsiaTheme="majorEastAsia" w:hAnsiTheme="majorHAnsi" w:cstheme="majorBidi"/>
                  <w:b/>
                  <w:bCs/>
                  <w:color w:val="4F81BD" w:themeColor="accent1"/>
                  <w:sz w:val="36"/>
                  <w:szCs w:val="36"/>
                  <w14:shadow w14:blurRad="50800" w14:dist="38100" w14:dir="2700000" w14:sx="100000" w14:sy="100000" w14:kx="0" w14:ky="0" w14:algn="tl">
                    <w14:srgbClr w14:val="000000">
                      <w14:alpha w14:val="60000"/>
                    </w14:srgbClr>
                  </w14:shadow>
                  <w14:numForm w14:val="oldStyle"/>
                </w:rPr>
                <w:t>2019</w:t>
              </w:r>
            </w:p>
          </w:tc>
        </w:sdtContent>
      </w:sdt>
    </w:tr>
  </w:tbl>
  <w:p w14:paraId="60A64E95" w14:textId="77777777" w:rsidR="006E06F2" w:rsidRDefault="006E06F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062A0"/>
    <w:multiLevelType w:val="hybridMultilevel"/>
    <w:tmpl w:val="8EAA81D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540B9A"/>
    <w:multiLevelType w:val="hybridMultilevel"/>
    <w:tmpl w:val="FDE85E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E749E1"/>
    <w:multiLevelType w:val="hybridMultilevel"/>
    <w:tmpl w:val="FFA4CCE2"/>
    <w:lvl w:ilvl="0" w:tplc="6A0A9274">
      <w:numFmt w:val="bullet"/>
      <w:lvlText w:val="•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A65627"/>
    <w:multiLevelType w:val="hybridMultilevel"/>
    <w:tmpl w:val="CB54CC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241E79"/>
    <w:multiLevelType w:val="hybridMultilevel"/>
    <w:tmpl w:val="8E3E8426"/>
    <w:lvl w:ilvl="0" w:tplc="CA689A4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5B6D08"/>
    <w:multiLevelType w:val="hybridMultilevel"/>
    <w:tmpl w:val="302EBB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3A3BD4"/>
    <w:multiLevelType w:val="hybridMultilevel"/>
    <w:tmpl w:val="0798D0D0"/>
    <w:lvl w:ilvl="0" w:tplc="6A0A9274">
      <w:numFmt w:val="bullet"/>
      <w:lvlText w:val="•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560582"/>
    <w:multiLevelType w:val="hybridMultilevel"/>
    <w:tmpl w:val="9D646DD4"/>
    <w:lvl w:ilvl="0" w:tplc="7CEAAB64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75C4CD5"/>
    <w:multiLevelType w:val="hybridMultilevel"/>
    <w:tmpl w:val="076ADF14"/>
    <w:lvl w:ilvl="0" w:tplc="CF22F238">
      <w:start w:val="1"/>
      <w:numFmt w:val="lowerRoman"/>
      <w:lvlText w:val="(%1)"/>
      <w:lvlJc w:val="left"/>
      <w:pPr>
        <w:ind w:left="795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55" w:hanging="360"/>
      </w:pPr>
    </w:lvl>
    <w:lvl w:ilvl="2" w:tplc="0809001B" w:tentative="1">
      <w:start w:val="1"/>
      <w:numFmt w:val="lowerRoman"/>
      <w:lvlText w:val="%3."/>
      <w:lvlJc w:val="right"/>
      <w:pPr>
        <w:ind w:left="1875" w:hanging="180"/>
      </w:pPr>
    </w:lvl>
    <w:lvl w:ilvl="3" w:tplc="0809000F" w:tentative="1">
      <w:start w:val="1"/>
      <w:numFmt w:val="decimal"/>
      <w:lvlText w:val="%4."/>
      <w:lvlJc w:val="left"/>
      <w:pPr>
        <w:ind w:left="2595" w:hanging="360"/>
      </w:pPr>
    </w:lvl>
    <w:lvl w:ilvl="4" w:tplc="08090019" w:tentative="1">
      <w:start w:val="1"/>
      <w:numFmt w:val="lowerLetter"/>
      <w:lvlText w:val="%5."/>
      <w:lvlJc w:val="left"/>
      <w:pPr>
        <w:ind w:left="3315" w:hanging="360"/>
      </w:pPr>
    </w:lvl>
    <w:lvl w:ilvl="5" w:tplc="0809001B" w:tentative="1">
      <w:start w:val="1"/>
      <w:numFmt w:val="lowerRoman"/>
      <w:lvlText w:val="%6."/>
      <w:lvlJc w:val="right"/>
      <w:pPr>
        <w:ind w:left="4035" w:hanging="180"/>
      </w:pPr>
    </w:lvl>
    <w:lvl w:ilvl="6" w:tplc="0809000F" w:tentative="1">
      <w:start w:val="1"/>
      <w:numFmt w:val="decimal"/>
      <w:lvlText w:val="%7."/>
      <w:lvlJc w:val="left"/>
      <w:pPr>
        <w:ind w:left="4755" w:hanging="360"/>
      </w:pPr>
    </w:lvl>
    <w:lvl w:ilvl="7" w:tplc="08090019" w:tentative="1">
      <w:start w:val="1"/>
      <w:numFmt w:val="lowerLetter"/>
      <w:lvlText w:val="%8."/>
      <w:lvlJc w:val="left"/>
      <w:pPr>
        <w:ind w:left="5475" w:hanging="360"/>
      </w:pPr>
    </w:lvl>
    <w:lvl w:ilvl="8" w:tplc="080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9" w15:restartNumberingAfterBreak="0">
    <w:nsid w:val="5C142BE8"/>
    <w:multiLevelType w:val="hybridMultilevel"/>
    <w:tmpl w:val="48B6CC6E"/>
    <w:lvl w:ilvl="0" w:tplc="6A0A9274">
      <w:numFmt w:val="bullet"/>
      <w:lvlText w:val="•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DFD6BC9"/>
    <w:multiLevelType w:val="hybridMultilevel"/>
    <w:tmpl w:val="B3AA0B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2E126D2"/>
    <w:multiLevelType w:val="hybridMultilevel"/>
    <w:tmpl w:val="E5300950"/>
    <w:lvl w:ilvl="0" w:tplc="F89CFEFE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6092E03"/>
    <w:multiLevelType w:val="hybridMultilevel"/>
    <w:tmpl w:val="FD9CDAA8"/>
    <w:lvl w:ilvl="0" w:tplc="5BD21DD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8A14543"/>
    <w:multiLevelType w:val="hybridMultilevel"/>
    <w:tmpl w:val="C7721918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3072DA7E">
      <w:start w:val="1"/>
      <w:numFmt w:val="lowerRoman"/>
      <w:lvlText w:val="(%2)"/>
      <w:lvlJc w:val="left"/>
      <w:pPr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B032F25"/>
    <w:multiLevelType w:val="hybridMultilevel"/>
    <w:tmpl w:val="03B6B34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C500854"/>
    <w:multiLevelType w:val="hybridMultilevel"/>
    <w:tmpl w:val="FC2AA334"/>
    <w:lvl w:ilvl="0" w:tplc="FDC2AD2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5C97479"/>
    <w:multiLevelType w:val="hybridMultilevel"/>
    <w:tmpl w:val="7140215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B6A735A"/>
    <w:multiLevelType w:val="hybridMultilevel"/>
    <w:tmpl w:val="348C2F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5507206">
    <w:abstractNumId w:val="14"/>
  </w:num>
  <w:num w:numId="2" w16cid:durableId="251814997">
    <w:abstractNumId w:val="16"/>
  </w:num>
  <w:num w:numId="3" w16cid:durableId="1110510869">
    <w:abstractNumId w:val="15"/>
  </w:num>
  <w:num w:numId="4" w16cid:durableId="1633244847">
    <w:abstractNumId w:val="13"/>
  </w:num>
  <w:num w:numId="5" w16cid:durableId="1957251981">
    <w:abstractNumId w:val="0"/>
  </w:num>
  <w:num w:numId="6" w16cid:durableId="477235650">
    <w:abstractNumId w:val="11"/>
  </w:num>
  <w:num w:numId="7" w16cid:durableId="514005313">
    <w:abstractNumId w:val="7"/>
  </w:num>
  <w:num w:numId="8" w16cid:durableId="345833622">
    <w:abstractNumId w:val="10"/>
  </w:num>
  <w:num w:numId="9" w16cid:durableId="1786729943">
    <w:abstractNumId w:val="5"/>
  </w:num>
  <w:num w:numId="10" w16cid:durableId="977219497">
    <w:abstractNumId w:val="1"/>
  </w:num>
  <w:num w:numId="11" w16cid:durableId="1650475266">
    <w:abstractNumId w:val="12"/>
  </w:num>
  <w:num w:numId="12" w16cid:durableId="85809727">
    <w:abstractNumId w:val="4"/>
  </w:num>
  <w:num w:numId="13" w16cid:durableId="482889390">
    <w:abstractNumId w:val="8"/>
  </w:num>
  <w:num w:numId="14" w16cid:durableId="79451183">
    <w:abstractNumId w:val="3"/>
  </w:num>
  <w:num w:numId="15" w16cid:durableId="282468932">
    <w:abstractNumId w:val="2"/>
  </w:num>
  <w:num w:numId="16" w16cid:durableId="964459242">
    <w:abstractNumId w:val="9"/>
  </w:num>
  <w:num w:numId="17" w16cid:durableId="522668827">
    <w:abstractNumId w:val="6"/>
  </w:num>
  <w:num w:numId="18" w16cid:durableId="173107221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0FEE"/>
    <w:rsid w:val="000010E6"/>
    <w:rsid w:val="00016961"/>
    <w:rsid w:val="000322C0"/>
    <w:rsid w:val="000579DF"/>
    <w:rsid w:val="00075E6D"/>
    <w:rsid w:val="000F0F67"/>
    <w:rsid w:val="00105991"/>
    <w:rsid w:val="0017140E"/>
    <w:rsid w:val="0017745B"/>
    <w:rsid w:val="001904FD"/>
    <w:rsid w:val="00195F06"/>
    <w:rsid w:val="001B4891"/>
    <w:rsid w:val="001D232E"/>
    <w:rsid w:val="001F2A37"/>
    <w:rsid w:val="0025349D"/>
    <w:rsid w:val="00292B30"/>
    <w:rsid w:val="002D4090"/>
    <w:rsid w:val="003612B8"/>
    <w:rsid w:val="003B1FAD"/>
    <w:rsid w:val="003B3A9F"/>
    <w:rsid w:val="003B7175"/>
    <w:rsid w:val="003D40C8"/>
    <w:rsid w:val="003E54C7"/>
    <w:rsid w:val="00407C51"/>
    <w:rsid w:val="00410E28"/>
    <w:rsid w:val="00442FFB"/>
    <w:rsid w:val="00484A30"/>
    <w:rsid w:val="004A2AE6"/>
    <w:rsid w:val="004B3F4A"/>
    <w:rsid w:val="004D7BDB"/>
    <w:rsid w:val="005706C6"/>
    <w:rsid w:val="005858BE"/>
    <w:rsid w:val="00592963"/>
    <w:rsid w:val="005A6FB7"/>
    <w:rsid w:val="005B16A4"/>
    <w:rsid w:val="006977D5"/>
    <w:rsid w:val="006A20CC"/>
    <w:rsid w:val="006D0F1E"/>
    <w:rsid w:val="006E06F2"/>
    <w:rsid w:val="00701AC7"/>
    <w:rsid w:val="00706950"/>
    <w:rsid w:val="00746721"/>
    <w:rsid w:val="007718B6"/>
    <w:rsid w:val="007A0872"/>
    <w:rsid w:val="007A451A"/>
    <w:rsid w:val="007D556D"/>
    <w:rsid w:val="007E0B94"/>
    <w:rsid w:val="008062BC"/>
    <w:rsid w:val="008169E6"/>
    <w:rsid w:val="008632A9"/>
    <w:rsid w:val="00910ED8"/>
    <w:rsid w:val="0092427E"/>
    <w:rsid w:val="0099553C"/>
    <w:rsid w:val="009B5A37"/>
    <w:rsid w:val="009C600E"/>
    <w:rsid w:val="009D6A03"/>
    <w:rsid w:val="009E355D"/>
    <w:rsid w:val="00A1369A"/>
    <w:rsid w:val="00A271BB"/>
    <w:rsid w:val="00A36890"/>
    <w:rsid w:val="00A44272"/>
    <w:rsid w:val="00A60FEE"/>
    <w:rsid w:val="00A674F5"/>
    <w:rsid w:val="00AA3857"/>
    <w:rsid w:val="00AD1011"/>
    <w:rsid w:val="00AE26F3"/>
    <w:rsid w:val="00AE3201"/>
    <w:rsid w:val="00AF0263"/>
    <w:rsid w:val="00B0281D"/>
    <w:rsid w:val="00B05F84"/>
    <w:rsid w:val="00B27754"/>
    <w:rsid w:val="00B27A17"/>
    <w:rsid w:val="00B37297"/>
    <w:rsid w:val="00B478F1"/>
    <w:rsid w:val="00BA3367"/>
    <w:rsid w:val="00BB13BD"/>
    <w:rsid w:val="00C521B7"/>
    <w:rsid w:val="00CA12F0"/>
    <w:rsid w:val="00CB0456"/>
    <w:rsid w:val="00D008B1"/>
    <w:rsid w:val="00D31CF9"/>
    <w:rsid w:val="00D36A1E"/>
    <w:rsid w:val="00D62CF0"/>
    <w:rsid w:val="00D92D41"/>
    <w:rsid w:val="00DA3040"/>
    <w:rsid w:val="00DC077F"/>
    <w:rsid w:val="00DD6FF0"/>
    <w:rsid w:val="00E252BE"/>
    <w:rsid w:val="00E60E59"/>
    <w:rsid w:val="00E76A3F"/>
    <w:rsid w:val="00E91D8E"/>
    <w:rsid w:val="00EE39B5"/>
    <w:rsid w:val="00F03CE4"/>
    <w:rsid w:val="00F134B7"/>
    <w:rsid w:val="00F17228"/>
    <w:rsid w:val="00F24F69"/>
    <w:rsid w:val="00F4503E"/>
    <w:rsid w:val="00F952D3"/>
    <w:rsid w:val="00FD4C60"/>
    <w:rsid w:val="00FE5636"/>
    <w:rsid w:val="00FE5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cs:smarttags" w:name="NumConv6p6"/>
  <w:smartTagType w:namespaceuri="urn:schemas-microsoft-com:office:cs:smarttags" w:name="NumConv6p0"/>
  <w:shapeDefaults>
    <o:shapedefaults v:ext="edit" spidmax="1026"/>
    <o:shapelayout v:ext="edit">
      <o:idmap v:ext="edit" data="1"/>
    </o:shapelayout>
  </w:shapeDefaults>
  <w:decimalSymbol w:val="."/>
  <w:listSeparator w:val=","/>
  <w14:docId w14:val="60A64AF7"/>
  <w15:docId w15:val="{EF52FB98-54E0-488E-A766-FE650841E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0FEE"/>
    <w:pPr>
      <w:jc w:val="both"/>
    </w:pPr>
    <w:rPr>
      <w:rFonts w:ascii="Trebuchet MS" w:eastAsiaTheme="minorEastAsia" w:hAnsi="Trebuchet MS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60FEE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4503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0FEE"/>
    <w:rPr>
      <w:rFonts w:ascii="Trebuchet MS" w:eastAsiaTheme="minorEastAsia" w:hAnsi="Trebuchet MS"/>
      <w:smallCaps/>
      <w:spacing w:val="5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A60FEE"/>
    <w:pPr>
      <w:pBdr>
        <w:top w:val="single" w:sz="12" w:space="1" w:color="C0504D" w:themeColor="accent2"/>
      </w:pBdr>
      <w:spacing w:line="240" w:lineRule="auto"/>
      <w:jc w:val="right"/>
    </w:pPr>
    <w:rPr>
      <w:smallCaps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A60FEE"/>
    <w:rPr>
      <w:rFonts w:ascii="Trebuchet MS" w:eastAsiaTheme="minorEastAsia" w:hAnsi="Trebuchet MS"/>
      <w:smallCaps/>
      <w:sz w:val="48"/>
      <w:szCs w:val="48"/>
    </w:rPr>
  </w:style>
  <w:style w:type="paragraph" w:styleId="ListParagraph">
    <w:name w:val="List Paragraph"/>
    <w:basedOn w:val="Normal"/>
    <w:uiPriority w:val="34"/>
    <w:qFormat/>
    <w:rsid w:val="00A60FEE"/>
    <w:pPr>
      <w:ind w:left="720"/>
      <w:contextualSpacing/>
    </w:pPr>
  </w:style>
  <w:style w:type="table" w:styleId="TableGrid">
    <w:name w:val="Table Grid"/>
    <w:basedOn w:val="TableNormal"/>
    <w:uiPriority w:val="59"/>
    <w:rsid w:val="00A60FEE"/>
    <w:pPr>
      <w:spacing w:after="0" w:line="240" w:lineRule="auto"/>
      <w:jc w:val="both"/>
    </w:pPr>
    <w:rPr>
      <w:rFonts w:eastAsiaTheme="minorEastAsia"/>
      <w:sz w:val="20"/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rsid w:val="00A60FEE"/>
    <w:rPr>
      <w:color w:val="0000FF"/>
      <w:u w:val="single"/>
    </w:rPr>
  </w:style>
  <w:style w:type="paragraph" w:customStyle="1" w:styleId="studytab">
    <w:name w:val="studytab"/>
    <w:basedOn w:val="Normal"/>
    <w:link w:val="studytabChar"/>
    <w:rsid w:val="00A60FEE"/>
    <w:pPr>
      <w:tabs>
        <w:tab w:val="left" w:pos="1078"/>
        <w:tab w:val="left" w:pos="1700"/>
        <w:tab w:val="left" w:pos="2268"/>
        <w:tab w:val="left" w:pos="5760"/>
        <w:tab w:val="left" w:pos="7200"/>
        <w:tab w:val="left" w:pos="8640"/>
        <w:tab w:val="left" w:pos="10080"/>
        <w:tab w:val="left" w:pos="11520"/>
      </w:tabs>
      <w:suppressAutoHyphens/>
      <w:spacing w:after="160" w:line="240" w:lineRule="atLeast"/>
      <w:ind w:left="1078" w:hanging="1078"/>
      <w:jc w:val="left"/>
    </w:pPr>
    <w:rPr>
      <w:rFonts w:ascii="Times New Roman" w:eastAsia="Times New Roman" w:hAnsi="Times New Roman" w:cs="Times New Roman"/>
      <w:sz w:val="24"/>
    </w:rPr>
  </w:style>
  <w:style w:type="paragraph" w:customStyle="1" w:styleId="StudyParts">
    <w:name w:val="StudyParts"/>
    <w:basedOn w:val="Normal"/>
    <w:rsid w:val="00A60FEE"/>
    <w:pPr>
      <w:tabs>
        <w:tab w:val="left" w:pos="1078"/>
        <w:tab w:val="left" w:pos="1700"/>
        <w:tab w:val="left" w:pos="2268"/>
        <w:tab w:val="left" w:pos="5760"/>
        <w:tab w:val="left" w:pos="7200"/>
        <w:tab w:val="left" w:pos="8640"/>
        <w:tab w:val="left" w:pos="10080"/>
        <w:tab w:val="left" w:pos="11520"/>
      </w:tabs>
      <w:suppressAutoHyphens/>
      <w:spacing w:after="0" w:line="240" w:lineRule="atLeast"/>
      <w:ind w:left="1077" w:hanging="1077"/>
      <w:jc w:val="left"/>
    </w:pPr>
    <w:rPr>
      <w:rFonts w:ascii="Times New Roman" w:eastAsia="Times New Roman" w:hAnsi="Times New Roman" w:cs="Times New Roman"/>
      <w:sz w:val="24"/>
    </w:rPr>
  </w:style>
  <w:style w:type="table" w:styleId="LightList-Accent2">
    <w:name w:val="Light List Accent 2"/>
    <w:basedOn w:val="TableNormal"/>
    <w:uiPriority w:val="61"/>
    <w:rsid w:val="00A60FEE"/>
    <w:pPr>
      <w:spacing w:after="0" w:line="240" w:lineRule="auto"/>
      <w:jc w:val="both"/>
    </w:pPr>
    <w:rPr>
      <w:rFonts w:eastAsiaTheme="minorEastAsia"/>
      <w:sz w:val="20"/>
      <w:szCs w:val="20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studytabChar">
    <w:name w:val="studytab Char"/>
    <w:basedOn w:val="DefaultParagraphFont"/>
    <w:link w:val="studytab"/>
    <w:rsid w:val="00A60FEE"/>
    <w:rPr>
      <w:rFonts w:ascii="Times New Roman" w:eastAsia="Times New Roman" w:hAnsi="Times New Roman" w:cs="Times New Roman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0F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0FEE"/>
    <w:rPr>
      <w:rFonts w:ascii="Tahoma" w:eastAsiaTheme="minorEastAsia" w:hAnsi="Tahoma" w:cs="Tahoma"/>
      <w:sz w:val="16"/>
      <w:szCs w:val="16"/>
    </w:rPr>
  </w:style>
  <w:style w:type="table" w:styleId="MediumShading2-Accent1">
    <w:name w:val="Medium Shading 2 Accent 1"/>
    <w:basedOn w:val="TableNormal"/>
    <w:uiPriority w:val="64"/>
    <w:rsid w:val="00BB13BD"/>
    <w:pPr>
      <w:spacing w:after="0" w:line="240" w:lineRule="auto"/>
      <w:jc w:val="both"/>
    </w:pPr>
    <w:rPr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BB13B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9E35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355D"/>
    <w:rPr>
      <w:rFonts w:ascii="Trebuchet MS" w:eastAsiaTheme="minorEastAsia" w:hAnsi="Trebuchet MS"/>
      <w:szCs w:val="20"/>
    </w:rPr>
  </w:style>
  <w:style w:type="paragraph" w:styleId="Footer">
    <w:name w:val="footer"/>
    <w:basedOn w:val="Normal"/>
    <w:link w:val="FooterChar"/>
    <w:uiPriority w:val="99"/>
    <w:unhideWhenUsed/>
    <w:rsid w:val="009E35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355D"/>
    <w:rPr>
      <w:rFonts w:ascii="Trebuchet MS" w:eastAsiaTheme="minorEastAsia" w:hAnsi="Trebuchet MS"/>
      <w:szCs w:val="20"/>
    </w:rPr>
  </w:style>
  <w:style w:type="character" w:styleId="PlaceholderText">
    <w:name w:val="Placeholder Text"/>
    <w:basedOn w:val="DefaultParagraphFont"/>
    <w:uiPriority w:val="99"/>
    <w:semiHidden/>
    <w:rsid w:val="00F24F69"/>
    <w:rPr>
      <w:color w:val="808080"/>
    </w:rPr>
  </w:style>
  <w:style w:type="character" w:styleId="FollowedHyperlink">
    <w:name w:val="FollowedHyperlink"/>
    <w:basedOn w:val="DefaultParagraphFont"/>
    <w:uiPriority w:val="99"/>
    <w:semiHidden/>
    <w:unhideWhenUsed/>
    <w:rsid w:val="000579DF"/>
    <w:rPr>
      <w:color w:val="800080" w:themeColor="followed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F4503E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p.gsfc.nasa.gov/universe/uni_life.html" TargetMode="External"/><Relationship Id="rId13" Type="http://schemas.openxmlformats.org/officeDocument/2006/relationships/image" Target="media/image2.PNG"/><Relationship Id="rId18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youtube.com/watch?v=wNDGgL73ihY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4.emf"/><Relationship Id="rId10" Type="http://schemas.openxmlformats.org/officeDocument/2006/relationships/hyperlink" Target="https://www.youtube.com/watch?v=xJmD_1kSa3I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www.youtube.com/watch?v=6H0qsqZjLW0" TargetMode="External"/><Relationship Id="rId14" Type="http://schemas.openxmlformats.org/officeDocument/2006/relationships/image" Target="media/image3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60DBBCBCC7C4AB89FED78B295754D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3F84A7-780A-4D09-BBE2-7954DE6DB74C}"/>
      </w:docPartPr>
      <w:docPartBody>
        <w:p w:rsidR="00E754B6" w:rsidRDefault="00AC54A0" w:rsidP="00AC54A0">
          <w:pPr>
            <w:pStyle w:val="160DBBCBCC7C4AB89FED78B295754D6B"/>
          </w:pPr>
          <w:r>
            <w:rPr>
              <w:rFonts w:asciiTheme="majorHAnsi" w:eastAsiaTheme="majorEastAsia" w:hAnsiTheme="majorHAnsi" w:cstheme="majorBidi"/>
              <w:sz w:val="36"/>
              <w:szCs w:val="36"/>
            </w:rPr>
            <w:t>[Type the document title]</w:t>
          </w:r>
        </w:p>
      </w:docPartBody>
    </w:docPart>
    <w:docPart>
      <w:docPartPr>
        <w:name w:val="FCE8A92563E54FADBC006EFF31E01F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62AB7F-D07C-410B-809E-6E87B45FEF55}"/>
      </w:docPartPr>
      <w:docPartBody>
        <w:p w:rsidR="00E754B6" w:rsidRDefault="00AC54A0" w:rsidP="00AC54A0">
          <w:pPr>
            <w:pStyle w:val="FCE8A92563E54FADBC006EFF31E01F88"/>
          </w:pPr>
          <w:r>
            <w:rPr>
              <w:rFonts w:asciiTheme="majorHAnsi" w:eastAsiaTheme="majorEastAsia" w:hAnsiTheme="majorHAnsi" w:cstheme="majorBidi"/>
              <w:b/>
              <w:bCs/>
              <w:color w:val="156082" w:themeColor="accent1"/>
              <w:sz w:val="36"/>
              <w:szCs w:val="36"/>
            </w:rPr>
            <w:t>[Year]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MS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C54A0"/>
    <w:rsid w:val="001A3366"/>
    <w:rsid w:val="00255869"/>
    <w:rsid w:val="0028636B"/>
    <w:rsid w:val="003D4C93"/>
    <w:rsid w:val="008711ED"/>
    <w:rsid w:val="00946DC3"/>
    <w:rsid w:val="00AC54A0"/>
    <w:rsid w:val="00C521B7"/>
    <w:rsid w:val="00E754B6"/>
    <w:rsid w:val="00E95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60DBBCBCC7C4AB89FED78B295754D6B">
    <w:name w:val="160DBBCBCC7C4AB89FED78B295754D6B"/>
    <w:rsid w:val="00AC54A0"/>
  </w:style>
  <w:style w:type="paragraph" w:customStyle="1" w:styleId="FCE8A92563E54FADBC006EFF31E01F88">
    <w:name w:val="FCE8A92563E54FADBC006EFF31E01F88"/>
    <w:rsid w:val="00AC54A0"/>
  </w:style>
  <w:style w:type="character" w:styleId="PlaceholderText">
    <w:name w:val="Placeholder Text"/>
    <w:basedOn w:val="DefaultParagraphFont"/>
    <w:uiPriority w:val="99"/>
    <w:semiHidden/>
    <w:rsid w:val="001A3366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2019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1727</Words>
  <Characters>9846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N5 Learning Outcome Answers SPACE</vt:lpstr>
    </vt:vector>
  </TitlesOfParts>
  <Company>Altiris</Company>
  <LinksUpToDate>false</LinksUpToDate>
  <CharactersWithSpaces>11550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N5 Learning Outcome Answers SPACE</dc:title>
  <dc:creator>Jennie Hargreaves</dc:creator>
  <cp:lastModifiedBy>Mrs Hargreaves</cp:lastModifiedBy>
  <cp:revision>3</cp:revision>
  <cp:lastPrinted>2026-10-22T14:27:00Z</cp:lastPrinted>
  <dcterms:created xsi:type="dcterms:W3CDTF">2026-10-22T14:26:00Z</dcterms:created>
  <dcterms:modified xsi:type="dcterms:W3CDTF">2026-10-22T14:28:00Z</dcterms:modified>
</cp:coreProperties>
</file>